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SD</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CLEARONE,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33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Utah</w:t>
            </w:r>
          </w:p>
        </w:tc>
        <w:tc>
          <w:tcPr>
            <w:tcW w:w="3660" w:type="dxa"/>
            <w:vAlign w:val="bottom"/>
          </w:tcPr>
          <w:p>
            <w:pPr>
              <w:jc w:val="right"/>
              <w:ind w:right="1399"/>
              <w:spacing w:after="0"/>
              <w:rPr>
                <w:sz w:val="20"/>
                <w:szCs w:val="20"/>
                <w:color w:val="auto"/>
              </w:rPr>
            </w:pPr>
            <w:r>
              <w:rPr>
                <w:rFonts w:ascii="Arial" w:cs="Arial" w:eastAsia="Arial" w:hAnsi="Arial"/>
                <w:sz w:val="16"/>
                <w:szCs w:val="16"/>
                <w:b w:val="1"/>
                <w:bCs w:val="1"/>
                <w:color w:val="auto"/>
              </w:rPr>
              <w:t>001-33660</w:t>
            </w:r>
          </w:p>
        </w:tc>
        <w:tc>
          <w:tcPr>
            <w:tcW w:w="220" w:type="dxa"/>
            <w:vAlign w:val="bottom"/>
          </w:tcPr>
          <w:p>
            <w:pPr>
              <w:spacing w:after="0"/>
              <w:rPr>
                <w:sz w:val="18"/>
                <w:szCs w:val="18"/>
                <w:color w:val="auto"/>
              </w:rPr>
            </w:pPr>
          </w:p>
        </w:tc>
        <w:tc>
          <w:tcPr>
            <w:tcW w:w="3640" w:type="dxa"/>
            <w:vAlign w:val="bottom"/>
          </w:tcPr>
          <w:p>
            <w:pPr>
              <w:jc w:val="right"/>
              <w:ind w:right="1359"/>
              <w:spacing w:after="0"/>
              <w:rPr>
                <w:sz w:val="20"/>
                <w:szCs w:val="20"/>
                <w:color w:val="auto"/>
              </w:rPr>
            </w:pPr>
            <w:r>
              <w:rPr>
                <w:rFonts w:ascii="Arial" w:cs="Arial" w:eastAsia="Arial" w:hAnsi="Arial"/>
                <w:sz w:val="16"/>
                <w:szCs w:val="16"/>
                <w:b w:val="1"/>
                <w:bCs w:val="1"/>
                <w:color w:val="auto"/>
              </w:rPr>
              <w:t>87-0398877</w:t>
            </w:r>
          </w:p>
        </w:tc>
      </w:tr>
      <w:tr>
        <w:trPr>
          <w:trHeight w:val="47"/>
        </w:trPr>
        <w:tc>
          <w:tcPr>
            <w:tcW w:w="36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6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r>
        <w:trPr>
          <w:trHeight w:val="217"/>
        </w:trPr>
        <w:tc>
          <w:tcPr>
            <w:tcW w:w="390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(State or other jurisdiction of incorporation)</w:t>
            </w:r>
          </w:p>
        </w:tc>
        <w:tc>
          <w:tcPr>
            <w:tcW w:w="388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(Commission File Number)</w:t>
            </w:r>
          </w:p>
        </w:tc>
        <w:tc>
          <w:tcPr>
            <w:tcW w:w="3640" w:type="dxa"/>
            <w:vAlign w:val="bottom"/>
          </w:tcPr>
          <w:p>
            <w:pPr>
              <w:jc w:val="center"/>
              <w:spacing w:after="0"/>
              <w:rPr>
                <w:sz w:val="20"/>
                <w:szCs w:val="20"/>
                <w:color w:val="auto"/>
              </w:rPr>
            </w:pPr>
            <w:r>
              <w:rPr>
                <w:rFonts w:ascii="Arial" w:cs="Arial" w:eastAsia="Arial" w:hAnsi="Arial"/>
                <w:sz w:val="16"/>
                <w:szCs w:val="16"/>
                <w:color w:val="auto"/>
                <w:w w:val="94"/>
              </w:rPr>
              <w:t>(I.R.S. employer identification number)</w:t>
            </w:r>
          </w:p>
        </w:tc>
      </w:tr>
      <w:tr>
        <w:trPr>
          <w:trHeight w:val="824"/>
        </w:trPr>
        <w:tc>
          <w:tcPr>
            <w:tcW w:w="778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2"/>
              </w:rPr>
              <w:t>5225 Wiley Post Way, Suite 500, Salt Lake City, Utah</w:t>
            </w:r>
          </w:p>
        </w:tc>
        <w:tc>
          <w:tcPr>
            <w:tcW w:w="3640" w:type="dxa"/>
            <w:vAlign w:val="bottom"/>
          </w:tcPr>
          <w:p>
            <w:pPr>
              <w:jc w:val="right"/>
              <w:ind w:right="1539"/>
              <w:spacing w:after="0"/>
              <w:rPr>
                <w:sz w:val="20"/>
                <w:szCs w:val="20"/>
                <w:color w:val="auto"/>
              </w:rPr>
            </w:pPr>
            <w:r>
              <w:rPr>
                <w:rFonts w:ascii="Arial" w:cs="Arial" w:eastAsia="Arial" w:hAnsi="Arial"/>
                <w:sz w:val="16"/>
                <w:szCs w:val="16"/>
                <w:b w:val="1"/>
                <w:bCs w:val="1"/>
                <w:color w:val="auto"/>
              </w:rPr>
              <w:t>84116</w:t>
            </w:r>
          </w:p>
        </w:tc>
      </w:tr>
      <w:tr>
        <w:trPr>
          <w:trHeight w:val="47"/>
        </w:trPr>
        <w:tc>
          <w:tcPr>
            <w:tcW w:w="3660" w:type="dxa"/>
            <w:vAlign w:val="bottom"/>
            <w:tcBorders>
              <w:bottom w:val="single" w:sz="8" w:color="auto"/>
            </w:tcBorders>
          </w:tcPr>
          <w:p>
            <w:pPr>
              <w:spacing w:after="0"/>
              <w:rPr>
                <w:sz w:val="4"/>
                <w:szCs w:val="4"/>
                <w:color w:val="auto"/>
              </w:rPr>
            </w:pPr>
          </w:p>
        </w:tc>
        <w:tc>
          <w:tcPr>
            <w:tcW w:w="3900" w:type="dxa"/>
            <w:vAlign w:val="bottom"/>
            <w:tcBorders>
              <w:bottom w:val="single" w:sz="8" w:color="auto"/>
            </w:tcBorders>
            <w:gridSpan w:val="2"/>
          </w:tcPr>
          <w:p>
            <w:pPr>
              <w:spacing w:after="0"/>
              <w:rPr>
                <w:sz w:val="4"/>
                <w:szCs w:val="4"/>
                <w:color w:val="auto"/>
              </w:rPr>
            </w:pPr>
          </w:p>
        </w:tc>
        <w:tc>
          <w:tcPr>
            <w:tcW w:w="220" w:type="dxa"/>
            <w:vAlign w:val="bottom"/>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r>
        <w:trPr>
          <w:trHeight w:val="217"/>
        </w:trPr>
        <w:tc>
          <w:tcPr>
            <w:tcW w:w="7780" w:type="dxa"/>
            <w:vAlign w:val="bottom"/>
            <w:gridSpan w:val="4"/>
          </w:tcPr>
          <w:p>
            <w:pPr>
              <w:jc w:val="center"/>
              <w:ind w:right="220"/>
              <w:spacing w:after="0"/>
              <w:rPr>
                <w:sz w:val="20"/>
                <w:szCs w:val="20"/>
                <w:color w:val="auto"/>
              </w:rPr>
            </w:pPr>
            <w:r>
              <w:rPr>
                <w:rFonts w:ascii="Arial" w:cs="Arial" w:eastAsia="Arial" w:hAnsi="Arial"/>
                <w:sz w:val="16"/>
                <w:szCs w:val="16"/>
                <w:color w:val="auto"/>
                <w:w w:val="93"/>
              </w:rPr>
              <w:t>(Address of principal executive offices)</w:t>
            </w:r>
          </w:p>
        </w:tc>
        <w:tc>
          <w:tcPr>
            <w:tcW w:w="3640" w:type="dxa"/>
            <w:vAlign w:val="bottom"/>
          </w:tcPr>
          <w:p>
            <w:pPr>
              <w:jc w:val="center"/>
              <w:spacing w:after="0"/>
              <w:rPr>
                <w:sz w:val="20"/>
                <w:szCs w:val="20"/>
                <w:color w:val="auto"/>
              </w:rPr>
            </w:pPr>
            <w:r>
              <w:rPr>
                <w:rFonts w:ascii="Arial" w:cs="Arial" w:eastAsia="Arial" w:hAnsi="Arial"/>
                <w:sz w:val="16"/>
                <w:szCs w:val="16"/>
                <w:color w:val="auto"/>
                <w:w w:val="95"/>
              </w:rPr>
              <w:t>(Zip Code)</w:t>
            </w:r>
          </w:p>
        </w:tc>
      </w:tr>
    </w:tbl>
    <w:p>
      <w:pPr>
        <w:spacing w:after="0" w:line="33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Narsi Narayanan, Senior Vice President of Finance</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(801) 975-7200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(Name and Telephone Number, Including Area Code, of the person to contact in connection with this report.)</w:t>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194" w:lineRule="exact"/>
        <w:rPr>
          <w:sz w:val="24"/>
          <w:szCs w:val="24"/>
          <w:color w:val="auto"/>
        </w:rPr>
      </w:pPr>
    </w:p>
    <w:p>
      <w:pPr>
        <w:ind w:left="40"/>
        <w:spacing w:after="0"/>
        <w:tabs>
          <w:tab w:leader="none" w:pos="380" w:val="left"/>
        </w:tabs>
        <w:rPr>
          <w:sz w:val="20"/>
          <w:szCs w:val="20"/>
          <w:color w:val="auto"/>
        </w:rPr>
      </w:pPr>
      <w:r>
        <w:rPr>
          <w:rFonts w:ascii="Arial" w:cs="Arial" w:eastAsia="Arial" w:hAnsi="Arial"/>
          <w:sz w:val="16"/>
          <w:szCs w:val="16"/>
          <w:color w:val="auto"/>
        </w:rPr>
        <w:t>[x]</w:t>
        <w:tab/>
        <w:t>Rule 13p-1 under the Securities Exchange Act (17 CFR 240.13p-1) for the reporting period from January 1 to December 31, 2015.</w:t>
      </w:r>
    </w:p>
    <w:p>
      <w:pPr>
        <w:sectPr>
          <w:pgSz w:w="11900" w:h="16838" w:orient="portrait"/>
          <w:cols w:equalWidth="0" w:num="1">
            <w:col w:w="11420"/>
          </w:cols>
          <w:pgMar w:left="240" w:top="88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Overview</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ClearOne, Inc. (ClearOne) is a global company that designs, develops and sells conferencing, collaboration, streaming and digital signage solutions for voice and visual communications.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Conflict Minerals Disclosure</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ClearOne has concluded that products it manufactures or contracts to manufacture contain conflict minerals, defined by Section 1502(e)(4) of the Dodd-Frank Wall Street Reform and Consumer Protection Act of 2010 (“the Act”) as gold, columbite-tantalite (coltan), cassiterite, and wolframite, including their derivatives which are limited to tantalum, tin and tungsten. As a result of such conclusion, ClearOne conducted a reasonable country of origin inquiry designed to determine if the conflict minerals in its products originated in the Democratic Republic of Congo ("DRC") or the Central African Republic, South Sudan, Uganda, Rwanda, Burundi, Tanzania, Zambia or Angola (an "Adjoining Country") or are from recycled or scrap resources. Based on this reasonable country of origin inquiry, ClearOne has concluded that a portion of its products contain conflict minerals, that originated from the DRC or an Adjoining Country that may not be solely from recycled or scrap sources, and has concluded in good faith that such conflict minerals are "DRC conflict undeterminable". A description of the Company’s reasonable country of origin inquiry to determine whether any necessary conflict minerals in the Company’s products originated in the DRC or an Adjoining Country, the due diligence performed and ClearOne’s determinations are included in the Conflict Minerals Report, which is attached to this Form SD as Exhibit 1.01.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 copy of ClearOne’s Conflict Minerals Report is also publicly available on ClearOne’s website 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http://investors.clearone.com/sec.cfm</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1.02 Exhibit.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copy of the Conflict Minerals Report required by Item 1.01 is filed as Exhibit 1.01 and is incorporated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1.01 Conflict Minerals Report as required by Items 1.01 and 1.02 of this Form.</w:t>
      </w:r>
    </w:p>
    <w:p>
      <w:pPr>
        <w:sectPr>
          <w:pgSz w:w="11900" w:h="16838" w:orient="portrait"/>
          <w:cols w:equalWidth="0" w:num="1">
            <w:col w:w="11400"/>
          </w:cols>
          <w:pgMar w:left="240" w:top="580" w:right="259" w:bottom="1440" w:gutter="0" w:footer="0" w:header="0"/>
        </w:sectPr>
      </w:pPr>
    </w:p>
    <w:bookmarkStart w:id="2" w:name="page3"/>
    <w:bookmarkEnd w:id="2"/>
    <w:p>
      <w:pPr>
        <w:ind w:left="5160"/>
        <w:spacing w:after="0"/>
        <w:rPr>
          <w:sz w:val="20"/>
          <w:szCs w:val="20"/>
          <w:color w:val="auto"/>
        </w:rPr>
      </w:pPr>
      <w:r>
        <w:rPr>
          <w:rFonts w:ascii="Arial" w:cs="Arial" w:eastAsia="Arial" w:hAnsi="Arial"/>
          <w:sz w:val="18"/>
          <w:szCs w:val="18"/>
          <w:color w:val="auto"/>
        </w:rPr>
        <w:t>SIGNATURES</w:t>
      </w:r>
    </w:p>
    <w:p>
      <w:pPr>
        <w:spacing w:after="0" w:line="200" w:lineRule="exact"/>
        <w:rPr>
          <w:sz w:val="20"/>
          <w:szCs w:val="20"/>
          <w:color w:val="auto"/>
        </w:rPr>
      </w:pPr>
    </w:p>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(Registrant)</w:t>
      </w:r>
    </w:p>
    <w:p>
      <w:pPr>
        <w:spacing w:after="0" w:line="184" w:lineRule="exact"/>
        <w:rPr>
          <w:sz w:val="20"/>
          <w:szCs w:val="20"/>
          <w:color w:val="auto"/>
        </w:rPr>
      </w:pPr>
    </w:p>
    <w:p>
      <w:pPr>
        <w:ind w:left="40"/>
        <w:spacing w:after="0"/>
        <w:tabs>
          <w:tab w:leader="none" w:pos="5500" w:val="left"/>
          <w:tab w:leader="none" w:pos="5960" w:val="left"/>
        </w:tabs>
        <w:rPr>
          <w:sz w:val="20"/>
          <w:szCs w:val="20"/>
          <w:color w:val="auto"/>
        </w:rPr>
      </w:pPr>
      <w:r>
        <w:rPr>
          <w:rFonts w:ascii="Arial" w:cs="Arial" w:eastAsia="Arial" w:hAnsi="Arial"/>
          <w:sz w:val="18"/>
          <w:szCs w:val="18"/>
          <w:color w:val="auto"/>
        </w:rPr>
        <w:t>May 24,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0660"/>
          </w:cols>
          <w:pgMar w:left="240" w:top="1017"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Overview</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ClearOne, Inc. (ClearOne) is a global company that designs, develops and sells conferencing, collaboration, streaming and digital signage products for voice and visual communications.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Conflict Minerals Disclosure</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ClearOne has concluded that products it manufactures or contracts to manufacture contain conflict minerals, defined by Section 1502(e)(4) of the Dodd-Frank Wall Street Reform and Consumer Protection Act of 2010 (“the Act”) as gold, columbite-tantalite (coltan), cassiterite, and wolframite, including their derivatives which are limited to tantalum, tin, and tungsten. As a result of such conclusion, ClearOne conducted a reasonable country of origin inquiry designed to determine if the conflict minerals in its products originated in the Democratic Republic of Congo ("DRC") or the Central African Republic, South Sudan, Uganda, Rwanda, Burundi, Tanzania, Zambia or Angola (an "Adjoining Country") or are from recycled or scrap resources. In conducting due diligence, ClearOne applied guidance from the OECD Due Diligence Guidance for Responsible Supply Chains of Minerals from Conflict-Affected and High-Risk Areas, an internationally recognized due diligence framework.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ClearOne has performed a reasonable country of origin inquiry, which included the following procedures:</w:t>
      </w:r>
    </w:p>
    <w:p>
      <w:pPr>
        <w:spacing w:after="0" w:line="225" w:lineRule="exact"/>
        <w:rPr>
          <w:sz w:val="20"/>
          <w:szCs w:val="20"/>
          <w:color w:val="auto"/>
        </w:rPr>
      </w:pPr>
    </w:p>
    <w:p>
      <w:pPr>
        <w:ind w:left="660" w:right="60" w:hanging="328"/>
        <w:spacing w:after="0" w:line="25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Determining which conflict minerals are necessary to the functionality or production of a product manufactured or contracted to be manufactured by ClearOne worldwide;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Questionnaires were drafted and sent to all current suppliers requiring identification of any conflict minerals from the DRC or an Adjoining Country;</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Upon receipt from suppliers, all questionnaires were reviewed to determine whether conflict minerals were from the DRC or an Adjoining Country;</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Follow-up was conducted with slow-to-respond suppliers, distributors and resellers;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the extent possible, a search of certain publicly available information was performed.</w:t>
      </w:r>
    </w:p>
    <w:p>
      <w:pPr>
        <w:spacing w:after="0" w:line="21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ClearOne has determined in good faith that for calendar year 2015, as a result of its due diligence efforts, that a portion of its products contain conflict minerals originating in the DRC or an Adjoining Country and knows or has reason to believe that those conflict minerals may not be solely from recycled or scrap sources. ClearOne has also concluded in good faith that during this reporting period, the necessary conflict materials contained in our products that originated or may have originated from the Covered Countries are “DRC conflict undeterminable.” ClearOne was unable to determine whether the conflict minerals financed or benefited armed groups. A listing of known smelters identified by ClearOne suppliers, who supply materials for ClearOne's conferencing, collaboration, streaming and digital signage solutions for voice and visual communications, is included in Annex I.</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next compliance period, Clearone intends to continue gathering the information and improve due diligence measures and further mitigate the risk that its necessary conflict minerals do not benefit armed groups, including but not limited to (i) continuing to engage with suppliers to obtain current, accurate and complete information about the supply chain; and (ii) encourage suppliers to implement responsible sourcing and to have them encourage smelters and refiners to obtain a "conflict-free" designation from an independent third-party auditor.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This Conflict Minerals Report was not subject to an independent private sector audit, as such an audit was not required.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copy of this Conflict Minerals report is publicly available on ClearOne’s website 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http://investors.clearone.com/sec.cfm</w:t>
      </w:r>
    </w:p>
    <w:p>
      <w:pPr>
        <w:sectPr>
          <w:pgSz w:w="11900" w:h="16838" w:orient="portrait"/>
          <w:cols w:equalWidth="0" w:num="1">
            <w:col w:w="11420"/>
          </w:cols>
          <w:pgMar w:left="240" w:top="580" w:right="2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ANNEX I</w:t>
      </w:r>
    </w:p>
    <w:p>
      <w:pPr>
        <w:spacing w:after="0" w:line="379"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1720" w:type="dxa"/>
            <w:vAlign w:val="bottom"/>
            <w:tcBorders>
              <w:left w:val="single" w:sz="8" w:color="99CCFF"/>
              <w:bottom w:val="single" w:sz="8" w:color="00CCFF"/>
            </w:tcBorders>
            <w:shd w:val="clear" w:color="auto" w:fill="00CCFF"/>
          </w:tcPr>
          <w:p>
            <w:pPr>
              <w:jc w:val="center"/>
              <w:ind w:left="290"/>
              <w:spacing w:after="0"/>
              <w:rPr>
                <w:sz w:val="20"/>
                <w:szCs w:val="20"/>
                <w:color w:val="auto"/>
              </w:rPr>
            </w:pPr>
            <w:r>
              <w:rPr>
                <w:rFonts w:ascii="Arial" w:cs="Arial" w:eastAsia="Arial" w:hAnsi="Arial"/>
                <w:sz w:val="18"/>
                <w:szCs w:val="18"/>
                <w:b w:val="1"/>
                <w:bCs w:val="1"/>
                <w:color w:val="FFFFFF"/>
                <w:w w:val="98"/>
              </w:rPr>
              <w:t>Mineral</w:t>
            </w:r>
          </w:p>
        </w:tc>
        <w:tc>
          <w:tcPr>
            <w:tcW w:w="6140" w:type="dxa"/>
            <w:vAlign w:val="bottom"/>
            <w:tcBorders>
              <w:bottom w:val="single" w:sz="8" w:color="00CCFF"/>
            </w:tcBorders>
            <w:shd w:val="clear" w:color="auto" w:fill="00CCFF"/>
          </w:tcPr>
          <w:p>
            <w:pPr>
              <w:ind w:left="2940"/>
              <w:spacing w:after="0"/>
              <w:rPr>
                <w:sz w:val="20"/>
                <w:szCs w:val="20"/>
                <w:color w:val="auto"/>
              </w:rPr>
            </w:pPr>
            <w:r>
              <w:rPr>
                <w:rFonts w:ascii="Arial" w:cs="Arial" w:eastAsia="Arial" w:hAnsi="Arial"/>
                <w:sz w:val="18"/>
                <w:szCs w:val="18"/>
                <w:b w:val="1"/>
                <w:bCs w:val="1"/>
                <w:color w:val="FFFFFF"/>
              </w:rPr>
              <w:t>Smelter Name</w:t>
            </w:r>
          </w:p>
        </w:tc>
        <w:tc>
          <w:tcPr>
            <w:tcW w:w="3580" w:type="dxa"/>
            <w:vAlign w:val="bottom"/>
            <w:tcBorders>
              <w:bottom w:val="single" w:sz="8" w:color="00CCFF"/>
              <w:right w:val="single" w:sz="8" w:color="99CCFF"/>
            </w:tcBorders>
            <w:shd w:val="clear" w:color="auto" w:fill="00CCFF"/>
          </w:tcPr>
          <w:p>
            <w:pPr>
              <w:jc w:val="center"/>
              <w:ind w:left="370"/>
              <w:spacing w:after="0"/>
              <w:rPr>
                <w:sz w:val="20"/>
                <w:szCs w:val="20"/>
                <w:color w:val="auto"/>
              </w:rPr>
            </w:pPr>
            <w:r>
              <w:rPr>
                <w:rFonts w:ascii="Arial" w:cs="Arial" w:eastAsia="Arial" w:hAnsi="Arial"/>
                <w:sz w:val="18"/>
                <w:szCs w:val="18"/>
                <w:b w:val="1"/>
                <w:bCs w:val="1"/>
                <w:color w:val="FFFFFF"/>
                <w:w w:val="90"/>
              </w:rPr>
              <w:t>Location</w:t>
            </w:r>
          </w:p>
        </w:tc>
      </w:tr>
      <w:tr>
        <w:trPr>
          <w:trHeight w:val="275"/>
        </w:trPr>
        <w:tc>
          <w:tcPr>
            <w:tcW w:w="1720" w:type="dxa"/>
            <w:vAlign w:val="bottom"/>
            <w:tcBorders>
              <w:left w:val="single" w:sz="8" w:color="99CCFF"/>
              <w:bottom w:val="single" w:sz="8" w:color="CCFFFF"/>
            </w:tcBorders>
            <w:shd w:val="clear" w:color="auto" w:fill="CCFFFF"/>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bottom w:val="single" w:sz="8" w:color="CCFFFF"/>
            </w:tcBorders>
            <w:shd w:val="clear" w:color="auto" w:fill="CCFFFF"/>
          </w:tcPr>
          <w:p>
            <w:pPr>
              <w:ind w:left="380"/>
              <w:spacing w:after="0"/>
              <w:rPr>
                <w:sz w:val="20"/>
                <w:szCs w:val="20"/>
                <w:color w:val="auto"/>
              </w:rPr>
            </w:pPr>
            <w:r>
              <w:rPr>
                <w:rFonts w:ascii="Arial" w:cs="Arial" w:eastAsia="Arial" w:hAnsi="Arial"/>
                <w:sz w:val="18"/>
                <w:szCs w:val="18"/>
                <w:color w:val="auto"/>
              </w:rPr>
              <w:t>Advanced Chemical Company</w:t>
            </w:r>
          </w:p>
        </w:tc>
        <w:tc>
          <w:tcPr>
            <w:tcW w:w="3580" w:type="dxa"/>
            <w:vAlign w:val="bottom"/>
            <w:tcBorders>
              <w:bottom w:val="single" w:sz="8" w:color="CCFFFF"/>
              <w:right w:val="single" w:sz="8" w:color="99CCFF"/>
            </w:tcBorders>
            <w:shd w:val="clear" w:color="auto" w:fill="CCFFFF"/>
          </w:tcPr>
          <w:p>
            <w:pPr>
              <w:jc w:val="center"/>
              <w:ind w:left="390"/>
              <w:spacing w:after="0"/>
              <w:rPr>
                <w:sz w:val="20"/>
                <w:szCs w:val="20"/>
                <w:color w:val="auto"/>
              </w:rPr>
            </w:pPr>
            <w:r>
              <w:rPr>
                <w:rFonts w:ascii="Arial" w:cs="Arial" w:eastAsia="Arial" w:hAnsi="Arial"/>
                <w:sz w:val="18"/>
                <w:szCs w:val="18"/>
                <w:color w:val="auto"/>
                <w:w w:val="94"/>
              </w:rPr>
              <w:t>UNITED STATES</w:t>
            </w:r>
          </w:p>
        </w:tc>
      </w:tr>
      <w:tr>
        <w:trPr>
          <w:trHeight w:val="237"/>
        </w:trPr>
        <w:tc>
          <w:tcPr>
            <w:tcW w:w="1720" w:type="dxa"/>
            <w:vAlign w:val="bottom"/>
            <w:tcBorders>
              <w:top w:val="single" w:sz="8" w:color="99CCFF"/>
              <w:left w:val="single" w:sz="8" w:color="99CCFF"/>
            </w:tcBorders>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top w:val="single" w:sz="8" w:color="99CCFF"/>
            </w:tcBorders>
          </w:tcPr>
          <w:p>
            <w:pPr>
              <w:ind w:left="380"/>
              <w:spacing w:after="0"/>
              <w:rPr>
                <w:sz w:val="20"/>
                <w:szCs w:val="20"/>
                <w:color w:val="auto"/>
              </w:rPr>
            </w:pPr>
            <w:r>
              <w:rPr>
                <w:rFonts w:ascii="Arial" w:cs="Arial" w:eastAsia="Arial" w:hAnsi="Arial"/>
                <w:sz w:val="18"/>
                <w:szCs w:val="18"/>
                <w:color w:val="auto"/>
              </w:rPr>
              <w:t>Aida Chemical Industries Co., Ltd.</w:t>
            </w:r>
          </w:p>
        </w:tc>
        <w:tc>
          <w:tcPr>
            <w:tcW w:w="3580" w:type="dxa"/>
            <w:vAlign w:val="bottom"/>
            <w:tcBorders>
              <w:top w:val="single" w:sz="8" w:color="99CCFF"/>
              <w:right w:val="single" w:sz="8" w:color="99CCFF"/>
            </w:tcBorders>
          </w:tcPr>
          <w:p>
            <w:pPr>
              <w:jc w:val="center"/>
              <w:ind w:left="370"/>
              <w:spacing w:after="0"/>
              <w:rPr>
                <w:sz w:val="20"/>
                <w:szCs w:val="20"/>
                <w:color w:val="auto"/>
              </w:rPr>
            </w:pPr>
            <w:r>
              <w:rPr>
                <w:rFonts w:ascii="Arial" w:cs="Arial" w:eastAsia="Arial" w:hAnsi="Arial"/>
                <w:sz w:val="18"/>
                <w:szCs w:val="18"/>
                <w:color w:val="auto"/>
                <w:w w:val="96"/>
              </w:rPr>
              <w:t>JAPAN</w:t>
            </w:r>
          </w:p>
        </w:tc>
      </w:tr>
      <w:tr>
        <w:trPr>
          <w:trHeight w:val="27"/>
        </w:trPr>
        <w:tc>
          <w:tcPr>
            <w:tcW w:w="1720" w:type="dxa"/>
            <w:vAlign w:val="bottom"/>
            <w:tcBorders>
              <w:left w:val="single" w:sz="8" w:color="99CCFF"/>
              <w:bottom w:val="single" w:sz="8" w:color="99CCFF"/>
            </w:tcBorders>
          </w:tcPr>
          <w:p>
            <w:pPr>
              <w:spacing w:after="0"/>
              <w:rPr>
                <w:sz w:val="2"/>
                <w:szCs w:val="2"/>
                <w:color w:val="auto"/>
              </w:rPr>
            </w:pPr>
          </w:p>
        </w:tc>
        <w:tc>
          <w:tcPr>
            <w:tcW w:w="6140" w:type="dxa"/>
            <w:vAlign w:val="bottom"/>
            <w:tcBorders>
              <w:bottom w:val="single" w:sz="8" w:color="99CCFF"/>
            </w:tcBorders>
          </w:tcPr>
          <w:p>
            <w:pPr>
              <w:spacing w:after="0"/>
              <w:rPr>
                <w:sz w:val="2"/>
                <w:szCs w:val="2"/>
                <w:color w:val="auto"/>
              </w:rPr>
            </w:pPr>
          </w:p>
        </w:tc>
        <w:tc>
          <w:tcPr>
            <w:tcW w:w="3580" w:type="dxa"/>
            <w:vAlign w:val="bottom"/>
            <w:tcBorders>
              <w:bottom w:val="single" w:sz="8" w:color="99CCFF"/>
              <w:right w:val="single" w:sz="8" w:color="99CCFF"/>
            </w:tcBorders>
          </w:tcPr>
          <w:p>
            <w:pPr>
              <w:spacing w:after="0"/>
              <w:rPr>
                <w:sz w:val="2"/>
                <w:szCs w:val="2"/>
                <w:color w:val="auto"/>
              </w:rPr>
            </w:pPr>
          </w:p>
        </w:tc>
      </w:tr>
      <w:tr>
        <w:trPr>
          <w:trHeight w:val="269"/>
        </w:trPr>
        <w:tc>
          <w:tcPr>
            <w:tcW w:w="1720" w:type="dxa"/>
            <w:vAlign w:val="bottom"/>
            <w:tcBorders>
              <w:left w:val="single" w:sz="8" w:color="99CCFF"/>
              <w:bottom w:val="single" w:sz="8" w:color="CCFFFF"/>
            </w:tcBorders>
            <w:shd w:val="clear" w:color="auto" w:fill="CCFFFF"/>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bottom w:val="single" w:sz="8" w:color="CCFFFF"/>
            </w:tcBorders>
            <w:shd w:val="clear" w:color="auto" w:fill="CCFFFF"/>
          </w:tcPr>
          <w:p>
            <w:pPr>
              <w:ind w:left="380"/>
              <w:spacing w:after="0"/>
              <w:rPr>
                <w:sz w:val="20"/>
                <w:szCs w:val="20"/>
                <w:color w:val="auto"/>
              </w:rPr>
            </w:pPr>
            <w:r>
              <w:rPr>
                <w:rFonts w:ascii="Arial" w:cs="Arial" w:eastAsia="Arial" w:hAnsi="Arial"/>
                <w:sz w:val="18"/>
                <w:szCs w:val="18"/>
                <w:color w:val="auto"/>
              </w:rPr>
              <w:t>Aktyubinsk Copper Company TOO</w:t>
            </w:r>
          </w:p>
        </w:tc>
        <w:tc>
          <w:tcPr>
            <w:tcW w:w="3580" w:type="dxa"/>
            <w:vAlign w:val="bottom"/>
            <w:tcBorders>
              <w:bottom w:val="single" w:sz="8" w:color="CCFFFF"/>
              <w:right w:val="single" w:sz="8" w:color="99CCFF"/>
            </w:tcBorders>
            <w:shd w:val="clear" w:color="auto" w:fill="CCFFFF"/>
          </w:tcPr>
          <w:p>
            <w:pPr>
              <w:jc w:val="center"/>
              <w:ind w:left="370"/>
              <w:spacing w:after="0"/>
              <w:rPr>
                <w:sz w:val="20"/>
                <w:szCs w:val="20"/>
                <w:color w:val="auto"/>
              </w:rPr>
            </w:pPr>
            <w:r>
              <w:rPr>
                <w:rFonts w:ascii="Arial" w:cs="Arial" w:eastAsia="Arial" w:hAnsi="Arial"/>
                <w:sz w:val="18"/>
                <w:szCs w:val="18"/>
                <w:color w:val="auto"/>
                <w:w w:val="99"/>
              </w:rPr>
              <w:t>KAZAKHSTAN</w:t>
            </w:r>
          </w:p>
        </w:tc>
      </w:tr>
      <w:tr>
        <w:trPr>
          <w:trHeight w:val="237"/>
        </w:trPr>
        <w:tc>
          <w:tcPr>
            <w:tcW w:w="1720" w:type="dxa"/>
            <w:vAlign w:val="bottom"/>
            <w:tcBorders>
              <w:top w:val="single" w:sz="8" w:color="99CCFF"/>
              <w:left w:val="single" w:sz="8" w:color="99CCFF"/>
            </w:tcBorders>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top w:val="single" w:sz="8" w:color="99CCFF"/>
            </w:tcBorders>
          </w:tcPr>
          <w:p>
            <w:pPr>
              <w:ind w:left="380"/>
              <w:spacing w:after="0"/>
              <w:rPr>
                <w:sz w:val="20"/>
                <w:szCs w:val="20"/>
                <w:color w:val="auto"/>
              </w:rPr>
            </w:pPr>
            <w:r>
              <w:rPr>
                <w:rFonts w:ascii="Arial" w:cs="Arial" w:eastAsia="Arial" w:hAnsi="Arial"/>
                <w:sz w:val="18"/>
                <w:szCs w:val="18"/>
                <w:color w:val="auto"/>
              </w:rPr>
              <w:t>Al Etihad Gold Refinery DMCC</w:t>
            </w:r>
          </w:p>
        </w:tc>
        <w:tc>
          <w:tcPr>
            <w:tcW w:w="3580" w:type="dxa"/>
            <w:vAlign w:val="bottom"/>
            <w:tcBorders>
              <w:top w:val="single" w:sz="8" w:color="99CCFF"/>
              <w:right w:val="single" w:sz="8" w:color="99CCFF"/>
            </w:tcBorders>
          </w:tcPr>
          <w:p>
            <w:pPr>
              <w:jc w:val="center"/>
              <w:ind w:left="390"/>
              <w:spacing w:after="0"/>
              <w:rPr>
                <w:sz w:val="20"/>
                <w:szCs w:val="20"/>
                <w:color w:val="auto"/>
              </w:rPr>
            </w:pPr>
            <w:r>
              <w:rPr>
                <w:rFonts w:ascii="Arial" w:cs="Arial" w:eastAsia="Arial" w:hAnsi="Arial"/>
                <w:sz w:val="18"/>
                <w:szCs w:val="18"/>
                <w:color w:val="auto"/>
                <w:w w:val="98"/>
              </w:rPr>
              <w:t>UNITED ARAB EMIRATES</w:t>
            </w:r>
          </w:p>
        </w:tc>
      </w:tr>
      <w:tr>
        <w:trPr>
          <w:trHeight w:val="27"/>
        </w:trPr>
        <w:tc>
          <w:tcPr>
            <w:tcW w:w="1720" w:type="dxa"/>
            <w:vAlign w:val="bottom"/>
            <w:tcBorders>
              <w:left w:val="single" w:sz="8" w:color="99CCFF"/>
              <w:bottom w:val="single" w:sz="8" w:color="99CCFF"/>
            </w:tcBorders>
          </w:tcPr>
          <w:p>
            <w:pPr>
              <w:spacing w:after="0"/>
              <w:rPr>
                <w:sz w:val="2"/>
                <w:szCs w:val="2"/>
                <w:color w:val="auto"/>
              </w:rPr>
            </w:pPr>
          </w:p>
        </w:tc>
        <w:tc>
          <w:tcPr>
            <w:tcW w:w="6140" w:type="dxa"/>
            <w:vAlign w:val="bottom"/>
            <w:tcBorders>
              <w:bottom w:val="single" w:sz="8" w:color="99CCFF"/>
            </w:tcBorders>
          </w:tcPr>
          <w:p>
            <w:pPr>
              <w:spacing w:after="0"/>
              <w:rPr>
                <w:sz w:val="2"/>
                <w:szCs w:val="2"/>
                <w:color w:val="auto"/>
              </w:rPr>
            </w:pPr>
          </w:p>
        </w:tc>
        <w:tc>
          <w:tcPr>
            <w:tcW w:w="3580" w:type="dxa"/>
            <w:vAlign w:val="bottom"/>
            <w:tcBorders>
              <w:bottom w:val="single" w:sz="8" w:color="99CCFF"/>
              <w:right w:val="single" w:sz="8" w:color="99CCFF"/>
            </w:tcBorders>
          </w:tcPr>
          <w:p>
            <w:pPr>
              <w:spacing w:after="0"/>
              <w:rPr>
                <w:sz w:val="2"/>
                <w:szCs w:val="2"/>
                <w:color w:val="auto"/>
              </w:rPr>
            </w:pPr>
          </w:p>
        </w:tc>
      </w:tr>
      <w:tr>
        <w:trPr>
          <w:trHeight w:val="269"/>
        </w:trPr>
        <w:tc>
          <w:tcPr>
            <w:tcW w:w="1720" w:type="dxa"/>
            <w:vAlign w:val="bottom"/>
            <w:tcBorders>
              <w:left w:val="single" w:sz="8" w:color="99CCFF"/>
              <w:bottom w:val="single" w:sz="8" w:color="CCFFFF"/>
            </w:tcBorders>
            <w:shd w:val="clear" w:color="auto" w:fill="CCFFFF"/>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bottom w:val="single" w:sz="8" w:color="CCFFFF"/>
            </w:tcBorders>
            <w:shd w:val="clear" w:color="auto" w:fill="CCFFFF"/>
          </w:tcPr>
          <w:p>
            <w:pPr>
              <w:ind w:left="380"/>
              <w:spacing w:after="0"/>
              <w:rPr>
                <w:sz w:val="20"/>
                <w:szCs w:val="20"/>
                <w:color w:val="auto"/>
              </w:rPr>
            </w:pPr>
            <w:r>
              <w:rPr>
                <w:rFonts w:ascii="Arial" w:cs="Arial" w:eastAsia="Arial" w:hAnsi="Arial"/>
                <w:sz w:val="18"/>
                <w:szCs w:val="18"/>
                <w:color w:val="auto"/>
              </w:rPr>
              <w:t>Allgemeine Gold-und Silberscheideanstalt A.G.</w:t>
            </w:r>
          </w:p>
        </w:tc>
        <w:tc>
          <w:tcPr>
            <w:tcW w:w="3580" w:type="dxa"/>
            <w:vAlign w:val="bottom"/>
            <w:tcBorders>
              <w:bottom w:val="single" w:sz="8" w:color="CCFFFF"/>
              <w:right w:val="single" w:sz="8" w:color="99CCFF"/>
            </w:tcBorders>
            <w:shd w:val="clear" w:color="auto" w:fill="CCFFFF"/>
          </w:tcPr>
          <w:p>
            <w:pPr>
              <w:jc w:val="center"/>
              <w:ind w:left="370"/>
              <w:spacing w:after="0"/>
              <w:rPr>
                <w:sz w:val="20"/>
                <w:szCs w:val="20"/>
                <w:color w:val="auto"/>
              </w:rPr>
            </w:pPr>
            <w:r>
              <w:rPr>
                <w:rFonts w:ascii="Arial" w:cs="Arial" w:eastAsia="Arial" w:hAnsi="Arial"/>
                <w:sz w:val="18"/>
                <w:szCs w:val="18"/>
                <w:color w:val="auto"/>
              </w:rPr>
              <w:t>GERMANY</w:t>
            </w:r>
          </w:p>
        </w:tc>
      </w:tr>
      <w:tr>
        <w:trPr>
          <w:trHeight w:val="237"/>
        </w:trPr>
        <w:tc>
          <w:tcPr>
            <w:tcW w:w="1720" w:type="dxa"/>
            <w:vAlign w:val="bottom"/>
            <w:tcBorders>
              <w:top w:val="single" w:sz="8" w:color="99CCFF"/>
              <w:left w:val="single" w:sz="8" w:color="99CCFF"/>
            </w:tcBorders>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top w:val="single" w:sz="8" w:color="99CCFF"/>
            </w:tcBorders>
          </w:tcPr>
          <w:p>
            <w:pPr>
              <w:ind w:left="380"/>
              <w:spacing w:after="0"/>
              <w:rPr>
                <w:sz w:val="20"/>
                <w:szCs w:val="20"/>
                <w:color w:val="auto"/>
              </w:rPr>
            </w:pPr>
            <w:r>
              <w:rPr>
                <w:rFonts w:ascii="Arial" w:cs="Arial" w:eastAsia="Arial" w:hAnsi="Arial"/>
                <w:sz w:val="18"/>
                <w:szCs w:val="18"/>
                <w:color w:val="auto"/>
              </w:rPr>
              <w:t>Almalyk Mining and Metallurgical Complex (AMMC)</w:t>
            </w:r>
          </w:p>
        </w:tc>
        <w:tc>
          <w:tcPr>
            <w:tcW w:w="3580" w:type="dxa"/>
            <w:vAlign w:val="bottom"/>
            <w:tcBorders>
              <w:top w:val="single" w:sz="8" w:color="99CCFF"/>
              <w:right w:val="single" w:sz="8" w:color="99CCFF"/>
            </w:tcBorders>
          </w:tcPr>
          <w:p>
            <w:pPr>
              <w:jc w:val="center"/>
              <w:ind w:left="370"/>
              <w:spacing w:after="0"/>
              <w:rPr>
                <w:sz w:val="20"/>
                <w:szCs w:val="20"/>
                <w:color w:val="auto"/>
              </w:rPr>
            </w:pPr>
            <w:r>
              <w:rPr>
                <w:rFonts w:ascii="Arial" w:cs="Arial" w:eastAsia="Arial" w:hAnsi="Arial"/>
                <w:sz w:val="18"/>
                <w:szCs w:val="18"/>
                <w:color w:val="auto"/>
                <w:w w:val="99"/>
              </w:rPr>
              <w:t>UZBEKISTAN</w:t>
            </w:r>
          </w:p>
        </w:tc>
      </w:tr>
      <w:tr>
        <w:trPr>
          <w:trHeight w:val="27"/>
        </w:trPr>
        <w:tc>
          <w:tcPr>
            <w:tcW w:w="1720" w:type="dxa"/>
            <w:vAlign w:val="bottom"/>
            <w:tcBorders>
              <w:left w:val="single" w:sz="8" w:color="99CCFF"/>
              <w:bottom w:val="single" w:sz="8" w:color="99CCFF"/>
            </w:tcBorders>
          </w:tcPr>
          <w:p>
            <w:pPr>
              <w:spacing w:after="0"/>
              <w:rPr>
                <w:sz w:val="2"/>
                <w:szCs w:val="2"/>
                <w:color w:val="auto"/>
              </w:rPr>
            </w:pPr>
          </w:p>
        </w:tc>
        <w:tc>
          <w:tcPr>
            <w:tcW w:w="6140" w:type="dxa"/>
            <w:vAlign w:val="bottom"/>
            <w:tcBorders>
              <w:bottom w:val="single" w:sz="8" w:color="99CCFF"/>
            </w:tcBorders>
          </w:tcPr>
          <w:p>
            <w:pPr>
              <w:spacing w:after="0"/>
              <w:rPr>
                <w:sz w:val="2"/>
                <w:szCs w:val="2"/>
                <w:color w:val="auto"/>
              </w:rPr>
            </w:pPr>
          </w:p>
        </w:tc>
        <w:tc>
          <w:tcPr>
            <w:tcW w:w="3580" w:type="dxa"/>
            <w:vAlign w:val="bottom"/>
            <w:tcBorders>
              <w:bottom w:val="single" w:sz="8" w:color="99CCFF"/>
              <w:right w:val="single" w:sz="8" w:color="99CCFF"/>
            </w:tcBorders>
          </w:tcPr>
          <w:p>
            <w:pPr>
              <w:spacing w:after="0"/>
              <w:rPr>
                <w:sz w:val="2"/>
                <w:szCs w:val="2"/>
                <w:color w:val="auto"/>
              </w:rPr>
            </w:pPr>
          </w:p>
        </w:tc>
      </w:tr>
      <w:tr>
        <w:trPr>
          <w:trHeight w:val="269"/>
        </w:trPr>
        <w:tc>
          <w:tcPr>
            <w:tcW w:w="1720" w:type="dxa"/>
            <w:vAlign w:val="bottom"/>
            <w:tcBorders>
              <w:left w:val="single" w:sz="8" w:color="99CCFF"/>
              <w:bottom w:val="single" w:sz="8" w:color="CCFFFF"/>
            </w:tcBorders>
            <w:shd w:val="clear" w:color="auto" w:fill="CCFFFF"/>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bottom w:val="single" w:sz="8" w:color="CCFFFF"/>
            </w:tcBorders>
            <w:shd w:val="clear" w:color="auto" w:fill="CCFFFF"/>
          </w:tcPr>
          <w:p>
            <w:pPr>
              <w:ind w:left="380"/>
              <w:spacing w:after="0"/>
              <w:rPr>
                <w:sz w:val="20"/>
                <w:szCs w:val="20"/>
                <w:color w:val="auto"/>
              </w:rPr>
            </w:pPr>
            <w:r>
              <w:rPr>
                <w:rFonts w:ascii="Arial" w:cs="Arial" w:eastAsia="Arial" w:hAnsi="Arial"/>
                <w:sz w:val="18"/>
                <w:szCs w:val="18"/>
                <w:color w:val="auto"/>
              </w:rPr>
              <w:t>AngloGold Ashanti Córrego do Sítio Mineração</w:t>
            </w:r>
          </w:p>
        </w:tc>
        <w:tc>
          <w:tcPr>
            <w:tcW w:w="3580" w:type="dxa"/>
            <w:vAlign w:val="bottom"/>
            <w:tcBorders>
              <w:bottom w:val="single" w:sz="8" w:color="CCFFFF"/>
              <w:right w:val="single" w:sz="8" w:color="99CCFF"/>
            </w:tcBorders>
            <w:shd w:val="clear" w:color="auto" w:fill="CCFFFF"/>
          </w:tcPr>
          <w:p>
            <w:pPr>
              <w:jc w:val="center"/>
              <w:ind w:left="370"/>
              <w:spacing w:after="0"/>
              <w:rPr>
                <w:sz w:val="20"/>
                <w:szCs w:val="20"/>
                <w:color w:val="auto"/>
              </w:rPr>
            </w:pPr>
            <w:r>
              <w:rPr>
                <w:rFonts w:ascii="Arial" w:cs="Arial" w:eastAsia="Arial" w:hAnsi="Arial"/>
                <w:sz w:val="18"/>
                <w:szCs w:val="18"/>
                <w:color w:val="auto"/>
              </w:rPr>
              <w:t>BRAZIL</w:t>
            </w:r>
          </w:p>
        </w:tc>
      </w:tr>
      <w:tr>
        <w:trPr>
          <w:trHeight w:val="237"/>
        </w:trPr>
        <w:tc>
          <w:tcPr>
            <w:tcW w:w="1720" w:type="dxa"/>
            <w:vAlign w:val="bottom"/>
            <w:tcBorders>
              <w:top w:val="single" w:sz="8" w:color="99CCFF"/>
              <w:left w:val="single" w:sz="8" w:color="99CCFF"/>
            </w:tcBorders>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top w:val="single" w:sz="8" w:color="99CCFF"/>
            </w:tcBorders>
          </w:tcPr>
          <w:p>
            <w:pPr>
              <w:ind w:left="380"/>
              <w:spacing w:after="0"/>
              <w:rPr>
                <w:sz w:val="20"/>
                <w:szCs w:val="20"/>
                <w:color w:val="auto"/>
              </w:rPr>
            </w:pPr>
            <w:r>
              <w:rPr>
                <w:rFonts w:ascii="Arial" w:cs="Arial" w:eastAsia="Arial" w:hAnsi="Arial"/>
                <w:sz w:val="18"/>
                <w:szCs w:val="18"/>
                <w:color w:val="auto"/>
              </w:rPr>
              <w:t>Argor-Heraeus S.A.</w:t>
            </w:r>
          </w:p>
        </w:tc>
        <w:tc>
          <w:tcPr>
            <w:tcW w:w="3580" w:type="dxa"/>
            <w:vAlign w:val="bottom"/>
            <w:tcBorders>
              <w:top w:val="single" w:sz="8" w:color="99CCFF"/>
              <w:right w:val="single" w:sz="8" w:color="99CCFF"/>
            </w:tcBorders>
          </w:tcPr>
          <w:p>
            <w:pPr>
              <w:jc w:val="center"/>
              <w:ind w:left="370"/>
              <w:spacing w:after="0"/>
              <w:rPr>
                <w:sz w:val="20"/>
                <w:szCs w:val="20"/>
                <w:color w:val="auto"/>
              </w:rPr>
            </w:pPr>
            <w:r>
              <w:rPr>
                <w:rFonts w:ascii="Arial" w:cs="Arial" w:eastAsia="Arial" w:hAnsi="Arial"/>
                <w:sz w:val="18"/>
                <w:szCs w:val="18"/>
                <w:color w:val="auto"/>
                <w:w w:val="99"/>
              </w:rPr>
              <w:t>SWITZERLAND</w:t>
            </w:r>
          </w:p>
        </w:tc>
      </w:tr>
      <w:tr>
        <w:trPr>
          <w:trHeight w:val="27"/>
        </w:trPr>
        <w:tc>
          <w:tcPr>
            <w:tcW w:w="1720" w:type="dxa"/>
            <w:vAlign w:val="bottom"/>
            <w:tcBorders>
              <w:left w:val="single" w:sz="8" w:color="99CCFF"/>
              <w:bottom w:val="single" w:sz="8" w:color="99CCFF"/>
            </w:tcBorders>
          </w:tcPr>
          <w:p>
            <w:pPr>
              <w:spacing w:after="0"/>
              <w:rPr>
                <w:sz w:val="2"/>
                <w:szCs w:val="2"/>
                <w:color w:val="auto"/>
              </w:rPr>
            </w:pPr>
          </w:p>
        </w:tc>
        <w:tc>
          <w:tcPr>
            <w:tcW w:w="6140" w:type="dxa"/>
            <w:vAlign w:val="bottom"/>
            <w:tcBorders>
              <w:bottom w:val="single" w:sz="8" w:color="99CCFF"/>
            </w:tcBorders>
          </w:tcPr>
          <w:p>
            <w:pPr>
              <w:spacing w:after="0"/>
              <w:rPr>
                <w:sz w:val="2"/>
                <w:szCs w:val="2"/>
                <w:color w:val="auto"/>
              </w:rPr>
            </w:pPr>
          </w:p>
        </w:tc>
        <w:tc>
          <w:tcPr>
            <w:tcW w:w="3580" w:type="dxa"/>
            <w:vAlign w:val="bottom"/>
            <w:tcBorders>
              <w:bottom w:val="single" w:sz="8" w:color="99CCFF"/>
              <w:right w:val="single" w:sz="8" w:color="99CCFF"/>
            </w:tcBorders>
          </w:tcPr>
          <w:p>
            <w:pPr>
              <w:spacing w:after="0"/>
              <w:rPr>
                <w:sz w:val="2"/>
                <w:szCs w:val="2"/>
                <w:color w:val="auto"/>
              </w:rPr>
            </w:pPr>
          </w:p>
        </w:tc>
      </w:tr>
      <w:tr>
        <w:trPr>
          <w:trHeight w:val="269"/>
        </w:trPr>
        <w:tc>
          <w:tcPr>
            <w:tcW w:w="1720" w:type="dxa"/>
            <w:vAlign w:val="bottom"/>
            <w:tcBorders>
              <w:left w:val="single" w:sz="8" w:color="99CCFF"/>
              <w:bottom w:val="single" w:sz="8" w:color="CCFFFF"/>
            </w:tcBorders>
            <w:shd w:val="clear" w:color="auto" w:fill="CCFFFF"/>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bottom w:val="single" w:sz="8" w:color="CCFFFF"/>
            </w:tcBorders>
            <w:shd w:val="clear" w:color="auto" w:fill="CCFFFF"/>
          </w:tcPr>
          <w:p>
            <w:pPr>
              <w:ind w:left="380"/>
              <w:spacing w:after="0"/>
              <w:rPr>
                <w:sz w:val="20"/>
                <w:szCs w:val="20"/>
                <w:color w:val="auto"/>
              </w:rPr>
            </w:pPr>
            <w:r>
              <w:rPr>
                <w:rFonts w:ascii="Arial" w:cs="Arial" w:eastAsia="Arial" w:hAnsi="Arial"/>
                <w:sz w:val="18"/>
                <w:szCs w:val="18"/>
                <w:color w:val="auto"/>
              </w:rPr>
              <w:t>Asahi Pretec Corp.</w:t>
            </w:r>
          </w:p>
        </w:tc>
        <w:tc>
          <w:tcPr>
            <w:tcW w:w="3580" w:type="dxa"/>
            <w:vAlign w:val="bottom"/>
            <w:tcBorders>
              <w:bottom w:val="single" w:sz="8" w:color="CCFFFF"/>
              <w:right w:val="single" w:sz="8" w:color="99CCFF"/>
            </w:tcBorders>
            <w:shd w:val="clear" w:color="auto" w:fill="CCFFFF"/>
          </w:tcPr>
          <w:p>
            <w:pPr>
              <w:jc w:val="center"/>
              <w:ind w:left="370"/>
              <w:spacing w:after="0"/>
              <w:rPr>
                <w:sz w:val="20"/>
                <w:szCs w:val="20"/>
                <w:color w:val="auto"/>
              </w:rPr>
            </w:pPr>
            <w:r>
              <w:rPr>
                <w:rFonts w:ascii="Arial" w:cs="Arial" w:eastAsia="Arial" w:hAnsi="Arial"/>
                <w:sz w:val="18"/>
                <w:szCs w:val="18"/>
                <w:color w:val="auto"/>
                <w:w w:val="96"/>
              </w:rPr>
              <w:t>JAPAN</w:t>
            </w:r>
          </w:p>
        </w:tc>
      </w:tr>
      <w:tr>
        <w:trPr>
          <w:trHeight w:val="237"/>
        </w:trPr>
        <w:tc>
          <w:tcPr>
            <w:tcW w:w="1720" w:type="dxa"/>
            <w:vAlign w:val="bottom"/>
            <w:tcBorders>
              <w:top w:val="single" w:sz="8" w:color="99CCFF"/>
              <w:left w:val="single" w:sz="8" w:color="99CCFF"/>
            </w:tcBorders>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top w:val="single" w:sz="8" w:color="99CCFF"/>
            </w:tcBorders>
          </w:tcPr>
          <w:p>
            <w:pPr>
              <w:ind w:left="380"/>
              <w:spacing w:after="0"/>
              <w:rPr>
                <w:sz w:val="20"/>
                <w:szCs w:val="20"/>
                <w:color w:val="auto"/>
              </w:rPr>
            </w:pPr>
            <w:r>
              <w:rPr>
                <w:rFonts w:ascii="Arial" w:cs="Arial" w:eastAsia="Arial" w:hAnsi="Arial"/>
                <w:sz w:val="18"/>
                <w:szCs w:val="18"/>
                <w:color w:val="auto"/>
              </w:rPr>
              <w:t>Asahi Refining Canada Ltd.</w:t>
            </w:r>
          </w:p>
        </w:tc>
        <w:tc>
          <w:tcPr>
            <w:tcW w:w="3580" w:type="dxa"/>
            <w:vAlign w:val="bottom"/>
            <w:tcBorders>
              <w:top w:val="single" w:sz="8" w:color="99CCFF"/>
              <w:right w:val="single" w:sz="8" w:color="99CCFF"/>
            </w:tcBorders>
          </w:tcPr>
          <w:p>
            <w:pPr>
              <w:jc w:val="center"/>
              <w:ind w:left="370"/>
              <w:spacing w:after="0"/>
              <w:rPr>
                <w:sz w:val="20"/>
                <w:szCs w:val="20"/>
                <w:color w:val="auto"/>
              </w:rPr>
            </w:pPr>
            <w:r>
              <w:rPr>
                <w:rFonts w:ascii="Arial" w:cs="Arial" w:eastAsia="Arial" w:hAnsi="Arial"/>
                <w:sz w:val="18"/>
                <w:szCs w:val="18"/>
                <w:color w:val="auto"/>
              </w:rPr>
              <w:t>CANADA</w:t>
            </w:r>
          </w:p>
        </w:tc>
      </w:tr>
      <w:tr>
        <w:trPr>
          <w:trHeight w:val="27"/>
        </w:trPr>
        <w:tc>
          <w:tcPr>
            <w:tcW w:w="1720" w:type="dxa"/>
            <w:vAlign w:val="bottom"/>
            <w:tcBorders>
              <w:left w:val="single" w:sz="8" w:color="99CCFF"/>
              <w:bottom w:val="single" w:sz="8" w:color="99CCFF"/>
            </w:tcBorders>
          </w:tcPr>
          <w:p>
            <w:pPr>
              <w:spacing w:after="0"/>
              <w:rPr>
                <w:sz w:val="2"/>
                <w:szCs w:val="2"/>
                <w:color w:val="auto"/>
              </w:rPr>
            </w:pPr>
          </w:p>
        </w:tc>
        <w:tc>
          <w:tcPr>
            <w:tcW w:w="6140" w:type="dxa"/>
            <w:vAlign w:val="bottom"/>
            <w:tcBorders>
              <w:bottom w:val="single" w:sz="8" w:color="99CCFF"/>
            </w:tcBorders>
          </w:tcPr>
          <w:p>
            <w:pPr>
              <w:spacing w:after="0"/>
              <w:rPr>
                <w:sz w:val="2"/>
                <w:szCs w:val="2"/>
                <w:color w:val="auto"/>
              </w:rPr>
            </w:pPr>
          </w:p>
        </w:tc>
        <w:tc>
          <w:tcPr>
            <w:tcW w:w="3580" w:type="dxa"/>
            <w:vAlign w:val="bottom"/>
            <w:tcBorders>
              <w:bottom w:val="single" w:sz="8" w:color="99CCFF"/>
              <w:right w:val="single" w:sz="8" w:color="99CCFF"/>
            </w:tcBorders>
          </w:tcPr>
          <w:p>
            <w:pPr>
              <w:spacing w:after="0"/>
              <w:rPr>
                <w:sz w:val="2"/>
                <w:szCs w:val="2"/>
                <w:color w:val="auto"/>
              </w:rPr>
            </w:pPr>
          </w:p>
        </w:tc>
      </w:tr>
      <w:tr>
        <w:trPr>
          <w:trHeight w:val="269"/>
        </w:trPr>
        <w:tc>
          <w:tcPr>
            <w:tcW w:w="1720" w:type="dxa"/>
            <w:vAlign w:val="bottom"/>
            <w:tcBorders>
              <w:left w:val="single" w:sz="8" w:color="99CCFF"/>
              <w:bottom w:val="single" w:sz="8" w:color="CCFFFF"/>
            </w:tcBorders>
            <w:shd w:val="clear" w:color="auto" w:fill="CCFFFF"/>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bottom w:val="single" w:sz="8" w:color="CCFFFF"/>
            </w:tcBorders>
            <w:shd w:val="clear" w:color="auto" w:fill="CCFFFF"/>
          </w:tcPr>
          <w:p>
            <w:pPr>
              <w:ind w:left="380"/>
              <w:spacing w:after="0"/>
              <w:rPr>
                <w:sz w:val="20"/>
                <w:szCs w:val="20"/>
                <w:color w:val="auto"/>
              </w:rPr>
            </w:pPr>
            <w:r>
              <w:rPr>
                <w:rFonts w:ascii="Arial" w:cs="Arial" w:eastAsia="Arial" w:hAnsi="Arial"/>
                <w:sz w:val="18"/>
                <w:szCs w:val="18"/>
                <w:color w:val="auto"/>
              </w:rPr>
              <w:t>Asahi Refining USA Inc.</w:t>
            </w:r>
          </w:p>
        </w:tc>
        <w:tc>
          <w:tcPr>
            <w:tcW w:w="3580" w:type="dxa"/>
            <w:vAlign w:val="bottom"/>
            <w:tcBorders>
              <w:bottom w:val="single" w:sz="8" w:color="CCFFFF"/>
              <w:right w:val="single" w:sz="8" w:color="99CCFF"/>
            </w:tcBorders>
            <w:shd w:val="clear" w:color="auto" w:fill="CCFFFF"/>
          </w:tcPr>
          <w:p>
            <w:pPr>
              <w:jc w:val="center"/>
              <w:ind w:left="390"/>
              <w:spacing w:after="0"/>
              <w:rPr>
                <w:sz w:val="20"/>
                <w:szCs w:val="20"/>
                <w:color w:val="auto"/>
              </w:rPr>
            </w:pPr>
            <w:r>
              <w:rPr>
                <w:rFonts w:ascii="Arial" w:cs="Arial" w:eastAsia="Arial" w:hAnsi="Arial"/>
                <w:sz w:val="18"/>
                <w:szCs w:val="18"/>
                <w:color w:val="auto"/>
                <w:w w:val="94"/>
              </w:rPr>
              <w:t>UNITED STATES</w:t>
            </w:r>
          </w:p>
        </w:tc>
      </w:tr>
      <w:tr>
        <w:trPr>
          <w:trHeight w:val="237"/>
        </w:trPr>
        <w:tc>
          <w:tcPr>
            <w:tcW w:w="1720" w:type="dxa"/>
            <w:vAlign w:val="bottom"/>
            <w:tcBorders>
              <w:top w:val="single" w:sz="8" w:color="99CCFF"/>
              <w:left w:val="single" w:sz="8" w:color="99CCFF"/>
            </w:tcBorders>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top w:val="single" w:sz="8" w:color="99CCFF"/>
            </w:tcBorders>
          </w:tcPr>
          <w:p>
            <w:pPr>
              <w:ind w:left="380"/>
              <w:spacing w:after="0"/>
              <w:rPr>
                <w:sz w:val="20"/>
                <w:szCs w:val="20"/>
                <w:color w:val="auto"/>
              </w:rPr>
            </w:pPr>
            <w:r>
              <w:rPr>
                <w:rFonts w:ascii="Arial" w:cs="Arial" w:eastAsia="Arial" w:hAnsi="Arial"/>
                <w:sz w:val="18"/>
                <w:szCs w:val="18"/>
                <w:color w:val="auto"/>
              </w:rPr>
              <w:t>Asaka Riken Co., Ltd.</w:t>
            </w:r>
          </w:p>
        </w:tc>
        <w:tc>
          <w:tcPr>
            <w:tcW w:w="3580" w:type="dxa"/>
            <w:vAlign w:val="bottom"/>
            <w:tcBorders>
              <w:top w:val="single" w:sz="8" w:color="99CCFF"/>
              <w:right w:val="single" w:sz="8" w:color="99CCFF"/>
            </w:tcBorders>
          </w:tcPr>
          <w:p>
            <w:pPr>
              <w:jc w:val="center"/>
              <w:ind w:left="370"/>
              <w:spacing w:after="0"/>
              <w:rPr>
                <w:sz w:val="20"/>
                <w:szCs w:val="20"/>
                <w:color w:val="auto"/>
              </w:rPr>
            </w:pPr>
            <w:r>
              <w:rPr>
                <w:rFonts w:ascii="Arial" w:cs="Arial" w:eastAsia="Arial" w:hAnsi="Arial"/>
                <w:sz w:val="18"/>
                <w:szCs w:val="18"/>
                <w:color w:val="auto"/>
                <w:w w:val="96"/>
              </w:rPr>
              <w:t>JAPAN</w:t>
            </w:r>
          </w:p>
        </w:tc>
      </w:tr>
      <w:tr>
        <w:trPr>
          <w:trHeight w:val="27"/>
        </w:trPr>
        <w:tc>
          <w:tcPr>
            <w:tcW w:w="1720" w:type="dxa"/>
            <w:vAlign w:val="bottom"/>
            <w:tcBorders>
              <w:left w:val="single" w:sz="8" w:color="99CCFF"/>
              <w:bottom w:val="single" w:sz="8" w:color="99CCFF"/>
            </w:tcBorders>
          </w:tcPr>
          <w:p>
            <w:pPr>
              <w:spacing w:after="0"/>
              <w:rPr>
                <w:sz w:val="2"/>
                <w:szCs w:val="2"/>
                <w:color w:val="auto"/>
              </w:rPr>
            </w:pPr>
          </w:p>
        </w:tc>
        <w:tc>
          <w:tcPr>
            <w:tcW w:w="6140" w:type="dxa"/>
            <w:vAlign w:val="bottom"/>
            <w:tcBorders>
              <w:bottom w:val="single" w:sz="8" w:color="99CCFF"/>
            </w:tcBorders>
          </w:tcPr>
          <w:p>
            <w:pPr>
              <w:spacing w:after="0"/>
              <w:rPr>
                <w:sz w:val="2"/>
                <w:szCs w:val="2"/>
                <w:color w:val="auto"/>
              </w:rPr>
            </w:pPr>
          </w:p>
        </w:tc>
        <w:tc>
          <w:tcPr>
            <w:tcW w:w="3580" w:type="dxa"/>
            <w:vAlign w:val="bottom"/>
            <w:tcBorders>
              <w:bottom w:val="single" w:sz="8" w:color="99CCFF"/>
              <w:right w:val="single" w:sz="8" w:color="99CCFF"/>
            </w:tcBorders>
          </w:tcPr>
          <w:p>
            <w:pPr>
              <w:spacing w:after="0"/>
              <w:rPr>
                <w:sz w:val="2"/>
                <w:szCs w:val="2"/>
                <w:color w:val="auto"/>
              </w:rPr>
            </w:pPr>
          </w:p>
        </w:tc>
      </w:tr>
      <w:tr>
        <w:trPr>
          <w:trHeight w:val="269"/>
        </w:trPr>
        <w:tc>
          <w:tcPr>
            <w:tcW w:w="1720" w:type="dxa"/>
            <w:vAlign w:val="bottom"/>
            <w:tcBorders>
              <w:left w:val="single" w:sz="8" w:color="99CCFF"/>
              <w:bottom w:val="single" w:sz="8" w:color="CCFFFF"/>
            </w:tcBorders>
            <w:shd w:val="clear" w:color="auto" w:fill="CCFFFF"/>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bottom w:val="single" w:sz="8" w:color="CCFFFF"/>
            </w:tcBorders>
            <w:shd w:val="clear" w:color="auto" w:fill="CCFFFF"/>
          </w:tcPr>
          <w:p>
            <w:pPr>
              <w:ind w:left="380"/>
              <w:spacing w:after="0"/>
              <w:rPr>
                <w:sz w:val="20"/>
                <w:szCs w:val="20"/>
                <w:color w:val="auto"/>
              </w:rPr>
            </w:pPr>
            <w:r>
              <w:rPr>
                <w:rFonts w:ascii="Arial" w:cs="Arial" w:eastAsia="Arial" w:hAnsi="Arial"/>
                <w:sz w:val="18"/>
                <w:szCs w:val="18"/>
                <w:color w:val="auto"/>
              </w:rPr>
              <w:t>Atasay Kuyumculuk Sanayi Ve Ticaret A.S.</w:t>
            </w:r>
          </w:p>
        </w:tc>
        <w:tc>
          <w:tcPr>
            <w:tcW w:w="3580" w:type="dxa"/>
            <w:vAlign w:val="bottom"/>
            <w:tcBorders>
              <w:bottom w:val="single" w:sz="8" w:color="CCFFFF"/>
              <w:right w:val="single" w:sz="8" w:color="99CCFF"/>
            </w:tcBorders>
            <w:shd w:val="clear" w:color="auto" w:fill="CCFFFF"/>
          </w:tcPr>
          <w:p>
            <w:pPr>
              <w:jc w:val="center"/>
              <w:ind w:left="370"/>
              <w:spacing w:after="0"/>
              <w:rPr>
                <w:sz w:val="20"/>
                <w:szCs w:val="20"/>
                <w:color w:val="auto"/>
              </w:rPr>
            </w:pPr>
            <w:r>
              <w:rPr>
                <w:rFonts w:ascii="Arial" w:cs="Arial" w:eastAsia="Arial" w:hAnsi="Arial"/>
                <w:sz w:val="18"/>
                <w:szCs w:val="18"/>
                <w:color w:val="auto"/>
                <w:w w:val="98"/>
              </w:rPr>
              <w:t>TURKEY</w:t>
            </w:r>
          </w:p>
        </w:tc>
      </w:tr>
      <w:tr>
        <w:trPr>
          <w:trHeight w:val="237"/>
        </w:trPr>
        <w:tc>
          <w:tcPr>
            <w:tcW w:w="1720" w:type="dxa"/>
            <w:vAlign w:val="bottom"/>
            <w:tcBorders>
              <w:top w:val="single" w:sz="8" w:color="99CCFF"/>
              <w:left w:val="single" w:sz="8" w:color="99CCFF"/>
            </w:tcBorders>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top w:val="single" w:sz="8" w:color="99CCFF"/>
            </w:tcBorders>
          </w:tcPr>
          <w:p>
            <w:pPr>
              <w:ind w:left="380"/>
              <w:spacing w:after="0"/>
              <w:rPr>
                <w:sz w:val="20"/>
                <w:szCs w:val="20"/>
                <w:color w:val="auto"/>
              </w:rPr>
            </w:pPr>
            <w:r>
              <w:rPr>
                <w:rFonts w:ascii="Arial" w:cs="Arial" w:eastAsia="Arial" w:hAnsi="Arial"/>
                <w:sz w:val="18"/>
                <w:szCs w:val="18"/>
                <w:color w:val="auto"/>
              </w:rPr>
              <w:t>Aurubis AG</w:t>
            </w:r>
          </w:p>
        </w:tc>
        <w:tc>
          <w:tcPr>
            <w:tcW w:w="3580" w:type="dxa"/>
            <w:vAlign w:val="bottom"/>
            <w:tcBorders>
              <w:top w:val="single" w:sz="8" w:color="99CCFF"/>
              <w:right w:val="single" w:sz="8" w:color="99CCFF"/>
            </w:tcBorders>
          </w:tcPr>
          <w:p>
            <w:pPr>
              <w:jc w:val="center"/>
              <w:ind w:left="370"/>
              <w:spacing w:after="0"/>
              <w:rPr>
                <w:sz w:val="20"/>
                <w:szCs w:val="20"/>
                <w:color w:val="auto"/>
              </w:rPr>
            </w:pPr>
            <w:r>
              <w:rPr>
                <w:rFonts w:ascii="Arial" w:cs="Arial" w:eastAsia="Arial" w:hAnsi="Arial"/>
                <w:sz w:val="18"/>
                <w:szCs w:val="18"/>
                <w:color w:val="auto"/>
              </w:rPr>
              <w:t>GERMANY</w:t>
            </w:r>
          </w:p>
        </w:tc>
      </w:tr>
      <w:tr>
        <w:trPr>
          <w:trHeight w:val="27"/>
        </w:trPr>
        <w:tc>
          <w:tcPr>
            <w:tcW w:w="1720" w:type="dxa"/>
            <w:vAlign w:val="bottom"/>
            <w:tcBorders>
              <w:left w:val="single" w:sz="8" w:color="99CCFF"/>
              <w:bottom w:val="single" w:sz="8" w:color="99CCFF"/>
            </w:tcBorders>
          </w:tcPr>
          <w:p>
            <w:pPr>
              <w:spacing w:after="0"/>
              <w:rPr>
                <w:sz w:val="2"/>
                <w:szCs w:val="2"/>
                <w:color w:val="auto"/>
              </w:rPr>
            </w:pPr>
          </w:p>
        </w:tc>
        <w:tc>
          <w:tcPr>
            <w:tcW w:w="6140" w:type="dxa"/>
            <w:vAlign w:val="bottom"/>
            <w:tcBorders>
              <w:bottom w:val="single" w:sz="8" w:color="99CCFF"/>
            </w:tcBorders>
          </w:tcPr>
          <w:p>
            <w:pPr>
              <w:spacing w:after="0"/>
              <w:rPr>
                <w:sz w:val="2"/>
                <w:szCs w:val="2"/>
                <w:color w:val="auto"/>
              </w:rPr>
            </w:pPr>
          </w:p>
        </w:tc>
        <w:tc>
          <w:tcPr>
            <w:tcW w:w="3580" w:type="dxa"/>
            <w:vAlign w:val="bottom"/>
            <w:tcBorders>
              <w:bottom w:val="single" w:sz="8" w:color="99CCFF"/>
              <w:right w:val="single" w:sz="8" w:color="99CCFF"/>
            </w:tcBorders>
          </w:tcPr>
          <w:p>
            <w:pPr>
              <w:spacing w:after="0"/>
              <w:rPr>
                <w:sz w:val="2"/>
                <w:szCs w:val="2"/>
                <w:color w:val="auto"/>
              </w:rPr>
            </w:pPr>
          </w:p>
        </w:tc>
      </w:tr>
      <w:tr>
        <w:trPr>
          <w:trHeight w:val="269"/>
        </w:trPr>
        <w:tc>
          <w:tcPr>
            <w:tcW w:w="1720" w:type="dxa"/>
            <w:vAlign w:val="bottom"/>
            <w:tcBorders>
              <w:left w:val="single" w:sz="8" w:color="99CCFF"/>
              <w:bottom w:val="single" w:sz="8" w:color="CCFFFF"/>
            </w:tcBorders>
            <w:shd w:val="clear" w:color="auto" w:fill="CCFFFF"/>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bottom w:val="single" w:sz="8" w:color="CCFFFF"/>
            </w:tcBorders>
            <w:shd w:val="clear" w:color="auto" w:fill="CCFFFF"/>
          </w:tcPr>
          <w:p>
            <w:pPr>
              <w:ind w:left="380"/>
              <w:spacing w:after="0"/>
              <w:rPr>
                <w:sz w:val="20"/>
                <w:szCs w:val="20"/>
                <w:color w:val="auto"/>
              </w:rPr>
            </w:pPr>
            <w:r>
              <w:rPr>
                <w:rFonts w:ascii="Arial" w:cs="Arial" w:eastAsia="Arial" w:hAnsi="Arial"/>
                <w:sz w:val="18"/>
                <w:szCs w:val="18"/>
                <w:color w:val="auto"/>
              </w:rPr>
              <w:t>Bangko Sentral ng Pilipinas (Central Bank of the Philippines)</w:t>
            </w:r>
          </w:p>
        </w:tc>
        <w:tc>
          <w:tcPr>
            <w:tcW w:w="3580" w:type="dxa"/>
            <w:vAlign w:val="bottom"/>
            <w:tcBorders>
              <w:bottom w:val="single" w:sz="8" w:color="CCFFFF"/>
              <w:right w:val="single" w:sz="8" w:color="99CCFF"/>
            </w:tcBorders>
            <w:shd w:val="clear" w:color="auto" w:fill="CCFFFF"/>
          </w:tcPr>
          <w:p>
            <w:pPr>
              <w:jc w:val="center"/>
              <w:ind w:left="390"/>
              <w:spacing w:after="0"/>
              <w:rPr>
                <w:sz w:val="20"/>
                <w:szCs w:val="20"/>
                <w:color w:val="auto"/>
              </w:rPr>
            </w:pPr>
            <w:r>
              <w:rPr>
                <w:rFonts w:ascii="Arial" w:cs="Arial" w:eastAsia="Arial" w:hAnsi="Arial"/>
                <w:sz w:val="18"/>
                <w:szCs w:val="18"/>
                <w:color w:val="auto"/>
                <w:w w:val="95"/>
              </w:rPr>
              <w:t>PHILIPPINES</w:t>
            </w:r>
          </w:p>
        </w:tc>
      </w:tr>
      <w:tr>
        <w:trPr>
          <w:trHeight w:val="237"/>
        </w:trPr>
        <w:tc>
          <w:tcPr>
            <w:tcW w:w="1720" w:type="dxa"/>
            <w:vAlign w:val="bottom"/>
            <w:tcBorders>
              <w:top w:val="single" w:sz="8" w:color="99CCFF"/>
              <w:left w:val="single" w:sz="8" w:color="99CCFF"/>
            </w:tcBorders>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top w:val="single" w:sz="8" w:color="99CCFF"/>
            </w:tcBorders>
          </w:tcPr>
          <w:p>
            <w:pPr>
              <w:ind w:left="380"/>
              <w:spacing w:after="0"/>
              <w:rPr>
                <w:sz w:val="20"/>
                <w:szCs w:val="20"/>
                <w:color w:val="auto"/>
              </w:rPr>
            </w:pPr>
            <w:r>
              <w:rPr>
                <w:rFonts w:ascii="Arial" w:cs="Arial" w:eastAsia="Arial" w:hAnsi="Arial"/>
                <w:sz w:val="18"/>
                <w:szCs w:val="18"/>
                <w:color w:val="auto"/>
              </w:rPr>
              <w:t>Bauer Walser AG</w:t>
            </w:r>
          </w:p>
        </w:tc>
        <w:tc>
          <w:tcPr>
            <w:tcW w:w="3580" w:type="dxa"/>
            <w:vAlign w:val="bottom"/>
            <w:tcBorders>
              <w:top w:val="single" w:sz="8" w:color="99CCFF"/>
              <w:right w:val="single" w:sz="8" w:color="99CCFF"/>
            </w:tcBorders>
          </w:tcPr>
          <w:p>
            <w:pPr>
              <w:jc w:val="center"/>
              <w:ind w:left="370"/>
              <w:spacing w:after="0"/>
              <w:rPr>
                <w:sz w:val="20"/>
                <w:szCs w:val="20"/>
                <w:color w:val="auto"/>
              </w:rPr>
            </w:pPr>
            <w:r>
              <w:rPr>
                <w:rFonts w:ascii="Arial" w:cs="Arial" w:eastAsia="Arial" w:hAnsi="Arial"/>
                <w:sz w:val="18"/>
                <w:szCs w:val="18"/>
                <w:color w:val="auto"/>
              </w:rPr>
              <w:t>GERMANY</w:t>
            </w:r>
          </w:p>
        </w:tc>
      </w:tr>
      <w:tr>
        <w:trPr>
          <w:trHeight w:val="27"/>
        </w:trPr>
        <w:tc>
          <w:tcPr>
            <w:tcW w:w="1720" w:type="dxa"/>
            <w:vAlign w:val="bottom"/>
            <w:tcBorders>
              <w:left w:val="single" w:sz="8" w:color="99CCFF"/>
              <w:bottom w:val="single" w:sz="8" w:color="99CCFF"/>
            </w:tcBorders>
          </w:tcPr>
          <w:p>
            <w:pPr>
              <w:spacing w:after="0"/>
              <w:rPr>
                <w:sz w:val="2"/>
                <w:szCs w:val="2"/>
                <w:color w:val="auto"/>
              </w:rPr>
            </w:pPr>
          </w:p>
        </w:tc>
        <w:tc>
          <w:tcPr>
            <w:tcW w:w="6140" w:type="dxa"/>
            <w:vAlign w:val="bottom"/>
            <w:tcBorders>
              <w:bottom w:val="single" w:sz="8" w:color="99CCFF"/>
            </w:tcBorders>
          </w:tcPr>
          <w:p>
            <w:pPr>
              <w:spacing w:after="0"/>
              <w:rPr>
                <w:sz w:val="2"/>
                <w:szCs w:val="2"/>
                <w:color w:val="auto"/>
              </w:rPr>
            </w:pPr>
          </w:p>
        </w:tc>
        <w:tc>
          <w:tcPr>
            <w:tcW w:w="3580" w:type="dxa"/>
            <w:vAlign w:val="bottom"/>
            <w:tcBorders>
              <w:bottom w:val="single" w:sz="8" w:color="99CCFF"/>
              <w:right w:val="single" w:sz="8" w:color="99CCFF"/>
            </w:tcBorders>
          </w:tcPr>
          <w:p>
            <w:pPr>
              <w:spacing w:after="0"/>
              <w:rPr>
                <w:sz w:val="2"/>
                <w:szCs w:val="2"/>
                <w:color w:val="auto"/>
              </w:rPr>
            </w:pPr>
          </w:p>
        </w:tc>
      </w:tr>
      <w:tr>
        <w:trPr>
          <w:trHeight w:val="269"/>
        </w:trPr>
        <w:tc>
          <w:tcPr>
            <w:tcW w:w="1720" w:type="dxa"/>
            <w:vAlign w:val="bottom"/>
            <w:tcBorders>
              <w:left w:val="single" w:sz="8" w:color="99CCFF"/>
              <w:bottom w:val="single" w:sz="8" w:color="CCFFFF"/>
            </w:tcBorders>
            <w:shd w:val="clear" w:color="auto" w:fill="CCFFFF"/>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bottom w:val="single" w:sz="8" w:color="CCFFFF"/>
            </w:tcBorders>
            <w:shd w:val="clear" w:color="auto" w:fill="CCFFFF"/>
          </w:tcPr>
          <w:p>
            <w:pPr>
              <w:ind w:left="380"/>
              <w:spacing w:after="0"/>
              <w:rPr>
                <w:sz w:val="20"/>
                <w:szCs w:val="20"/>
                <w:color w:val="auto"/>
              </w:rPr>
            </w:pPr>
            <w:r>
              <w:rPr>
                <w:rFonts w:ascii="Arial" w:cs="Arial" w:eastAsia="Arial" w:hAnsi="Arial"/>
                <w:sz w:val="18"/>
                <w:szCs w:val="18"/>
                <w:color w:val="auto"/>
              </w:rPr>
              <w:t>Boliden AB</w:t>
            </w:r>
          </w:p>
        </w:tc>
        <w:tc>
          <w:tcPr>
            <w:tcW w:w="3580" w:type="dxa"/>
            <w:vAlign w:val="bottom"/>
            <w:tcBorders>
              <w:bottom w:val="single" w:sz="8" w:color="CCFFFF"/>
              <w:right w:val="single" w:sz="8" w:color="99CCFF"/>
            </w:tcBorders>
            <w:shd w:val="clear" w:color="auto" w:fill="CCFFFF"/>
          </w:tcPr>
          <w:p>
            <w:pPr>
              <w:jc w:val="center"/>
              <w:ind w:left="370"/>
              <w:spacing w:after="0"/>
              <w:rPr>
                <w:sz w:val="20"/>
                <w:szCs w:val="20"/>
                <w:color w:val="auto"/>
              </w:rPr>
            </w:pPr>
            <w:r>
              <w:rPr>
                <w:rFonts w:ascii="Arial" w:cs="Arial" w:eastAsia="Arial" w:hAnsi="Arial"/>
                <w:sz w:val="18"/>
                <w:szCs w:val="18"/>
                <w:color w:val="auto"/>
                <w:w w:val="96"/>
              </w:rPr>
              <w:t>SWEDEN</w:t>
            </w:r>
          </w:p>
        </w:tc>
      </w:tr>
      <w:tr>
        <w:trPr>
          <w:trHeight w:val="237"/>
        </w:trPr>
        <w:tc>
          <w:tcPr>
            <w:tcW w:w="1720" w:type="dxa"/>
            <w:vAlign w:val="bottom"/>
            <w:tcBorders>
              <w:top w:val="single" w:sz="8" w:color="99CCFF"/>
              <w:left w:val="single" w:sz="8" w:color="99CCFF"/>
            </w:tcBorders>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top w:val="single" w:sz="8" w:color="99CCFF"/>
            </w:tcBorders>
          </w:tcPr>
          <w:p>
            <w:pPr>
              <w:ind w:left="380"/>
              <w:spacing w:after="0"/>
              <w:rPr>
                <w:sz w:val="20"/>
                <w:szCs w:val="20"/>
                <w:color w:val="auto"/>
              </w:rPr>
            </w:pPr>
            <w:r>
              <w:rPr>
                <w:rFonts w:ascii="Arial" w:cs="Arial" w:eastAsia="Arial" w:hAnsi="Arial"/>
                <w:sz w:val="18"/>
                <w:szCs w:val="18"/>
                <w:color w:val="auto"/>
              </w:rPr>
              <w:t>C. Hafner GmbH + Co. KG</w:t>
            </w:r>
          </w:p>
        </w:tc>
        <w:tc>
          <w:tcPr>
            <w:tcW w:w="3580" w:type="dxa"/>
            <w:vAlign w:val="bottom"/>
            <w:tcBorders>
              <w:top w:val="single" w:sz="8" w:color="99CCFF"/>
              <w:right w:val="single" w:sz="8" w:color="99CCFF"/>
            </w:tcBorders>
          </w:tcPr>
          <w:p>
            <w:pPr>
              <w:jc w:val="center"/>
              <w:ind w:left="370"/>
              <w:spacing w:after="0"/>
              <w:rPr>
                <w:sz w:val="20"/>
                <w:szCs w:val="20"/>
                <w:color w:val="auto"/>
              </w:rPr>
            </w:pPr>
            <w:r>
              <w:rPr>
                <w:rFonts w:ascii="Arial" w:cs="Arial" w:eastAsia="Arial" w:hAnsi="Arial"/>
                <w:sz w:val="18"/>
                <w:szCs w:val="18"/>
                <w:color w:val="auto"/>
              </w:rPr>
              <w:t>GERMANY</w:t>
            </w:r>
          </w:p>
        </w:tc>
      </w:tr>
      <w:tr>
        <w:trPr>
          <w:trHeight w:val="27"/>
        </w:trPr>
        <w:tc>
          <w:tcPr>
            <w:tcW w:w="1720" w:type="dxa"/>
            <w:vAlign w:val="bottom"/>
            <w:tcBorders>
              <w:left w:val="single" w:sz="8" w:color="99CCFF"/>
              <w:bottom w:val="single" w:sz="8" w:color="99CCFF"/>
            </w:tcBorders>
          </w:tcPr>
          <w:p>
            <w:pPr>
              <w:spacing w:after="0"/>
              <w:rPr>
                <w:sz w:val="2"/>
                <w:szCs w:val="2"/>
                <w:color w:val="auto"/>
              </w:rPr>
            </w:pPr>
          </w:p>
        </w:tc>
        <w:tc>
          <w:tcPr>
            <w:tcW w:w="6140" w:type="dxa"/>
            <w:vAlign w:val="bottom"/>
            <w:tcBorders>
              <w:bottom w:val="single" w:sz="8" w:color="99CCFF"/>
            </w:tcBorders>
          </w:tcPr>
          <w:p>
            <w:pPr>
              <w:spacing w:after="0"/>
              <w:rPr>
                <w:sz w:val="2"/>
                <w:szCs w:val="2"/>
                <w:color w:val="auto"/>
              </w:rPr>
            </w:pPr>
          </w:p>
        </w:tc>
        <w:tc>
          <w:tcPr>
            <w:tcW w:w="3580" w:type="dxa"/>
            <w:vAlign w:val="bottom"/>
            <w:tcBorders>
              <w:bottom w:val="single" w:sz="8" w:color="99CCFF"/>
              <w:right w:val="single" w:sz="8" w:color="99CCFF"/>
            </w:tcBorders>
          </w:tcPr>
          <w:p>
            <w:pPr>
              <w:spacing w:after="0"/>
              <w:rPr>
                <w:sz w:val="2"/>
                <w:szCs w:val="2"/>
                <w:color w:val="auto"/>
              </w:rPr>
            </w:pPr>
          </w:p>
        </w:tc>
      </w:tr>
      <w:tr>
        <w:trPr>
          <w:trHeight w:val="269"/>
        </w:trPr>
        <w:tc>
          <w:tcPr>
            <w:tcW w:w="1720" w:type="dxa"/>
            <w:vAlign w:val="bottom"/>
            <w:tcBorders>
              <w:left w:val="single" w:sz="8" w:color="99CCFF"/>
              <w:bottom w:val="single" w:sz="8" w:color="CCFFFF"/>
            </w:tcBorders>
            <w:shd w:val="clear" w:color="auto" w:fill="CCFFFF"/>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bottom w:val="single" w:sz="8" w:color="CCFFFF"/>
            </w:tcBorders>
            <w:shd w:val="clear" w:color="auto" w:fill="CCFFFF"/>
          </w:tcPr>
          <w:p>
            <w:pPr>
              <w:ind w:left="380"/>
              <w:spacing w:after="0"/>
              <w:rPr>
                <w:sz w:val="20"/>
                <w:szCs w:val="20"/>
                <w:color w:val="auto"/>
              </w:rPr>
            </w:pPr>
            <w:r>
              <w:rPr>
                <w:rFonts w:ascii="Arial" w:cs="Arial" w:eastAsia="Arial" w:hAnsi="Arial"/>
                <w:sz w:val="18"/>
                <w:szCs w:val="18"/>
                <w:color w:val="auto"/>
              </w:rPr>
              <w:t>Caridad</w:t>
            </w:r>
          </w:p>
        </w:tc>
        <w:tc>
          <w:tcPr>
            <w:tcW w:w="3580" w:type="dxa"/>
            <w:vAlign w:val="bottom"/>
            <w:tcBorders>
              <w:bottom w:val="single" w:sz="8" w:color="CCFFFF"/>
              <w:right w:val="single" w:sz="8" w:color="99CCFF"/>
            </w:tcBorders>
            <w:shd w:val="clear" w:color="auto" w:fill="CCFFFF"/>
          </w:tcPr>
          <w:p>
            <w:pPr>
              <w:jc w:val="center"/>
              <w:ind w:left="370"/>
              <w:spacing w:after="0"/>
              <w:rPr>
                <w:sz w:val="20"/>
                <w:szCs w:val="20"/>
                <w:color w:val="auto"/>
              </w:rPr>
            </w:pPr>
            <w:r>
              <w:rPr>
                <w:rFonts w:ascii="Arial" w:cs="Arial" w:eastAsia="Arial" w:hAnsi="Arial"/>
                <w:sz w:val="18"/>
                <w:szCs w:val="18"/>
                <w:color w:val="auto"/>
              </w:rPr>
              <w:t>MEXICO</w:t>
            </w:r>
          </w:p>
        </w:tc>
      </w:tr>
      <w:tr>
        <w:trPr>
          <w:trHeight w:val="237"/>
        </w:trPr>
        <w:tc>
          <w:tcPr>
            <w:tcW w:w="1720" w:type="dxa"/>
            <w:vAlign w:val="bottom"/>
            <w:tcBorders>
              <w:top w:val="single" w:sz="8" w:color="99CCFF"/>
              <w:left w:val="single" w:sz="8" w:color="99CCFF"/>
            </w:tcBorders>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top w:val="single" w:sz="8" w:color="99CCFF"/>
            </w:tcBorders>
          </w:tcPr>
          <w:p>
            <w:pPr>
              <w:ind w:left="380"/>
              <w:spacing w:after="0"/>
              <w:rPr>
                <w:sz w:val="20"/>
                <w:szCs w:val="20"/>
                <w:color w:val="auto"/>
              </w:rPr>
            </w:pPr>
            <w:r>
              <w:rPr>
                <w:rFonts w:ascii="Arial" w:cs="Arial" w:eastAsia="Arial" w:hAnsi="Arial"/>
                <w:sz w:val="18"/>
                <w:szCs w:val="18"/>
                <w:color w:val="auto"/>
              </w:rPr>
              <w:t>CCR Refinery - Glencore Canada Corporation</w:t>
            </w:r>
          </w:p>
        </w:tc>
        <w:tc>
          <w:tcPr>
            <w:tcW w:w="3580" w:type="dxa"/>
            <w:vAlign w:val="bottom"/>
            <w:tcBorders>
              <w:top w:val="single" w:sz="8" w:color="99CCFF"/>
              <w:right w:val="single" w:sz="8" w:color="99CCFF"/>
            </w:tcBorders>
          </w:tcPr>
          <w:p>
            <w:pPr>
              <w:jc w:val="center"/>
              <w:ind w:left="370"/>
              <w:spacing w:after="0"/>
              <w:rPr>
                <w:sz w:val="20"/>
                <w:szCs w:val="20"/>
                <w:color w:val="auto"/>
              </w:rPr>
            </w:pPr>
            <w:r>
              <w:rPr>
                <w:rFonts w:ascii="Arial" w:cs="Arial" w:eastAsia="Arial" w:hAnsi="Arial"/>
                <w:sz w:val="18"/>
                <w:szCs w:val="18"/>
                <w:color w:val="auto"/>
              </w:rPr>
              <w:t>CANADA</w:t>
            </w:r>
          </w:p>
        </w:tc>
      </w:tr>
      <w:tr>
        <w:trPr>
          <w:trHeight w:val="27"/>
        </w:trPr>
        <w:tc>
          <w:tcPr>
            <w:tcW w:w="1720" w:type="dxa"/>
            <w:vAlign w:val="bottom"/>
            <w:tcBorders>
              <w:left w:val="single" w:sz="8" w:color="99CCFF"/>
              <w:bottom w:val="single" w:sz="8" w:color="99CCFF"/>
            </w:tcBorders>
          </w:tcPr>
          <w:p>
            <w:pPr>
              <w:spacing w:after="0"/>
              <w:rPr>
                <w:sz w:val="2"/>
                <w:szCs w:val="2"/>
                <w:color w:val="auto"/>
              </w:rPr>
            </w:pPr>
          </w:p>
        </w:tc>
        <w:tc>
          <w:tcPr>
            <w:tcW w:w="6140" w:type="dxa"/>
            <w:vAlign w:val="bottom"/>
            <w:tcBorders>
              <w:bottom w:val="single" w:sz="8" w:color="99CCFF"/>
            </w:tcBorders>
          </w:tcPr>
          <w:p>
            <w:pPr>
              <w:spacing w:after="0"/>
              <w:rPr>
                <w:sz w:val="2"/>
                <w:szCs w:val="2"/>
                <w:color w:val="auto"/>
              </w:rPr>
            </w:pPr>
          </w:p>
        </w:tc>
        <w:tc>
          <w:tcPr>
            <w:tcW w:w="3580" w:type="dxa"/>
            <w:vAlign w:val="bottom"/>
            <w:tcBorders>
              <w:bottom w:val="single" w:sz="8" w:color="99CCFF"/>
              <w:right w:val="single" w:sz="8" w:color="99CCFF"/>
            </w:tcBorders>
          </w:tcPr>
          <w:p>
            <w:pPr>
              <w:spacing w:after="0"/>
              <w:rPr>
                <w:sz w:val="2"/>
                <w:szCs w:val="2"/>
                <w:color w:val="auto"/>
              </w:rPr>
            </w:pPr>
          </w:p>
        </w:tc>
      </w:tr>
      <w:tr>
        <w:trPr>
          <w:trHeight w:val="269"/>
        </w:trPr>
        <w:tc>
          <w:tcPr>
            <w:tcW w:w="1720" w:type="dxa"/>
            <w:vAlign w:val="bottom"/>
            <w:tcBorders>
              <w:left w:val="single" w:sz="8" w:color="99CCFF"/>
              <w:bottom w:val="single" w:sz="8" w:color="CCFFFF"/>
            </w:tcBorders>
            <w:shd w:val="clear" w:color="auto" w:fill="CCFFFF"/>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bottom w:val="single" w:sz="8" w:color="CCFFFF"/>
            </w:tcBorders>
            <w:shd w:val="clear" w:color="auto" w:fill="CCFFFF"/>
          </w:tcPr>
          <w:p>
            <w:pPr>
              <w:ind w:left="380"/>
              <w:spacing w:after="0"/>
              <w:rPr>
                <w:sz w:val="20"/>
                <w:szCs w:val="20"/>
                <w:color w:val="auto"/>
              </w:rPr>
            </w:pPr>
            <w:r>
              <w:rPr>
                <w:rFonts w:ascii="Arial" w:cs="Arial" w:eastAsia="Arial" w:hAnsi="Arial"/>
                <w:sz w:val="18"/>
                <w:szCs w:val="18"/>
                <w:color w:val="auto"/>
              </w:rPr>
              <w:t>Cendres + Métaux S.A.</w:t>
            </w:r>
          </w:p>
        </w:tc>
        <w:tc>
          <w:tcPr>
            <w:tcW w:w="3580" w:type="dxa"/>
            <w:vAlign w:val="bottom"/>
            <w:tcBorders>
              <w:bottom w:val="single" w:sz="8" w:color="CCFFFF"/>
              <w:right w:val="single" w:sz="8" w:color="99CCFF"/>
            </w:tcBorders>
            <w:shd w:val="clear" w:color="auto" w:fill="CCFFFF"/>
          </w:tcPr>
          <w:p>
            <w:pPr>
              <w:jc w:val="center"/>
              <w:ind w:left="370"/>
              <w:spacing w:after="0"/>
              <w:rPr>
                <w:sz w:val="20"/>
                <w:szCs w:val="20"/>
                <w:color w:val="auto"/>
              </w:rPr>
            </w:pPr>
            <w:r>
              <w:rPr>
                <w:rFonts w:ascii="Arial" w:cs="Arial" w:eastAsia="Arial" w:hAnsi="Arial"/>
                <w:sz w:val="18"/>
                <w:szCs w:val="18"/>
                <w:color w:val="auto"/>
                <w:w w:val="99"/>
              </w:rPr>
              <w:t>SWITZERLAND</w:t>
            </w:r>
          </w:p>
        </w:tc>
      </w:tr>
      <w:tr>
        <w:trPr>
          <w:trHeight w:val="237"/>
        </w:trPr>
        <w:tc>
          <w:tcPr>
            <w:tcW w:w="1720" w:type="dxa"/>
            <w:vAlign w:val="bottom"/>
            <w:tcBorders>
              <w:top w:val="single" w:sz="8" w:color="99CCFF"/>
              <w:left w:val="single" w:sz="8" w:color="99CCFF"/>
            </w:tcBorders>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top w:val="single" w:sz="8" w:color="99CCFF"/>
            </w:tcBorders>
          </w:tcPr>
          <w:p>
            <w:pPr>
              <w:ind w:left="380"/>
              <w:spacing w:after="0"/>
              <w:rPr>
                <w:sz w:val="20"/>
                <w:szCs w:val="20"/>
                <w:color w:val="auto"/>
              </w:rPr>
            </w:pPr>
            <w:r>
              <w:rPr>
                <w:rFonts w:ascii="Arial" w:cs="Arial" w:eastAsia="Arial" w:hAnsi="Arial"/>
                <w:sz w:val="18"/>
                <w:szCs w:val="18"/>
                <w:color w:val="auto"/>
              </w:rPr>
              <w:t>Chimet S.p.A.</w:t>
            </w:r>
          </w:p>
        </w:tc>
        <w:tc>
          <w:tcPr>
            <w:tcW w:w="3580" w:type="dxa"/>
            <w:vAlign w:val="bottom"/>
            <w:tcBorders>
              <w:top w:val="single" w:sz="8" w:color="99CCFF"/>
              <w:right w:val="single" w:sz="8" w:color="99CCFF"/>
            </w:tcBorders>
          </w:tcPr>
          <w:p>
            <w:pPr>
              <w:jc w:val="center"/>
              <w:ind w:left="370"/>
              <w:spacing w:after="0"/>
              <w:rPr>
                <w:sz w:val="20"/>
                <w:szCs w:val="20"/>
                <w:color w:val="auto"/>
              </w:rPr>
            </w:pPr>
            <w:r>
              <w:rPr>
                <w:rFonts w:ascii="Arial" w:cs="Arial" w:eastAsia="Arial" w:hAnsi="Arial"/>
                <w:sz w:val="18"/>
                <w:szCs w:val="18"/>
                <w:color w:val="auto"/>
              </w:rPr>
              <w:t>ITALY</w:t>
            </w:r>
          </w:p>
        </w:tc>
      </w:tr>
      <w:tr>
        <w:trPr>
          <w:trHeight w:val="27"/>
        </w:trPr>
        <w:tc>
          <w:tcPr>
            <w:tcW w:w="1720" w:type="dxa"/>
            <w:vAlign w:val="bottom"/>
            <w:tcBorders>
              <w:left w:val="single" w:sz="8" w:color="99CCFF"/>
              <w:bottom w:val="single" w:sz="8" w:color="99CCFF"/>
            </w:tcBorders>
          </w:tcPr>
          <w:p>
            <w:pPr>
              <w:spacing w:after="0"/>
              <w:rPr>
                <w:sz w:val="2"/>
                <w:szCs w:val="2"/>
                <w:color w:val="auto"/>
              </w:rPr>
            </w:pPr>
          </w:p>
        </w:tc>
        <w:tc>
          <w:tcPr>
            <w:tcW w:w="6140" w:type="dxa"/>
            <w:vAlign w:val="bottom"/>
            <w:tcBorders>
              <w:bottom w:val="single" w:sz="8" w:color="99CCFF"/>
            </w:tcBorders>
          </w:tcPr>
          <w:p>
            <w:pPr>
              <w:spacing w:after="0"/>
              <w:rPr>
                <w:sz w:val="2"/>
                <w:szCs w:val="2"/>
                <w:color w:val="auto"/>
              </w:rPr>
            </w:pPr>
          </w:p>
        </w:tc>
        <w:tc>
          <w:tcPr>
            <w:tcW w:w="3580" w:type="dxa"/>
            <w:vAlign w:val="bottom"/>
            <w:tcBorders>
              <w:bottom w:val="single" w:sz="8" w:color="99CCFF"/>
              <w:right w:val="single" w:sz="8" w:color="99CCFF"/>
            </w:tcBorders>
          </w:tcPr>
          <w:p>
            <w:pPr>
              <w:spacing w:after="0"/>
              <w:rPr>
                <w:sz w:val="2"/>
                <w:szCs w:val="2"/>
                <w:color w:val="auto"/>
              </w:rPr>
            </w:pPr>
          </w:p>
        </w:tc>
      </w:tr>
      <w:tr>
        <w:trPr>
          <w:trHeight w:val="269"/>
        </w:trPr>
        <w:tc>
          <w:tcPr>
            <w:tcW w:w="1720" w:type="dxa"/>
            <w:vAlign w:val="bottom"/>
            <w:tcBorders>
              <w:left w:val="single" w:sz="8" w:color="99CCFF"/>
              <w:bottom w:val="single" w:sz="8" w:color="CCFFFF"/>
            </w:tcBorders>
            <w:shd w:val="clear" w:color="auto" w:fill="CCFFFF"/>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bottom w:val="single" w:sz="8" w:color="CCFFFF"/>
            </w:tcBorders>
            <w:shd w:val="clear" w:color="auto" w:fill="CCFFFF"/>
          </w:tcPr>
          <w:p>
            <w:pPr>
              <w:ind w:left="380"/>
              <w:spacing w:after="0"/>
              <w:rPr>
                <w:sz w:val="20"/>
                <w:szCs w:val="20"/>
                <w:color w:val="auto"/>
              </w:rPr>
            </w:pPr>
            <w:r>
              <w:rPr>
                <w:rFonts w:ascii="Arial" w:cs="Arial" w:eastAsia="Arial" w:hAnsi="Arial"/>
                <w:sz w:val="18"/>
                <w:szCs w:val="18"/>
                <w:color w:val="auto"/>
              </w:rPr>
              <w:t>Chugai Mining</w:t>
            </w:r>
          </w:p>
        </w:tc>
        <w:tc>
          <w:tcPr>
            <w:tcW w:w="3580" w:type="dxa"/>
            <w:vAlign w:val="bottom"/>
            <w:tcBorders>
              <w:bottom w:val="single" w:sz="8" w:color="CCFFFF"/>
              <w:right w:val="single" w:sz="8" w:color="99CCFF"/>
            </w:tcBorders>
            <w:shd w:val="clear" w:color="auto" w:fill="CCFFFF"/>
          </w:tcPr>
          <w:p>
            <w:pPr>
              <w:jc w:val="center"/>
              <w:ind w:left="370"/>
              <w:spacing w:after="0"/>
              <w:rPr>
                <w:sz w:val="20"/>
                <w:szCs w:val="20"/>
                <w:color w:val="auto"/>
              </w:rPr>
            </w:pPr>
            <w:r>
              <w:rPr>
                <w:rFonts w:ascii="Arial" w:cs="Arial" w:eastAsia="Arial" w:hAnsi="Arial"/>
                <w:sz w:val="18"/>
                <w:szCs w:val="18"/>
                <w:color w:val="auto"/>
                <w:w w:val="96"/>
              </w:rPr>
              <w:t>JAPAN</w:t>
            </w:r>
          </w:p>
        </w:tc>
      </w:tr>
      <w:tr>
        <w:trPr>
          <w:trHeight w:val="237"/>
        </w:trPr>
        <w:tc>
          <w:tcPr>
            <w:tcW w:w="1720" w:type="dxa"/>
            <w:vAlign w:val="bottom"/>
            <w:tcBorders>
              <w:top w:val="single" w:sz="8" w:color="99CCFF"/>
              <w:left w:val="single" w:sz="8" w:color="99CCFF"/>
            </w:tcBorders>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top w:val="single" w:sz="8" w:color="99CCFF"/>
            </w:tcBorders>
          </w:tcPr>
          <w:p>
            <w:pPr>
              <w:ind w:left="380"/>
              <w:spacing w:after="0"/>
              <w:rPr>
                <w:sz w:val="20"/>
                <w:szCs w:val="20"/>
                <w:color w:val="auto"/>
              </w:rPr>
            </w:pPr>
            <w:r>
              <w:rPr>
                <w:rFonts w:ascii="Arial" w:cs="Arial" w:eastAsia="Arial" w:hAnsi="Arial"/>
                <w:sz w:val="18"/>
                <w:szCs w:val="18"/>
                <w:color w:val="auto"/>
              </w:rPr>
              <w:t>Daejin Indus Co., Ltd.</w:t>
            </w:r>
          </w:p>
        </w:tc>
        <w:tc>
          <w:tcPr>
            <w:tcW w:w="3580" w:type="dxa"/>
            <w:vAlign w:val="bottom"/>
            <w:tcBorders>
              <w:top w:val="single" w:sz="8" w:color="99CCFF"/>
              <w:right w:val="single" w:sz="8" w:color="99CCFF"/>
            </w:tcBorders>
          </w:tcPr>
          <w:p>
            <w:pPr>
              <w:jc w:val="center"/>
              <w:ind w:left="370"/>
              <w:spacing w:after="0"/>
              <w:rPr>
                <w:sz w:val="20"/>
                <w:szCs w:val="20"/>
                <w:color w:val="auto"/>
              </w:rPr>
            </w:pPr>
            <w:r>
              <w:rPr>
                <w:rFonts w:ascii="Arial" w:cs="Arial" w:eastAsia="Arial" w:hAnsi="Arial"/>
                <w:sz w:val="18"/>
                <w:szCs w:val="18"/>
                <w:color w:val="auto"/>
                <w:w w:val="95"/>
              </w:rPr>
              <w:t>KOREA, REPUBLIC OF</w:t>
            </w:r>
          </w:p>
        </w:tc>
      </w:tr>
      <w:tr>
        <w:trPr>
          <w:trHeight w:val="27"/>
        </w:trPr>
        <w:tc>
          <w:tcPr>
            <w:tcW w:w="1720" w:type="dxa"/>
            <w:vAlign w:val="bottom"/>
            <w:tcBorders>
              <w:left w:val="single" w:sz="8" w:color="99CCFF"/>
              <w:bottom w:val="single" w:sz="8" w:color="99CCFF"/>
            </w:tcBorders>
          </w:tcPr>
          <w:p>
            <w:pPr>
              <w:spacing w:after="0"/>
              <w:rPr>
                <w:sz w:val="2"/>
                <w:szCs w:val="2"/>
                <w:color w:val="auto"/>
              </w:rPr>
            </w:pPr>
          </w:p>
        </w:tc>
        <w:tc>
          <w:tcPr>
            <w:tcW w:w="6140" w:type="dxa"/>
            <w:vAlign w:val="bottom"/>
            <w:tcBorders>
              <w:bottom w:val="single" w:sz="8" w:color="99CCFF"/>
            </w:tcBorders>
          </w:tcPr>
          <w:p>
            <w:pPr>
              <w:spacing w:after="0"/>
              <w:rPr>
                <w:sz w:val="2"/>
                <w:szCs w:val="2"/>
                <w:color w:val="auto"/>
              </w:rPr>
            </w:pPr>
          </w:p>
        </w:tc>
        <w:tc>
          <w:tcPr>
            <w:tcW w:w="3580" w:type="dxa"/>
            <w:vAlign w:val="bottom"/>
            <w:tcBorders>
              <w:bottom w:val="single" w:sz="8" w:color="99CCFF"/>
              <w:right w:val="single" w:sz="8" w:color="99CCFF"/>
            </w:tcBorders>
          </w:tcPr>
          <w:p>
            <w:pPr>
              <w:spacing w:after="0"/>
              <w:rPr>
                <w:sz w:val="2"/>
                <w:szCs w:val="2"/>
                <w:color w:val="auto"/>
              </w:rPr>
            </w:pPr>
          </w:p>
        </w:tc>
      </w:tr>
      <w:tr>
        <w:trPr>
          <w:trHeight w:val="269"/>
        </w:trPr>
        <w:tc>
          <w:tcPr>
            <w:tcW w:w="1720" w:type="dxa"/>
            <w:vAlign w:val="bottom"/>
            <w:tcBorders>
              <w:left w:val="single" w:sz="8" w:color="99CCFF"/>
              <w:bottom w:val="single" w:sz="8" w:color="CCFFFF"/>
            </w:tcBorders>
            <w:shd w:val="clear" w:color="auto" w:fill="CCFFFF"/>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bottom w:val="single" w:sz="8" w:color="CCFFFF"/>
            </w:tcBorders>
            <w:shd w:val="clear" w:color="auto" w:fill="CCFFFF"/>
          </w:tcPr>
          <w:p>
            <w:pPr>
              <w:ind w:left="380"/>
              <w:spacing w:after="0"/>
              <w:rPr>
                <w:sz w:val="20"/>
                <w:szCs w:val="20"/>
                <w:color w:val="auto"/>
              </w:rPr>
            </w:pPr>
            <w:r>
              <w:rPr>
                <w:rFonts w:ascii="Arial" w:cs="Arial" w:eastAsia="Arial" w:hAnsi="Arial"/>
                <w:sz w:val="18"/>
                <w:szCs w:val="18"/>
                <w:color w:val="auto"/>
              </w:rPr>
              <w:t>Daye Non-Ferrous Metals Mining Ltd.</w:t>
            </w:r>
          </w:p>
        </w:tc>
        <w:tc>
          <w:tcPr>
            <w:tcW w:w="3580" w:type="dxa"/>
            <w:vAlign w:val="bottom"/>
            <w:tcBorders>
              <w:bottom w:val="single" w:sz="8" w:color="CCFFFF"/>
              <w:right w:val="single" w:sz="8" w:color="99CCFF"/>
            </w:tcBorders>
            <w:shd w:val="clear" w:color="auto" w:fill="CCFFFF"/>
          </w:tcPr>
          <w:p>
            <w:pPr>
              <w:jc w:val="center"/>
              <w:ind w:left="370"/>
              <w:spacing w:after="0"/>
              <w:rPr>
                <w:sz w:val="20"/>
                <w:szCs w:val="20"/>
                <w:color w:val="auto"/>
              </w:rPr>
            </w:pPr>
            <w:r>
              <w:rPr>
                <w:rFonts w:ascii="Arial" w:cs="Arial" w:eastAsia="Arial" w:hAnsi="Arial"/>
                <w:sz w:val="18"/>
                <w:szCs w:val="18"/>
                <w:color w:val="auto"/>
                <w:w w:val="99"/>
              </w:rPr>
              <w:t>CHINA</w:t>
            </w:r>
          </w:p>
        </w:tc>
      </w:tr>
      <w:tr>
        <w:trPr>
          <w:trHeight w:val="237"/>
        </w:trPr>
        <w:tc>
          <w:tcPr>
            <w:tcW w:w="1720" w:type="dxa"/>
            <w:vAlign w:val="bottom"/>
            <w:tcBorders>
              <w:top w:val="single" w:sz="8" w:color="99CCFF"/>
              <w:left w:val="single" w:sz="8" w:color="99CCFF"/>
            </w:tcBorders>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top w:val="single" w:sz="8" w:color="99CCFF"/>
            </w:tcBorders>
          </w:tcPr>
          <w:p>
            <w:pPr>
              <w:ind w:left="380"/>
              <w:spacing w:after="0"/>
              <w:rPr>
                <w:sz w:val="20"/>
                <w:szCs w:val="20"/>
                <w:color w:val="auto"/>
              </w:rPr>
            </w:pPr>
            <w:r>
              <w:rPr>
                <w:rFonts w:ascii="Arial" w:cs="Arial" w:eastAsia="Arial" w:hAnsi="Arial"/>
                <w:sz w:val="18"/>
                <w:szCs w:val="18"/>
                <w:color w:val="auto"/>
              </w:rPr>
              <w:t>DODUCO GmbH</w:t>
            </w:r>
          </w:p>
        </w:tc>
        <w:tc>
          <w:tcPr>
            <w:tcW w:w="3580" w:type="dxa"/>
            <w:vAlign w:val="bottom"/>
            <w:tcBorders>
              <w:top w:val="single" w:sz="8" w:color="99CCFF"/>
              <w:right w:val="single" w:sz="8" w:color="99CCFF"/>
            </w:tcBorders>
          </w:tcPr>
          <w:p>
            <w:pPr>
              <w:jc w:val="center"/>
              <w:ind w:left="370"/>
              <w:spacing w:after="0"/>
              <w:rPr>
                <w:sz w:val="20"/>
                <w:szCs w:val="20"/>
                <w:color w:val="auto"/>
              </w:rPr>
            </w:pPr>
            <w:r>
              <w:rPr>
                <w:rFonts w:ascii="Arial" w:cs="Arial" w:eastAsia="Arial" w:hAnsi="Arial"/>
                <w:sz w:val="18"/>
                <w:szCs w:val="18"/>
                <w:color w:val="auto"/>
              </w:rPr>
              <w:t>GERMANY</w:t>
            </w:r>
          </w:p>
        </w:tc>
      </w:tr>
      <w:tr>
        <w:trPr>
          <w:trHeight w:val="27"/>
        </w:trPr>
        <w:tc>
          <w:tcPr>
            <w:tcW w:w="1720" w:type="dxa"/>
            <w:vAlign w:val="bottom"/>
            <w:tcBorders>
              <w:left w:val="single" w:sz="8" w:color="99CCFF"/>
              <w:bottom w:val="single" w:sz="8" w:color="99CCFF"/>
            </w:tcBorders>
          </w:tcPr>
          <w:p>
            <w:pPr>
              <w:spacing w:after="0"/>
              <w:rPr>
                <w:sz w:val="2"/>
                <w:szCs w:val="2"/>
                <w:color w:val="auto"/>
              </w:rPr>
            </w:pPr>
          </w:p>
        </w:tc>
        <w:tc>
          <w:tcPr>
            <w:tcW w:w="6140" w:type="dxa"/>
            <w:vAlign w:val="bottom"/>
            <w:tcBorders>
              <w:bottom w:val="single" w:sz="8" w:color="99CCFF"/>
            </w:tcBorders>
          </w:tcPr>
          <w:p>
            <w:pPr>
              <w:spacing w:after="0"/>
              <w:rPr>
                <w:sz w:val="2"/>
                <w:szCs w:val="2"/>
                <w:color w:val="auto"/>
              </w:rPr>
            </w:pPr>
          </w:p>
        </w:tc>
        <w:tc>
          <w:tcPr>
            <w:tcW w:w="3580" w:type="dxa"/>
            <w:vAlign w:val="bottom"/>
            <w:tcBorders>
              <w:bottom w:val="single" w:sz="8" w:color="99CCFF"/>
              <w:right w:val="single" w:sz="8" w:color="99CCFF"/>
            </w:tcBorders>
          </w:tcPr>
          <w:p>
            <w:pPr>
              <w:spacing w:after="0"/>
              <w:rPr>
                <w:sz w:val="2"/>
                <w:szCs w:val="2"/>
                <w:color w:val="auto"/>
              </w:rPr>
            </w:pPr>
          </w:p>
        </w:tc>
      </w:tr>
      <w:tr>
        <w:trPr>
          <w:trHeight w:val="269"/>
        </w:trPr>
        <w:tc>
          <w:tcPr>
            <w:tcW w:w="1720" w:type="dxa"/>
            <w:vAlign w:val="bottom"/>
            <w:tcBorders>
              <w:left w:val="single" w:sz="8" w:color="99CCFF"/>
              <w:bottom w:val="single" w:sz="8" w:color="CCFFFF"/>
            </w:tcBorders>
            <w:shd w:val="clear" w:color="auto" w:fill="CCFFFF"/>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bottom w:val="single" w:sz="8" w:color="CCFFFF"/>
            </w:tcBorders>
            <w:shd w:val="clear" w:color="auto" w:fill="CCFFFF"/>
          </w:tcPr>
          <w:p>
            <w:pPr>
              <w:ind w:left="380"/>
              <w:spacing w:after="0"/>
              <w:rPr>
                <w:sz w:val="20"/>
                <w:szCs w:val="20"/>
                <w:color w:val="auto"/>
              </w:rPr>
            </w:pPr>
            <w:r>
              <w:rPr>
                <w:rFonts w:ascii="Arial" w:cs="Arial" w:eastAsia="Arial" w:hAnsi="Arial"/>
                <w:sz w:val="18"/>
                <w:szCs w:val="18"/>
                <w:color w:val="auto"/>
              </w:rPr>
              <w:t>Dowa</w:t>
            </w:r>
          </w:p>
        </w:tc>
        <w:tc>
          <w:tcPr>
            <w:tcW w:w="3580" w:type="dxa"/>
            <w:vAlign w:val="bottom"/>
            <w:tcBorders>
              <w:bottom w:val="single" w:sz="8" w:color="CCFFFF"/>
              <w:right w:val="single" w:sz="8" w:color="99CCFF"/>
            </w:tcBorders>
            <w:shd w:val="clear" w:color="auto" w:fill="CCFFFF"/>
          </w:tcPr>
          <w:p>
            <w:pPr>
              <w:jc w:val="center"/>
              <w:ind w:left="370"/>
              <w:spacing w:after="0"/>
              <w:rPr>
                <w:sz w:val="20"/>
                <w:szCs w:val="20"/>
                <w:color w:val="auto"/>
              </w:rPr>
            </w:pPr>
            <w:r>
              <w:rPr>
                <w:rFonts w:ascii="Arial" w:cs="Arial" w:eastAsia="Arial" w:hAnsi="Arial"/>
                <w:sz w:val="18"/>
                <w:szCs w:val="18"/>
                <w:color w:val="auto"/>
                <w:w w:val="96"/>
              </w:rPr>
              <w:t>JAPAN</w:t>
            </w:r>
          </w:p>
        </w:tc>
      </w:tr>
      <w:tr>
        <w:trPr>
          <w:trHeight w:val="237"/>
        </w:trPr>
        <w:tc>
          <w:tcPr>
            <w:tcW w:w="1720" w:type="dxa"/>
            <w:vAlign w:val="bottom"/>
            <w:tcBorders>
              <w:top w:val="single" w:sz="8" w:color="99CCFF"/>
              <w:left w:val="single" w:sz="8" w:color="99CCFF"/>
            </w:tcBorders>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top w:val="single" w:sz="8" w:color="99CCFF"/>
            </w:tcBorders>
          </w:tcPr>
          <w:p>
            <w:pPr>
              <w:ind w:left="380"/>
              <w:spacing w:after="0"/>
              <w:rPr>
                <w:sz w:val="20"/>
                <w:szCs w:val="20"/>
                <w:color w:val="auto"/>
              </w:rPr>
            </w:pPr>
            <w:r>
              <w:rPr>
                <w:rFonts w:ascii="Arial" w:cs="Arial" w:eastAsia="Arial" w:hAnsi="Arial"/>
                <w:sz w:val="18"/>
                <w:szCs w:val="18"/>
                <w:color w:val="auto"/>
              </w:rPr>
              <w:t>DSC (Do Sung Corporation)</w:t>
            </w:r>
          </w:p>
        </w:tc>
        <w:tc>
          <w:tcPr>
            <w:tcW w:w="3580" w:type="dxa"/>
            <w:vAlign w:val="bottom"/>
            <w:tcBorders>
              <w:top w:val="single" w:sz="8" w:color="99CCFF"/>
              <w:right w:val="single" w:sz="8" w:color="99CCFF"/>
            </w:tcBorders>
          </w:tcPr>
          <w:p>
            <w:pPr>
              <w:jc w:val="center"/>
              <w:ind w:left="370"/>
              <w:spacing w:after="0"/>
              <w:rPr>
                <w:sz w:val="20"/>
                <w:szCs w:val="20"/>
                <w:color w:val="auto"/>
              </w:rPr>
            </w:pPr>
            <w:r>
              <w:rPr>
                <w:rFonts w:ascii="Arial" w:cs="Arial" w:eastAsia="Arial" w:hAnsi="Arial"/>
                <w:sz w:val="18"/>
                <w:szCs w:val="18"/>
                <w:color w:val="auto"/>
                <w:w w:val="95"/>
              </w:rPr>
              <w:t>KOREA, REPUBLIC OF</w:t>
            </w:r>
          </w:p>
        </w:tc>
      </w:tr>
      <w:tr>
        <w:trPr>
          <w:trHeight w:val="27"/>
        </w:trPr>
        <w:tc>
          <w:tcPr>
            <w:tcW w:w="1720" w:type="dxa"/>
            <w:vAlign w:val="bottom"/>
            <w:tcBorders>
              <w:left w:val="single" w:sz="8" w:color="99CCFF"/>
              <w:bottom w:val="single" w:sz="8" w:color="99CCFF"/>
            </w:tcBorders>
          </w:tcPr>
          <w:p>
            <w:pPr>
              <w:spacing w:after="0"/>
              <w:rPr>
                <w:sz w:val="2"/>
                <w:szCs w:val="2"/>
                <w:color w:val="auto"/>
              </w:rPr>
            </w:pPr>
          </w:p>
        </w:tc>
        <w:tc>
          <w:tcPr>
            <w:tcW w:w="6140" w:type="dxa"/>
            <w:vAlign w:val="bottom"/>
            <w:tcBorders>
              <w:bottom w:val="single" w:sz="8" w:color="99CCFF"/>
            </w:tcBorders>
          </w:tcPr>
          <w:p>
            <w:pPr>
              <w:spacing w:after="0"/>
              <w:rPr>
                <w:sz w:val="2"/>
                <w:szCs w:val="2"/>
                <w:color w:val="auto"/>
              </w:rPr>
            </w:pPr>
          </w:p>
        </w:tc>
        <w:tc>
          <w:tcPr>
            <w:tcW w:w="3580" w:type="dxa"/>
            <w:vAlign w:val="bottom"/>
            <w:tcBorders>
              <w:bottom w:val="single" w:sz="8" w:color="99CCFF"/>
              <w:right w:val="single" w:sz="8" w:color="99CCFF"/>
            </w:tcBorders>
          </w:tcPr>
          <w:p>
            <w:pPr>
              <w:spacing w:after="0"/>
              <w:rPr>
                <w:sz w:val="2"/>
                <w:szCs w:val="2"/>
                <w:color w:val="auto"/>
              </w:rPr>
            </w:pPr>
          </w:p>
        </w:tc>
      </w:tr>
      <w:tr>
        <w:trPr>
          <w:trHeight w:val="269"/>
        </w:trPr>
        <w:tc>
          <w:tcPr>
            <w:tcW w:w="1720" w:type="dxa"/>
            <w:vAlign w:val="bottom"/>
            <w:tcBorders>
              <w:left w:val="single" w:sz="8" w:color="99CCFF"/>
              <w:bottom w:val="single" w:sz="8" w:color="CCFFFF"/>
            </w:tcBorders>
            <w:shd w:val="clear" w:color="auto" w:fill="CCFFFF"/>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bottom w:val="single" w:sz="8" w:color="CCFFFF"/>
            </w:tcBorders>
            <w:shd w:val="clear" w:color="auto" w:fill="CCFFFF"/>
          </w:tcPr>
          <w:p>
            <w:pPr>
              <w:ind w:left="380"/>
              <w:spacing w:after="0"/>
              <w:rPr>
                <w:sz w:val="20"/>
                <w:szCs w:val="20"/>
                <w:color w:val="auto"/>
              </w:rPr>
            </w:pPr>
            <w:r>
              <w:rPr>
                <w:rFonts w:ascii="Arial" w:cs="Arial" w:eastAsia="Arial" w:hAnsi="Arial"/>
                <w:sz w:val="18"/>
                <w:szCs w:val="18"/>
                <w:color w:val="auto"/>
              </w:rPr>
              <w:t>Eco-System Recycling Co., Ltd.</w:t>
            </w:r>
          </w:p>
        </w:tc>
        <w:tc>
          <w:tcPr>
            <w:tcW w:w="3580" w:type="dxa"/>
            <w:vAlign w:val="bottom"/>
            <w:tcBorders>
              <w:bottom w:val="single" w:sz="8" w:color="CCFFFF"/>
              <w:right w:val="single" w:sz="8" w:color="99CCFF"/>
            </w:tcBorders>
            <w:shd w:val="clear" w:color="auto" w:fill="CCFFFF"/>
          </w:tcPr>
          <w:p>
            <w:pPr>
              <w:jc w:val="center"/>
              <w:ind w:left="370"/>
              <w:spacing w:after="0"/>
              <w:rPr>
                <w:sz w:val="20"/>
                <w:szCs w:val="20"/>
                <w:color w:val="auto"/>
              </w:rPr>
            </w:pPr>
            <w:r>
              <w:rPr>
                <w:rFonts w:ascii="Arial" w:cs="Arial" w:eastAsia="Arial" w:hAnsi="Arial"/>
                <w:sz w:val="18"/>
                <w:szCs w:val="18"/>
                <w:color w:val="auto"/>
                <w:w w:val="96"/>
              </w:rPr>
              <w:t>JAPAN</w:t>
            </w:r>
          </w:p>
        </w:tc>
      </w:tr>
      <w:tr>
        <w:trPr>
          <w:trHeight w:val="237"/>
        </w:trPr>
        <w:tc>
          <w:tcPr>
            <w:tcW w:w="1720" w:type="dxa"/>
            <w:vAlign w:val="bottom"/>
            <w:tcBorders>
              <w:top w:val="single" w:sz="8" w:color="99CCFF"/>
              <w:left w:val="single" w:sz="8" w:color="99CCFF"/>
            </w:tcBorders>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top w:val="single" w:sz="8" w:color="99CCFF"/>
            </w:tcBorders>
          </w:tcPr>
          <w:p>
            <w:pPr>
              <w:ind w:left="380"/>
              <w:spacing w:after="0"/>
              <w:rPr>
                <w:sz w:val="20"/>
                <w:szCs w:val="20"/>
                <w:color w:val="auto"/>
              </w:rPr>
            </w:pPr>
            <w:r>
              <w:rPr>
                <w:rFonts w:ascii="Arial" w:cs="Arial" w:eastAsia="Arial" w:hAnsi="Arial"/>
                <w:sz w:val="18"/>
                <w:szCs w:val="18"/>
                <w:color w:val="auto"/>
              </w:rPr>
              <w:t>Elemetal Refining, LLC</w:t>
            </w:r>
          </w:p>
        </w:tc>
        <w:tc>
          <w:tcPr>
            <w:tcW w:w="3580" w:type="dxa"/>
            <w:vAlign w:val="bottom"/>
            <w:tcBorders>
              <w:top w:val="single" w:sz="8" w:color="99CCFF"/>
              <w:right w:val="single" w:sz="8" w:color="99CCFF"/>
            </w:tcBorders>
          </w:tcPr>
          <w:p>
            <w:pPr>
              <w:jc w:val="center"/>
              <w:ind w:left="390"/>
              <w:spacing w:after="0"/>
              <w:rPr>
                <w:sz w:val="20"/>
                <w:szCs w:val="20"/>
                <w:color w:val="auto"/>
              </w:rPr>
            </w:pPr>
            <w:r>
              <w:rPr>
                <w:rFonts w:ascii="Arial" w:cs="Arial" w:eastAsia="Arial" w:hAnsi="Arial"/>
                <w:sz w:val="18"/>
                <w:szCs w:val="18"/>
                <w:color w:val="auto"/>
                <w:w w:val="94"/>
              </w:rPr>
              <w:t>UNITED STATES</w:t>
            </w:r>
          </w:p>
        </w:tc>
      </w:tr>
      <w:tr>
        <w:trPr>
          <w:trHeight w:val="27"/>
        </w:trPr>
        <w:tc>
          <w:tcPr>
            <w:tcW w:w="1720" w:type="dxa"/>
            <w:vAlign w:val="bottom"/>
            <w:tcBorders>
              <w:left w:val="single" w:sz="8" w:color="99CCFF"/>
              <w:bottom w:val="single" w:sz="8" w:color="99CCFF"/>
            </w:tcBorders>
          </w:tcPr>
          <w:p>
            <w:pPr>
              <w:spacing w:after="0"/>
              <w:rPr>
                <w:sz w:val="2"/>
                <w:szCs w:val="2"/>
                <w:color w:val="auto"/>
              </w:rPr>
            </w:pPr>
          </w:p>
        </w:tc>
        <w:tc>
          <w:tcPr>
            <w:tcW w:w="6140" w:type="dxa"/>
            <w:vAlign w:val="bottom"/>
            <w:tcBorders>
              <w:bottom w:val="single" w:sz="8" w:color="99CCFF"/>
            </w:tcBorders>
          </w:tcPr>
          <w:p>
            <w:pPr>
              <w:spacing w:after="0"/>
              <w:rPr>
                <w:sz w:val="2"/>
                <w:szCs w:val="2"/>
                <w:color w:val="auto"/>
              </w:rPr>
            </w:pPr>
          </w:p>
        </w:tc>
        <w:tc>
          <w:tcPr>
            <w:tcW w:w="3580" w:type="dxa"/>
            <w:vAlign w:val="bottom"/>
            <w:tcBorders>
              <w:bottom w:val="single" w:sz="8" w:color="99CCFF"/>
              <w:right w:val="single" w:sz="8" w:color="99CCFF"/>
            </w:tcBorders>
          </w:tcPr>
          <w:p>
            <w:pPr>
              <w:spacing w:after="0"/>
              <w:rPr>
                <w:sz w:val="2"/>
                <w:szCs w:val="2"/>
                <w:color w:val="auto"/>
              </w:rPr>
            </w:pPr>
          </w:p>
        </w:tc>
      </w:tr>
      <w:tr>
        <w:trPr>
          <w:trHeight w:val="269"/>
        </w:trPr>
        <w:tc>
          <w:tcPr>
            <w:tcW w:w="1720" w:type="dxa"/>
            <w:vAlign w:val="bottom"/>
            <w:tcBorders>
              <w:left w:val="single" w:sz="8" w:color="99CCFF"/>
              <w:bottom w:val="single" w:sz="8" w:color="CCFFFF"/>
            </w:tcBorders>
            <w:shd w:val="clear" w:color="auto" w:fill="CCFFFF"/>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bottom w:val="single" w:sz="8" w:color="CCFFFF"/>
            </w:tcBorders>
            <w:shd w:val="clear" w:color="auto" w:fill="CCFFFF"/>
          </w:tcPr>
          <w:p>
            <w:pPr>
              <w:ind w:left="380"/>
              <w:spacing w:after="0"/>
              <w:rPr>
                <w:sz w:val="20"/>
                <w:szCs w:val="20"/>
                <w:color w:val="auto"/>
              </w:rPr>
            </w:pPr>
            <w:r>
              <w:rPr>
                <w:rFonts w:ascii="Arial" w:cs="Arial" w:eastAsia="Arial" w:hAnsi="Arial"/>
                <w:sz w:val="18"/>
                <w:szCs w:val="18"/>
                <w:color w:val="auto"/>
              </w:rPr>
              <w:t>Emirates Gold DMCC</w:t>
            </w:r>
          </w:p>
        </w:tc>
        <w:tc>
          <w:tcPr>
            <w:tcW w:w="3580" w:type="dxa"/>
            <w:vAlign w:val="bottom"/>
            <w:tcBorders>
              <w:bottom w:val="single" w:sz="8" w:color="CCFFFF"/>
              <w:right w:val="single" w:sz="8" w:color="99CCFF"/>
            </w:tcBorders>
            <w:shd w:val="clear" w:color="auto" w:fill="CCFFFF"/>
          </w:tcPr>
          <w:p>
            <w:pPr>
              <w:jc w:val="center"/>
              <w:ind w:left="390"/>
              <w:spacing w:after="0"/>
              <w:rPr>
                <w:sz w:val="20"/>
                <w:szCs w:val="20"/>
                <w:color w:val="auto"/>
              </w:rPr>
            </w:pPr>
            <w:r>
              <w:rPr>
                <w:rFonts w:ascii="Arial" w:cs="Arial" w:eastAsia="Arial" w:hAnsi="Arial"/>
                <w:sz w:val="18"/>
                <w:szCs w:val="18"/>
                <w:color w:val="auto"/>
                <w:w w:val="98"/>
              </w:rPr>
              <w:t>UNITED ARAB EMIRATES</w:t>
            </w:r>
          </w:p>
        </w:tc>
      </w:tr>
      <w:tr>
        <w:trPr>
          <w:trHeight w:val="237"/>
        </w:trPr>
        <w:tc>
          <w:tcPr>
            <w:tcW w:w="1720" w:type="dxa"/>
            <w:vAlign w:val="bottom"/>
            <w:tcBorders>
              <w:top w:val="single" w:sz="8" w:color="99CCFF"/>
              <w:left w:val="single" w:sz="8" w:color="99CCFF"/>
            </w:tcBorders>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top w:val="single" w:sz="8" w:color="99CCFF"/>
            </w:tcBorders>
          </w:tcPr>
          <w:p>
            <w:pPr>
              <w:ind w:left="380"/>
              <w:spacing w:after="0"/>
              <w:rPr>
                <w:sz w:val="20"/>
                <w:szCs w:val="20"/>
                <w:color w:val="auto"/>
              </w:rPr>
            </w:pPr>
            <w:r>
              <w:rPr>
                <w:rFonts w:ascii="Arial" w:cs="Arial" w:eastAsia="Arial" w:hAnsi="Arial"/>
                <w:sz w:val="18"/>
                <w:szCs w:val="18"/>
                <w:color w:val="auto"/>
              </w:rPr>
              <w:t>Faggi Enrico S.p.A.</w:t>
            </w:r>
          </w:p>
        </w:tc>
        <w:tc>
          <w:tcPr>
            <w:tcW w:w="3580" w:type="dxa"/>
            <w:vAlign w:val="bottom"/>
            <w:tcBorders>
              <w:top w:val="single" w:sz="8" w:color="99CCFF"/>
              <w:right w:val="single" w:sz="8" w:color="99CCFF"/>
            </w:tcBorders>
          </w:tcPr>
          <w:p>
            <w:pPr>
              <w:jc w:val="center"/>
              <w:ind w:left="370"/>
              <w:spacing w:after="0"/>
              <w:rPr>
                <w:sz w:val="20"/>
                <w:szCs w:val="20"/>
                <w:color w:val="auto"/>
              </w:rPr>
            </w:pPr>
            <w:r>
              <w:rPr>
                <w:rFonts w:ascii="Arial" w:cs="Arial" w:eastAsia="Arial" w:hAnsi="Arial"/>
                <w:sz w:val="18"/>
                <w:szCs w:val="18"/>
                <w:color w:val="auto"/>
              </w:rPr>
              <w:t>ITALY</w:t>
            </w:r>
          </w:p>
        </w:tc>
      </w:tr>
      <w:tr>
        <w:trPr>
          <w:trHeight w:val="27"/>
        </w:trPr>
        <w:tc>
          <w:tcPr>
            <w:tcW w:w="1720" w:type="dxa"/>
            <w:vAlign w:val="bottom"/>
            <w:tcBorders>
              <w:left w:val="single" w:sz="8" w:color="99CCFF"/>
              <w:bottom w:val="single" w:sz="8" w:color="99CCFF"/>
            </w:tcBorders>
          </w:tcPr>
          <w:p>
            <w:pPr>
              <w:spacing w:after="0"/>
              <w:rPr>
                <w:sz w:val="2"/>
                <w:szCs w:val="2"/>
                <w:color w:val="auto"/>
              </w:rPr>
            </w:pPr>
          </w:p>
        </w:tc>
        <w:tc>
          <w:tcPr>
            <w:tcW w:w="6140" w:type="dxa"/>
            <w:vAlign w:val="bottom"/>
            <w:tcBorders>
              <w:bottom w:val="single" w:sz="8" w:color="99CCFF"/>
            </w:tcBorders>
          </w:tcPr>
          <w:p>
            <w:pPr>
              <w:spacing w:after="0"/>
              <w:rPr>
                <w:sz w:val="2"/>
                <w:szCs w:val="2"/>
                <w:color w:val="auto"/>
              </w:rPr>
            </w:pPr>
          </w:p>
        </w:tc>
        <w:tc>
          <w:tcPr>
            <w:tcW w:w="3580" w:type="dxa"/>
            <w:vAlign w:val="bottom"/>
            <w:tcBorders>
              <w:bottom w:val="single" w:sz="8" w:color="99CCFF"/>
              <w:right w:val="single" w:sz="8" w:color="99CCFF"/>
            </w:tcBorders>
          </w:tcPr>
          <w:p>
            <w:pPr>
              <w:spacing w:after="0"/>
              <w:rPr>
                <w:sz w:val="2"/>
                <w:szCs w:val="2"/>
                <w:color w:val="auto"/>
              </w:rPr>
            </w:pPr>
          </w:p>
        </w:tc>
      </w:tr>
      <w:tr>
        <w:trPr>
          <w:trHeight w:val="269"/>
        </w:trPr>
        <w:tc>
          <w:tcPr>
            <w:tcW w:w="1720" w:type="dxa"/>
            <w:vAlign w:val="bottom"/>
            <w:tcBorders>
              <w:left w:val="single" w:sz="8" w:color="99CCFF"/>
              <w:bottom w:val="single" w:sz="8" w:color="CCFFFF"/>
            </w:tcBorders>
            <w:shd w:val="clear" w:color="auto" w:fill="CCFFFF"/>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bottom w:val="single" w:sz="8" w:color="CCFFFF"/>
            </w:tcBorders>
            <w:shd w:val="clear" w:color="auto" w:fill="CCFFFF"/>
          </w:tcPr>
          <w:p>
            <w:pPr>
              <w:ind w:left="380"/>
              <w:spacing w:after="0"/>
              <w:rPr>
                <w:sz w:val="20"/>
                <w:szCs w:val="20"/>
                <w:color w:val="auto"/>
              </w:rPr>
            </w:pPr>
            <w:r>
              <w:rPr>
                <w:rFonts w:ascii="Arial" w:cs="Arial" w:eastAsia="Arial" w:hAnsi="Arial"/>
                <w:sz w:val="18"/>
                <w:szCs w:val="18"/>
                <w:color w:val="auto"/>
              </w:rPr>
              <w:t>Fidelity Printers and Refiners Ltd.</w:t>
            </w:r>
          </w:p>
        </w:tc>
        <w:tc>
          <w:tcPr>
            <w:tcW w:w="3580" w:type="dxa"/>
            <w:vAlign w:val="bottom"/>
            <w:tcBorders>
              <w:bottom w:val="single" w:sz="8" w:color="CCFFFF"/>
              <w:right w:val="single" w:sz="8" w:color="99CCFF"/>
            </w:tcBorders>
            <w:shd w:val="clear" w:color="auto" w:fill="CCFFFF"/>
          </w:tcPr>
          <w:p>
            <w:pPr>
              <w:jc w:val="center"/>
              <w:ind w:left="390"/>
              <w:spacing w:after="0"/>
              <w:rPr>
                <w:sz w:val="20"/>
                <w:szCs w:val="20"/>
                <w:color w:val="auto"/>
              </w:rPr>
            </w:pPr>
            <w:r>
              <w:rPr>
                <w:rFonts w:ascii="Arial" w:cs="Arial" w:eastAsia="Arial" w:hAnsi="Arial"/>
                <w:sz w:val="18"/>
                <w:szCs w:val="18"/>
                <w:color w:val="auto"/>
              </w:rPr>
              <w:t>ZIMBABWE</w:t>
            </w:r>
          </w:p>
        </w:tc>
      </w:tr>
      <w:tr>
        <w:trPr>
          <w:trHeight w:val="237"/>
        </w:trPr>
        <w:tc>
          <w:tcPr>
            <w:tcW w:w="1720" w:type="dxa"/>
            <w:vAlign w:val="bottom"/>
            <w:tcBorders>
              <w:top w:val="single" w:sz="8" w:color="99CCFF"/>
              <w:left w:val="single" w:sz="8" w:color="99CCFF"/>
            </w:tcBorders>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top w:val="single" w:sz="8" w:color="99CCFF"/>
            </w:tcBorders>
          </w:tcPr>
          <w:p>
            <w:pPr>
              <w:ind w:left="380"/>
              <w:spacing w:after="0"/>
              <w:rPr>
                <w:sz w:val="20"/>
                <w:szCs w:val="20"/>
                <w:color w:val="auto"/>
              </w:rPr>
            </w:pPr>
            <w:r>
              <w:rPr>
                <w:rFonts w:ascii="Arial" w:cs="Arial" w:eastAsia="Arial" w:hAnsi="Arial"/>
                <w:sz w:val="18"/>
                <w:szCs w:val="18"/>
                <w:color w:val="auto"/>
              </w:rPr>
              <w:t>Gansu Seemine Material Hi-Tech Co., Ltd.</w:t>
            </w:r>
          </w:p>
        </w:tc>
        <w:tc>
          <w:tcPr>
            <w:tcW w:w="3580" w:type="dxa"/>
            <w:vAlign w:val="bottom"/>
            <w:tcBorders>
              <w:top w:val="single" w:sz="8" w:color="99CCFF"/>
              <w:right w:val="single" w:sz="8" w:color="99CCFF"/>
            </w:tcBorders>
          </w:tcPr>
          <w:p>
            <w:pPr>
              <w:jc w:val="center"/>
              <w:ind w:left="370"/>
              <w:spacing w:after="0"/>
              <w:rPr>
                <w:sz w:val="20"/>
                <w:szCs w:val="20"/>
                <w:color w:val="auto"/>
              </w:rPr>
            </w:pPr>
            <w:r>
              <w:rPr>
                <w:rFonts w:ascii="Arial" w:cs="Arial" w:eastAsia="Arial" w:hAnsi="Arial"/>
                <w:sz w:val="18"/>
                <w:szCs w:val="18"/>
                <w:color w:val="auto"/>
                <w:w w:val="99"/>
              </w:rPr>
              <w:t>CHINA</w:t>
            </w:r>
          </w:p>
        </w:tc>
      </w:tr>
      <w:tr>
        <w:trPr>
          <w:trHeight w:val="27"/>
        </w:trPr>
        <w:tc>
          <w:tcPr>
            <w:tcW w:w="1720" w:type="dxa"/>
            <w:vAlign w:val="bottom"/>
            <w:tcBorders>
              <w:left w:val="single" w:sz="8" w:color="99CCFF"/>
              <w:bottom w:val="single" w:sz="8" w:color="99CCFF"/>
            </w:tcBorders>
          </w:tcPr>
          <w:p>
            <w:pPr>
              <w:spacing w:after="0"/>
              <w:rPr>
                <w:sz w:val="2"/>
                <w:szCs w:val="2"/>
                <w:color w:val="auto"/>
              </w:rPr>
            </w:pPr>
          </w:p>
        </w:tc>
        <w:tc>
          <w:tcPr>
            <w:tcW w:w="6140" w:type="dxa"/>
            <w:vAlign w:val="bottom"/>
            <w:tcBorders>
              <w:bottom w:val="single" w:sz="8" w:color="99CCFF"/>
            </w:tcBorders>
          </w:tcPr>
          <w:p>
            <w:pPr>
              <w:spacing w:after="0"/>
              <w:rPr>
                <w:sz w:val="2"/>
                <w:szCs w:val="2"/>
                <w:color w:val="auto"/>
              </w:rPr>
            </w:pPr>
          </w:p>
        </w:tc>
        <w:tc>
          <w:tcPr>
            <w:tcW w:w="3580" w:type="dxa"/>
            <w:vAlign w:val="bottom"/>
            <w:tcBorders>
              <w:bottom w:val="single" w:sz="8" w:color="99CCFF"/>
              <w:right w:val="single" w:sz="8" w:color="99CCFF"/>
            </w:tcBorders>
          </w:tcPr>
          <w:p>
            <w:pPr>
              <w:spacing w:after="0"/>
              <w:rPr>
                <w:sz w:val="2"/>
                <w:szCs w:val="2"/>
                <w:color w:val="auto"/>
              </w:rPr>
            </w:pPr>
          </w:p>
        </w:tc>
      </w:tr>
      <w:tr>
        <w:trPr>
          <w:trHeight w:val="269"/>
        </w:trPr>
        <w:tc>
          <w:tcPr>
            <w:tcW w:w="1720" w:type="dxa"/>
            <w:vAlign w:val="bottom"/>
            <w:tcBorders>
              <w:left w:val="single" w:sz="8" w:color="99CCFF"/>
              <w:bottom w:val="single" w:sz="8" w:color="CCFFFF"/>
            </w:tcBorders>
            <w:shd w:val="clear" w:color="auto" w:fill="CCFFFF"/>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bottom w:val="single" w:sz="8" w:color="CCFFFF"/>
            </w:tcBorders>
            <w:shd w:val="clear" w:color="auto" w:fill="CCFFFF"/>
          </w:tcPr>
          <w:p>
            <w:pPr>
              <w:ind w:left="380"/>
              <w:spacing w:after="0"/>
              <w:rPr>
                <w:sz w:val="20"/>
                <w:szCs w:val="20"/>
                <w:color w:val="auto"/>
              </w:rPr>
            </w:pPr>
            <w:r>
              <w:rPr>
                <w:rFonts w:ascii="Arial" w:cs="Arial" w:eastAsia="Arial" w:hAnsi="Arial"/>
                <w:sz w:val="18"/>
                <w:szCs w:val="18"/>
                <w:color w:val="auto"/>
              </w:rPr>
              <w:t>Geib Refining Corporation</w:t>
            </w:r>
          </w:p>
        </w:tc>
        <w:tc>
          <w:tcPr>
            <w:tcW w:w="3580" w:type="dxa"/>
            <w:vAlign w:val="bottom"/>
            <w:tcBorders>
              <w:bottom w:val="single" w:sz="8" w:color="CCFFFF"/>
              <w:right w:val="single" w:sz="8" w:color="99CCFF"/>
            </w:tcBorders>
            <w:shd w:val="clear" w:color="auto" w:fill="CCFFFF"/>
          </w:tcPr>
          <w:p>
            <w:pPr>
              <w:jc w:val="center"/>
              <w:ind w:left="390"/>
              <w:spacing w:after="0"/>
              <w:rPr>
                <w:sz w:val="20"/>
                <w:szCs w:val="20"/>
                <w:color w:val="auto"/>
              </w:rPr>
            </w:pPr>
            <w:r>
              <w:rPr>
                <w:rFonts w:ascii="Arial" w:cs="Arial" w:eastAsia="Arial" w:hAnsi="Arial"/>
                <w:sz w:val="18"/>
                <w:szCs w:val="18"/>
                <w:color w:val="auto"/>
                <w:w w:val="94"/>
              </w:rPr>
              <w:t>UNITED STATES</w:t>
            </w:r>
          </w:p>
        </w:tc>
      </w:tr>
      <w:tr>
        <w:trPr>
          <w:trHeight w:val="237"/>
        </w:trPr>
        <w:tc>
          <w:tcPr>
            <w:tcW w:w="1720" w:type="dxa"/>
            <w:vAlign w:val="bottom"/>
            <w:tcBorders>
              <w:top w:val="single" w:sz="8" w:color="99CCFF"/>
              <w:left w:val="single" w:sz="8" w:color="99CCFF"/>
            </w:tcBorders>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top w:val="single" w:sz="8" w:color="99CCFF"/>
            </w:tcBorders>
          </w:tcPr>
          <w:p>
            <w:pPr>
              <w:ind w:left="380"/>
              <w:spacing w:after="0"/>
              <w:rPr>
                <w:sz w:val="20"/>
                <w:szCs w:val="20"/>
                <w:color w:val="auto"/>
              </w:rPr>
            </w:pPr>
            <w:r>
              <w:rPr>
                <w:rFonts w:ascii="Arial" w:cs="Arial" w:eastAsia="Arial" w:hAnsi="Arial"/>
                <w:sz w:val="18"/>
                <w:szCs w:val="18"/>
                <w:color w:val="auto"/>
              </w:rPr>
              <w:t>Great Wall Precious Metals Co., Ltd. of CBPM</w:t>
            </w:r>
          </w:p>
        </w:tc>
        <w:tc>
          <w:tcPr>
            <w:tcW w:w="3580" w:type="dxa"/>
            <w:vAlign w:val="bottom"/>
            <w:tcBorders>
              <w:top w:val="single" w:sz="8" w:color="99CCFF"/>
              <w:right w:val="single" w:sz="8" w:color="99CCFF"/>
            </w:tcBorders>
          </w:tcPr>
          <w:p>
            <w:pPr>
              <w:jc w:val="center"/>
              <w:ind w:left="370"/>
              <w:spacing w:after="0"/>
              <w:rPr>
                <w:sz w:val="20"/>
                <w:szCs w:val="20"/>
                <w:color w:val="auto"/>
              </w:rPr>
            </w:pPr>
            <w:r>
              <w:rPr>
                <w:rFonts w:ascii="Arial" w:cs="Arial" w:eastAsia="Arial" w:hAnsi="Arial"/>
                <w:sz w:val="18"/>
                <w:szCs w:val="18"/>
                <w:color w:val="auto"/>
                <w:w w:val="99"/>
              </w:rPr>
              <w:t>CHINA</w:t>
            </w:r>
          </w:p>
        </w:tc>
      </w:tr>
      <w:tr>
        <w:trPr>
          <w:trHeight w:val="27"/>
        </w:trPr>
        <w:tc>
          <w:tcPr>
            <w:tcW w:w="1720" w:type="dxa"/>
            <w:vAlign w:val="bottom"/>
            <w:tcBorders>
              <w:left w:val="single" w:sz="8" w:color="99CCFF"/>
              <w:bottom w:val="single" w:sz="8" w:color="99CCFF"/>
            </w:tcBorders>
          </w:tcPr>
          <w:p>
            <w:pPr>
              <w:spacing w:after="0"/>
              <w:rPr>
                <w:sz w:val="2"/>
                <w:szCs w:val="2"/>
                <w:color w:val="auto"/>
              </w:rPr>
            </w:pPr>
          </w:p>
        </w:tc>
        <w:tc>
          <w:tcPr>
            <w:tcW w:w="6140" w:type="dxa"/>
            <w:vAlign w:val="bottom"/>
            <w:tcBorders>
              <w:bottom w:val="single" w:sz="8" w:color="99CCFF"/>
            </w:tcBorders>
          </w:tcPr>
          <w:p>
            <w:pPr>
              <w:spacing w:after="0"/>
              <w:rPr>
                <w:sz w:val="2"/>
                <w:szCs w:val="2"/>
                <w:color w:val="auto"/>
              </w:rPr>
            </w:pPr>
          </w:p>
        </w:tc>
        <w:tc>
          <w:tcPr>
            <w:tcW w:w="3580" w:type="dxa"/>
            <w:vAlign w:val="bottom"/>
            <w:tcBorders>
              <w:bottom w:val="single" w:sz="8" w:color="99CCFF"/>
              <w:right w:val="single" w:sz="8" w:color="99CCFF"/>
            </w:tcBorders>
          </w:tcPr>
          <w:p>
            <w:pPr>
              <w:spacing w:after="0"/>
              <w:rPr>
                <w:sz w:val="2"/>
                <w:szCs w:val="2"/>
                <w:color w:val="auto"/>
              </w:rPr>
            </w:pPr>
          </w:p>
        </w:tc>
      </w:tr>
      <w:tr>
        <w:trPr>
          <w:trHeight w:val="269"/>
        </w:trPr>
        <w:tc>
          <w:tcPr>
            <w:tcW w:w="1720" w:type="dxa"/>
            <w:vAlign w:val="bottom"/>
            <w:tcBorders>
              <w:left w:val="single" w:sz="8" w:color="99CCFF"/>
              <w:bottom w:val="single" w:sz="8" w:color="CCFFFF"/>
            </w:tcBorders>
            <w:shd w:val="clear" w:color="auto" w:fill="CCFFFF"/>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bottom w:val="single" w:sz="8" w:color="CCFFFF"/>
            </w:tcBorders>
            <w:shd w:val="clear" w:color="auto" w:fill="CCFFFF"/>
          </w:tcPr>
          <w:p>
            <w:pPr>
              <w:ind w:left="380"/>
              <w:spacing w:after="0"/>
              <w:rPr>
                <w:sz w:val="20"/>
                <w:szCs w:val="20"/>
                <w:color w:val="auto"/>
              </w:rPr>
            </w:pPr>
            <w:r>
              <w:rPr>
                <w:rFonts w:ascii="Arial" w:cs="Arial" w:eastAsia="Arial" w:hAnsi="Arial"/>
                <w:sz w:val="18"/>
                <w:szCs w:val="18"/>
                <w:color w:val="auto"/>
              </w:rPr>
              <w:t>Guangdong Jinding Gold Limited</w:t>
            </w:r>
          </w:p>
        </w:tc>
        <w:tc>
          <w:tcPr>
            <w:tcW w:w="3580" w:type="dxa"/>
            <w:vAlign w:val="bottom"/>
            <w:tcBorders>
              <w:bottom w:val="single" w:sz="8" w:color="CCFFFF"/>
              <w:right w:val="single" w:sz="8" w:color="99CCFF"/>
            </w:tcBorders>
            <w:shd w:val="clear" w:color="auto" w:fill="CCFFFF"/>
          </w:tcPr>
          <w:p>
            <w:pPr>
              <w:jc w:val="center"/>
              <w:ind w:left="370"/>
              <w:spacing w:after="0"/>
              <w:rPr>
                <w:sz w:val="20"/>
                <w:szCs w:val="20"/>
                <w:color w:val="auto"/>
              </w:rPr>
            </w:pPr>
            <w:r>
              <w:rPr>
                <w:rFonts w:ascii="Arial" w:cs="Arial" w:eastAsia="Arial" w:hAnsi="Arial"/>
                <w:sz w:val="18"/>
                <w:szCs w:val="18"/>
                <w:color w:val="auto"/>
                <w:w w:val="99"/>
              </w:rPr>
              <w:t>CHINA</w:t>
            </w:r>
          </w:p>
        </w:tc>
      </w:tr>
      <w:tr>
        <w:trPr>
          <w:trHeight w:val="237"/>
        </w:trPr>
        <w:tc>
          <w:tcPr>
            <w:tcW w:w="1720" w:type="dxa"/>
            <w:vAlign w:val="bottom"/>
            <w:tcBorders>
              <w:top w:val="single" w:sz="8" w:color="99CCFF"/>
              <w:left w:val="single" w:sz="8" w:color="99CCFF"/>
            </w:tcBorders>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top w:val="single" w:sz="8" w:color="99CCFF"/>
            </w:tcBorders>
          </w:tcPr>
          <w:p>
            <w:pPr>
              <w:ind w:left="380"/>
              <w:spacing w:after="0"/>
              <w:rPr>
                <w:sz w:val="20"/>
                <w:szCs w:val="20"/>
                <w:color w:val="auto"/>
              </w:rPr>
            </w:pPr>
            <w:r>
              <w:rPr>
                <w:rFonts w:ascii="Arial" w:cs="Arial" w:eastAsia="Arial" w:hAnsi="Arial"/>
                <w:sz w:val="18"/>
                <w:szCs w:val="18"/>
                <w:color w:val="auto"/>
              </w:rPr>
              <w:t>Guoda Safina High-Tech Environmental Refinery Co., Ltd.</w:t>
            </w:r>
          </w:p>
        </w:tc>
        <w:tc>
          <w:tcPr>
            <w:tcW w:w="3580" w:type="dxa"/>
            <w:vAlign w:val="bottom"/>
            <w:tcBorders>
              <w:top w:val="single" w:sz="8" w:color="99CCFF"/>
              <w:right w:val="single" w:sz="8" w:color="99CCFF"/>
            </w:tcBorders>
          </w:tcPr>
          <w:p>
            <w:pPr>
              <w:jc w:val="center"/>
              <w:ind w:left="370"/>
              <w:spacing w:after="0"/>
              <w:rPr>
                <w:sz w:val="20"/>
                <w:szCs w:val="20"/>
                <w:color w:val="auto"/>
              </w:rPr>
            </w:pPr>
            <w:r>
              <w:rPr>
                <w:rFonts w:ascii="Arial" w:cs="Arial" w:eastAsia="Arial" w:hAnsi="Arial"/>
                <w:sz w:val="18"/>
                <w:szCs w:val="18"/>
                <w:color w:val="auto"/>
                <w:w w:val="99"/>
              </w:rPr>
              <w:t>CHINA</w:t>
            </w:r>
          </w:p>
        </w:tc>
      </w:tr>
      <w:tr>
        <w:trPr>
          <w:trHeight w:val="27"/>
        </w:trPr>
        <w:tc>
          <w:tcPr>
            <w:tcW w:w="1720" w:type="dxa"/>
            <w:vAlign w:val="bottom"/>
            <w:tcBorders>
              <w:left w:val="single" w:sz="8" w:color="99CCFF"/>
              <w:bottom w:val="single" w:sz="8" w:color="99CCFF"/>
            </w:tcBorders>
          </w:tcPr>
          <w:p>
            <w:pPr>
              <w:spacing w:after="0"/>
              <w:rPr>
                <w:sz w:val="2"/>
                <w:szCs w:val="2"/>
                <w:color w:val="auto"/>
              </w:rPr>
            </w:pPr>
          </w:p>
        </w:tc>
        <w:tc>
          <w:tcPr>
            <w:tcW w:w="6140" w:type="dxa"/>
            <w:vAlign w:val="bottom"/>
            <w:tcBorders>
              <w:bottom w:val="single" w:sz="8" w:color="99CCFF"/>
            </w:tcBorders>
          </w:tcPr>
          <w:p>
            <w:pPr>
              <w:spacing w:after="0"/>
              <w:rPr>
                <w:sz w:val="2"/>
                <w:szCs w:val="2"/>
                <w:color w:val="auto"/>
              </w:rPr>
            </w:pPr>
          </w:p>
        </w:tc>
        <w:tc>
          <w:tcPr>
            <w:tcW w:w="3580" w:type="dxa"/>
            <w:vAlign w:val="bottom"/>
            <w:tcBorders>
              <w:bottom w:val="single" w:sz="8" w:color="99CCFF"/>
              <w:right w:val="single" w:sz="8" w:color="99CCFF"/>
            </w:tcBorders>
          </w:tcPr>
          <w:p>
            <w:pPr>
              <w:spacing w:after="0"/>
              <w:rPr>
                <w:sz w:val="2"/>
                <w:szCs w:val="2"/>
                <w:color w:val="auto"/>
              </w:rPr>
            </w:pPr>
          </w:p>
        </w:tc>
      </w:tr>
      <w:tr>
        <w:trPr>
          <w:trHeight w:val="269"/>
        </w:trPr>
        <w:tc>
          <w:tcPr>
            <w:tcW w:w="1720" w:type="dxa"/>
            <w:vAlign w:val="bottom"/>
            <w:tcBorders>
              <w:left w:val="single" w:sz="8" w:color="99CCFF"/>
              <w:bottom w:val="single" w:sz="8" w:color="CCFFFF"/>
            </w:tcBorders>
            <w:shd w:val="clear" w:color="auto" w:fill="CCFFFF"/>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bottom w:val="single" w:sz="8" w:color="CCFFFF"/>
            </w:tcBorders>
            <w:shd w:val="clear" w:color="auto" w:fill="CCFFFF"/>
          </w:tcPr>
          <w:p>
            <w:pPr>
              <w:ind w:left="380"/>
              <w:spacing w:after="0"/>
              <w:rPr>
                <w:sz w:val="20"/>
                <w:szCs w:val="20"/>
                <w:color w:val="auto"/>
              </w:rPr>
            </w:pPr>
            <w:r>
              <w:rPr>
                <w:rFonts w:ascii="Arial" w:cs="Arial" w:eastAsia="Arial" w:hAnsi="Arial"/>
                <w:sz w:val="18"/>
                <w:szCs w:val="18"/>
                <w:color w:val="auto"/>
              </w:rPr>
              <w:t>Hangzhou Fuchunjiang Smelting Co., Ltd.</w:t>
            </w:r>
          </w:p>
        </w:tc>
        <w:tc>
          <w:tcPr>
            <w:tcW w:w="3580" w:type="dxa"/>
            <w:vAlign w:val="bottom"/>
            <w:tcBorders>
              <w:bottom w:val="single" w:sz="8" w:color="CCFFFF"/>
              <w:right w:val="single" w:sz="8" w:color="99CCFF"/>
            </w:tcBorders>
            <w:shd w:val="clear" w:color="auto" w:fill="CCFFFF"/>
          </w:tcPr>
          <w:p>
            <w:pPr>
              <w:jc w:val="center"/>
              <w:ind w:left="370"/>
              <w:spacing w:after="0"/>
              <w:rPr>
                <w:sz w:val="20"/>
                <w:szCs w:val="20"/>
                <w:color w:val="auto"/>
              </w:rPr>
            </w:pPr>
            <w:r>
              <w:rPr>
                <w:rFonts w:ascii="Arial" w:cs="Arial" w:eastAsia="Arial" w:hAnsi="Arial"/>
                <w:sz w:val="18"/>
                <w:szCs w:val="18"/>
                <w:color w:val="auto"/>
                <w:w w:val="99"/>
              </w:rPr>
              <w:t>CHINA</w:t>
            </w:r>
          </w:p>
        </w:tc>
      </w:tr>
      <w:tr>
        <w:trPr>
          <w:trHeight w:val="237"/>
        </w:trPr>
        <w:tc>
          <w:tcPr>
            <w:tcW w:w="1720" w:type="dxa"/>
            <w:vAlign w:val="bottom"/>
            <w:tcBorders>
              <w:top w:val="single" w:sz="8" w:color="99CCFF"/>
              <w:left w:val="single" w:sz="8" w:color="99CCFF"/>
            </w:tcBorders>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top w:val="single" w:sz="8" w:color="99CCFF"/>
            </w:tcBorders>
          </w:tcPr>
          <w:p>
            <w:pPr>
              <w:ind w:left="380"/>
              <w:spacing w:after="0"/>
              <w:rPr>
                <w:sz w:val="20"/>
                <w:szCs w:val="20"/>
                <w:color w:val="auto"/>
              </w:rPr>
            </w:pPr>
            <w:r>
              <w:rPr>
                <w:rFonts w:ascii="Arial" w:cs="Arial" w:eastAsia="Arial" w:hAnsi="Arial"/>
                <w:sz w:val="18"/>
                <w:szCs w:val="18"/>
                <w:color w:val="auto"/>
              </w:rPr>
              <w:t>Heimerle + Meule GmbH</w:t>
            </w:r>
          </w:p>
        </w:tc>
        <w:tc>
          <w:tcPr>
            <w:tcW w:w="3580" w:type="dxa"/>
            <w:vAlign w:val="bottom"/>
            <w:tcBorders>
              <w:top w:val="single" w:sz="8" w:color="99CCFF"/>
              <w:right w:val="single" w:sz="8" w:color="99CCFF"/>
            </w:tcBorders>
          </w:tcPr>
          <w:p>
            <w:pPr>
              <w:jc w:val="center"/>
              <w:ind w:left="370"/>
              <w:spacing w:after="0"/>
              <w:rPr>
                <w:sz w:val="20"/>
                <w:szCs w:val="20"/>
                <w:color w:val="auto"/>
              </w:rPr>
            </w:pPr>
            <w:r>
              <w:rPr>
                <w:rFonts w:ascii="Arial" w:cs="Arial" w:eastAsia="Arial" w:hAnsi="Arial"/>
                <w:sz w:val="18"/>
                <w:szCs w:val="18"/>
                <w:color w:val="auto"/>
              </w:rPr>
              <w:t>GERMANY</w:t>
            </w:r>
          </w:p>
        </w:tc>
      </w:tr>
      <w:tr>
        <w:trPr>
          <w:trHeight w:val="27"/>
        </w:trPr>
        <w:tc>
          <w:tcPr>
            <w:tcW w:w="1720" w:type="dxa"/>
            <w:vAlign w:val="bottom"/>
            <w:tcBorders>
              <w:left w:val="single" w:sz="8" w:color="99CCFF"/>
              <w:bottom w:val="single" w:sz="8" w:color="99CCFF"/>
            </w:tcBorders>
          </w:tcPr>
          <w:p>
            <w:pPr>
              <w:spacing w:after="0"/>
              <w:rPr>
                <w:sz w:val="2"/>
                <w:szCs w:val="2"/>
                <w:color w:val="auto"/>
              </w:rPr>
            </w:pPr>
          </w:p>
        </w:tc>
        <w:tc>
          <w:tcPr>
            <w:tcW w:w="6140" w:type="dxa"/>
            <w:vAlign w:val="bottom"/>
            <w:tcBorders>
              <w:bottom w:val="single" w:sz="8" w:color="99CCFF"/>
            </w:tcBorders>
          </w:tcPr>
          <w:p>
            <w:pPr>
              <w:spacing w:after="0"/>
              <w:rPr>
                <w:sz w:val="2"/>
                <w:szCs w:val="2"/>
                <w:color w:val="auto"/>
              </w:rPr>
            </w:pPr>
          </w:p>
        </w:tc>
        <w:tc>
          <w:tcPr>
            <w:tcW w:w="3580" w:type="dxa"/>
            <w:vAlign w:val="bottom"/>
            <w:tcBorders>
              <w:bottom w:val="single" w:sz="8" w:color="99CCFF"/>
              <w:right w:val="single" w:sz="8" w:color="99CCFF"/>
            </w:tcBorders>
          </w:tcPr>
          <w:p>
            <w:pPr>
              <w:spacing w:after="0"/>
              <w:rPr>
                <w:sz w:val="2"/>
                <w:szCs w:val="2"/>
                <w:color w:val="auto"/>
              </w:rPr>
            </w:pPr>
          </w:p>
        </w:tc>
      </w:tr>
      <w:tr>
        <w:trPr>
          <w:trHeight w:val="269"/>
        </w:trPr>
        <w:tc>
          <w:tcPr>
            <w:tcW w:w="1720" w:type="dxa"/>
            <w:vAlign w:val="bottom"/>
            <w:tcBorders>
              <w:left w:val="single" w:sz="8" w:color="99CCFF"/>
              <w:bottom w:val="single" w:sz="8" w:color="CCFFFF"/>
            </w:tcBorders>
            <w:shd w:val="clear" w:color="auto" w:fill="CCFFFF"/>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bottom w:val="single" w:sz="8" w:color="CCFFFF"/>
            </w:tcBorders>
            <w:shd w:val="clear" w:color="auto" w:fill="CCFFFF"/>
          </w:tcPr>
          <w:p>
            <w:pPr>
              <w:ind w:left="380"/>
              <w:spacing w:after="0"/>
              <w:rPr>
                <w:sz w:val="20"/>
                <w:szCs w:val="20"/>
                <w:color w:val="auto"/>
              </w:rPr>
            </w:pPr>
            <w:r>
              <w:rPr>
                <w:rFonts w:ascii="Arial" w:cs="Arial" w:eastAsia="Arial" w:hAnsi="Arial"/>
                <w:sz w:val="18"/>
                <w:szCs w:val="18"/>
                <w:color w:val="auto"/>
              </w:rPr>
              <w:t>Heraeus Ltd. Hong Kong</w:t>
            </w:r>
          </w:p>
        </w:tc>
        <w:tc>
          <w:tcPr>
            <w:tcW w:w="3580" w:type="dxa"/>
            <w:vAlign w:val="bottom"/>
            <w:tcBorders>
              <w:bottom w:val="single" w:sz="8" w:color="CCFFFF"/>
              <w:right w:val="single" w:sz="8" w:color="99CCFF"/>
            </w:tcBorders>
            <w:shd w:val="clear" w:color="auto" w:fill="CCFFFF"/>
          </w:tcPr>
          <w:p>
            <w:pPr>
              <w:jc w:val="center"/>
              <w:ind w:left="370"/>
              <w:spacing w:after="0"/>
              <w:rPr>
                <w:sz w:val="20"/>
                <w:szCs w:val="20"/>
                <w:color w:val="auto"/>
              </w:rPr>
            </w:pPr>
            <w:r>
              <w:rPr>
                <w:rFonts w:ascii="Arial" w:cs="Arial" w:eastAsia="Arial" w:hAnsi="Arial"/>
                <w:sz w:val="18"/>
                <w:szCs w:val="18"/>
                <w:color w:val="auto"/>
                <w:w w:val="99"/>
              </w:rPr>
              <w:t>CHINA</w:t>
            </w:r>
          </w:p>
        </w:tc>
      </w:tr>
      <w:tr>
        <w:trPr>
          <w:trHeight w:val="237"/>
        </w:trPr>
        <w:tc>
          <w:tcPr>
            <w:tcW w:w="1720" w:type="dxa"/>
            <w:vAlign w:val="bottom"/>
            <w:tcBorders>
              <w:top w:val="single" w:sz="8" w:color="99CCFF"/>
              <w:left w:val="single" w:sz="8" w:color="99CCFF"/>
            </w:tcBorders>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top w:val="single" w:sz="8" w:color="99CCFF"/>
            </w:tcBorders>
          </w:tcPr>
          <w:p>
            <w:pPr>
              <w:ind w:left="380"/>
              <w:spacing w:after="0"/>
              <w:rPr>
                <w:sz w:val="20"/>
                <w:szCs w:val="20"/>
                <w:color w:val="auto"/>
              </w:rPr>
            </w:pPr>
            <w:r>
              <w:rPr>
                <w:rFonts w:ascii="Arial" w:cs="Arial" w:eastAsia="Arial" w:hAnsi="Arial"/>
                <w:sz w:val="18"/>
                <w:szCs w:val="18"/>
                <w:color w:val="auto"/>
              </w:rPr>
              <w:t>Heraeus Precious Metals GmbH &amp; Co. KG</w:t>
            </w:r>
          </w:p>
        </w:tc>
        <w:tc>
          <w:tcPr>
            <w:tcW w:w="3580" w:type="dxa"/>
            <w:vAlign w:val="bottom"/>
            <w:tcBorders>
              <w:top w:val="single" w:sz="8" w:color="99CCFF"/>
              <w:right w:val="single" w:sz="8" w:color="99CCFF"/>
            </w:tcBorders>
          </w:tcPr>
          <w:p>
            <w:pPr>
              <w:jc w:val="center"/>
              <w:ind w:left="370"/>
              <w:spacing w:after="0"/>
              <w:rPr>
                <w:sz w:val="20"/>
                <w:szCs w:val="20"/>
                <w:color w:val="auto"/>
              </w:rPr>
            </w:pPr>
            <w:r>
              <w:rPr>
                <w:rFonts w:ascii="Arial" w:cs="Arial" w:eastAsia="Arial" w:hAnsi="Arial"/>
                <w:sz w:val="18"/>
                <w:szCs w:val="18"/>
                <w:color w:val="auto"/>
              </w:rPr>
              <w:t>GERMANY</w:t>
            </w:r>
          </w:p>
        </w:tc>
      </w:tr>
      <w:tr>
        <w:trPr>
          <w:trHeight w:val="27"/>
        </w:trPr>
        <w:tc>
          <w:tcPr>
            <w:tcW w:w="1720" w:type="dxa"/>
            <w:vAlign w:val="bottom"/>
            <w:tcBorders>
              <w:left w:val="single" w:sz="8" w:color="99CCFF"/>
              <w:bottom w:val="single" w:sz="8" w:color="99CCFF"/>
            </w:tcBorders>
          </w:tcPr>
          <w:p>
            <w:pPr>
              <w:spacing w:after="0"/>
              <w:rPr>
                <w:sz w:val="2"/>
                <w:szCs w:val="2"/>
                <w:color w:val="auto"/>
              </w:rPr>
            </w:pPr>
          </w:p>
        </w:tc>
        <w:tc>
          <w:tcPr>
            <w:tcW w:w="6140" w:type="dxa"/>
            <w:vAlign w:val="bottom"/>
            <w:tcBorders>
              <w:bottom w:val="single" w:sz="8" w:color="99CCFF"/>
            </w:tcBorders>
          </w:tcPr>
          <w:p>
            <w:pPr>
              <w:spacing w:after="0"/>
              <w:rPr>
                <w:sz w:val="2"/>
                <w:szCs w:val="2"/>
                <w:color w:val="auto"/>
              </w:rPr>
            </w:pPr>
          </w:p>
        </w:tc>
        <w:tc>
          <w:tcPr>
            <w:tcW w:w="3580" w:type="dxa"/>
            <w:vAlign w:val="bottom"/>
            <w:tcBorders>
              <w:bottom w:val="single" w:sz="8" w:color="99CCFF"/>
              <w:right w:val="single" w:sz="8" w:color="99CCFF"/>
            </w:tcBorders>
          </w:tcPr>
          <w:p>
            <w:pPr>
              <w:spacing w:after="0"/>
              <w:rPr>
                <w:sz w:val="2"/>
                <w:szCs w:val="2"/>
                <w:color w:val="auto"/>
              </w:rPr>
            </w:pPr>
          </w:p>
        </w:tc>
      </w:tr>
      <w:tr>
        <w:trPr>
          <w:trHeight w:val="269"/>
        </w:trPr>
        <w:tc>
          <w:tcPr>
            <w:tcW w:w="1720" w:type="dxa"/>
            <w:vAlign w:val="bottom"/>
            <w:tcBorders>
              <w:left w:val="single" w:sz="8" w:color="99CCFF"/>
              <w:bottom w:val="single" w:sz="8" w:color="CCFFFF"/>
            </w:tcBorders>
            <w:shd w:val="clear" w:color="auto" w:fill="CCFFFF"/>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bottom w:val="single" w:sz="8" w:color="CCFFFF"/>
            </w:tcBorders>
            <w:shd w:val="clear" w:color="auto" w:fill="CCFFFF"/>
          </w:tcPr>
          <w:p>
            <w:pPr>
              <w:ind w:left="380"/>
              <w:spacing w:after="0"/>
              <w:rPr>
                <w:sz w:val="20"/>
                <w:szCs w:val="20"/>
                <w:color w:val="auto"/>
              </w:rPr>
            </w:pPr>
            <w:r>
              <w:rPr>
                <w:rFonts w:ascii="Arial" w:cs="Arial" w:eastAsia="Arial" w:hAnsi="Arial"/>
                <w:sz w:val="18"/>
                <w:szCs w:val="18"/>
                <w:color w:val="auto"/>
              </w:rPr>
              <w:t>Hunan Chenzhou Mining Co., Ltd.</w:t>
            </w:r>
          </w:p>
        </w:tc>
        <w:tc>
          <w:tcPr>
            <w:tcW w:w="3580" w:type="dxa"/>
            <w:vAlign w:val="bottom"/>
            <w:tcBorders>
              <w:bottom w:val="single" w:sz="8" w:color="CCFFFF"/>
              <w:right w:val="single" w:sz="8" w:color="99CCFF"/>
            </w:tcBorders>
            <w:shd w:val="clear" w:color="auto" w:fill="CCFFFF"/>
          </w:tcPr>
          <w:p>
            <w:pPr>
              <w:jc w:val="center"/>
              <w:ind w:left="370"/>
              <w:spacing w:after="0"/>
              <w:rPr>
                <w:sz w:val="20"/>
                <w:szCs w:val="20"/>
                <w:color w:val="auto"/>
              </w:rPr>
            </w:pPr>
            <w:r>
              <w:rPr>
                <w:rFonts w:ascii="Arial" w:cs="Arial" w:eastAsia="Arial" w:hAnsi="Arial"/>
                <w:sz w:val="18"/>
                <w:szCs w:val="18"/>
                <w:color w:val="auto"/>
                <w:w w:val="99"/>
              </w:rPr>
              <w:t>CHINA</w:t>
            </w:r>
          </w:p>
        </w:tc>
      </w:tr>
      <w:tr>
        <w:trPr>
          <w:trHeight w:val="237"/>
        </w:trPr>
        <w:tc>
          <w:tcPr>
            <w:tcW w:w="1720" w:type="dxa"/>
            <w:vAlign w:val="bottom"/>
            <w:tcBorders>
              <w:top w:val="single" w:sz="8" w:color="99CCFF"/>
              <w:left w:val="single" w:sz="8" w:color="99CCFF"/>
            </w:tcBorders>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top w:val="single" w:sz="8" w:color="99CCFF"/>
            </w:tcBorders>
          </w:tcPr>
          <w:p>
            <w:pPr>
              <w:ind w:left="380"/>
              <w:spacing w:after="0"/>
              <w:rPr>
                <w:sz w:val="20"/>
                <w:szCs w:val="20"/>
                <w:color w:val="auto"/>
              </w:rPr>
            </w:pPr>
            <w:r>
              <w:rPr>
                <w:rFonts w:ascii="Arial" w:cs="Arial" w:eastAsia="Arial" w:hAnsi="Arial"/>
                <w:sz w:val="18"/>
                <w:szCs w:val="18"/>
                <w:color w:val="auto"/>
              </w:rPr>
              <w:t>Hwasung CJ Co., Ltd.</w:t>
            </w:r>
          </w:p>
        </w:tc>
        <w:tc>
          <w:tcPr>
            <w:tcW w:w="3580" w:type="dxa"/>
            <w:vAlign w:val="bottom"/>
            <w:tcBorders>
              <w:top w:val="single" w:sz="8" w:color="99CCFF"/>
              <w:right w:val="single" w:sz="8" w:color="99CCFF"/>
            </w:tcBorders>
          </w:tcPr>
          <w:p>
            <w:pPr>
              <w:jc w:val="center"/>
              <w:ind w:left="370"/>
              <w:spacing w:after="0"/>
              <w:rPr>
                <w:sz w:val="20"/>
                <w:szCs w:val="20"/>
                <w:color w:val="auto"/>
              </w:rPr>
            </w:pPr>
            <w:r>
              <w:rPr>
                <w:rFonts w:ascii="Arial" w:cs="Arial" w:eastAsia="Arial" w:hAnsi="Arial"/>
                <w:sz w:val="18"/>
                <w:szCs w:val="18"/>
                <w:color w:val="auto"/>
                <w:w w:val="95"/>
              </w:rPr>
              <w:t>KOREA, REPUBLIC OF</w:t>
            </w:r>
          </w:p>
        </w:tc>
      </w:tr>
      <w:tr>
        <w:trPr>
          <w:trHeight w:val="27"/>
        </w:trPr>
        <w:tc>
          <w:tcPr>
            <w:tcW w:w="1720" w:type="dxa"/>
            <w:vAlign w:val="bottom"/>
            <w:tcBorders>
              <w:left w:val="single" w:sz="8" w:color="99CCFF"/>
              <w:bottom w:val="single" w:sz="8" w:color="99CCFF"/>
            </w:tcBorders>
          </w:tcPr>
          <w:p>
            <w:pPr>
              <w:spacing w:after="0"/>
              <w:rPr>
                <w:sz w:val="2"/>
                <w:szCs w:val="2"/>
                <w:color w:val="auto"/>
              </w:rPr>
            </w:pPr>
          </w:p>
        </w:tc>
        <w:tc>
          <w:tcPr>
            <w:tcW w:w="6140" w:type="dxa"/>
            <w:vAlign w:val="bottom"/>
            <w:tcBorders>
              <w:bottom w:val="single" w:sz="8" w:color="99CCFF"/>
            </w:tcBorders>
          </w:tcPr>
          <w:p>
            <w:pPr>
              <w:spacing w:after="0"/>
              <w:rPr>
                <w:sz w:val="2"/>
                <w:szCs w:val="2"/>
                <w:color w:val="auto"/>
              </w:rPr>
            </w:pPr>
          </w:p>
        </w:tc>
        <w:tc>
          <w:tcPr>
            <w:tcW w:w="3580" w:type="dxa"/>
            <w:vAlign w:val="bottom"/>
            <w:tcBorders>
              <w:bottom w:val="single" w:sz="8" w:color="99CCFF"/>
              <w:right w:val="single" w:sz="8" w:color="99CCFF"/>
            </w:tcBorders>
          </w:tcPr>
          <w:p>
            <w:pPr>
              <w:spacing w:after="0"/>
              <w:rPr>
                <w:sz w:val="2"/>
                <w:szCs w:val="2"/>
                <w:color w:val="auto"/>
              </w:rPr>
            </w:pPr>
          </w:p>
        </w:tc>
      </w:tr>
      <w:tr>
        <w:trPr>
          <w:trHeight w:val="269"/>
        </w:trPr>
        <w:tc>
          <w:tcPr>
            <w:tcW w:w="1720" w:type="dxa"/>
            <w:vAlign w:val="bottom"/>
            <w:tcBorders>
              <w:left w:val="single" w:sz="8" w:color="99CCFF"/>
              <w:bottom w:val="single" w:sz="8" w:color="CCFFFF"/>
            </w:tcBorders>
            <w:shd w:val="clear" w:color="auto" w:fill="CCFFFF"/>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bottom w:val="single" w:sz="8" w:color="CCFFFF"/>
            </w:tcBorders>
            <w:shd w:val="clear" w:color="auto" w:fill="CCFFFF"/>
          </w:tcPr>
          <w:p>
            <w:pPr>
              <w:ind w:left="380"/>
              <w:spacing w:after="0"/>
              <w:rPr>
                <w:sz w:val="20"/>
                <w:szCs w:val="20"/>
                <w:color w:val="auto"/>
              </w:rPr>
            </w:pPr>
            <w:r>
              <w:rPr>
                <w:rFonts w:ascii="Arial" w:cs="Arial" w:eastAsia="Arial" w:hAnsi="Arial"/>
                <w:sz w:val="18"/>
                <w:szCs w:val="18"/>
                <w:color w:val="auto"/>
              </w:rPr>
              <w:t>Inner Mongolia Qiankun Gold and Silver Refinery Share Co., Ltd.</w:t>
            </w:r>
          </w:p>
        </w:tc>
        <w:tc>
          <w:tcPr>
            <w:tcW w:w="3580" w:type="dxa"/>
            <w:vAlign w:val="bottom"/>
            <w:tcBorders>
              <w:bottom w:val="single" w:sz="8" w:color="CCFFFF"/>
              <w:right w:val="single" w:sz="8" w:color="99CCFF"/>
            </w:tcBorders>
            <w:shd w:val="clear" w:color="auto" w:fill="CCFFFF"/>
          </w:tcPr>
          <w:p>
            <w:pPr>
              <w:jc w:val="center"/>
              <w:ind w:left="370"/>
              <w:spacing w:after="0"/>
              <w:rPr>
                <w:sz w:val="20"/>
                <w:szCs w:val="20"/>
                <w:color w:val="auto"/>
              </w:rPr>
            </w:pPr>
            <w:r>
              <w:rPr>
                <w:rFonts w:ascii="Arial" w:cs="Arial" w:eastAsia="Arial" w:hAnsi="Arial"/>
                <w:sz w:val="18"/>
                <w:szCs w:val="18"/>
                <w:color w:val="auto"/>
                <w:w w:val="99"/>
              </w:rPr>
              <w:t>CHINA</w:t>
            </w:r>
          </w:p>
        </w:tc>
      </w:tr>
      <w:tr>
        <w:trPr>
          <w:trHeight w:val="237"/>
        </w:trPr>
        <w:tc>
          <w:tcPr>
            <w:tcW w:w="1720" w:type="dxa"/>
            <w:vAlign w:val="bottom"/>
            <w:tcBorders>
              <w:top w:val="single" w:sz="8" w:color="99CCFF"/>
              <w:left w:val="single" w:sz="8" w:color="99CCFF"/>
            </w:tcBorders>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top w:val="single" w:sz="8" w:color="99CCFF"/>
            </w:tcBorders>
          </w:tcPr>
          <w:p>
            <w:pPr>
              <w:ind w:left="380"/>
              <w:spacing w:after="0"/>
              <w:rPr>
                <w:sz w:val="20"/>
                <w:szCs w:val="20"/>
                <w:color w:val="auto"/>
              </w:rPr>
            </w:pPr>
            <w:r>
              <w:rPr>
                <w:rFonts w:ascii="Arial" w:cs="Arial" w:eastAsia="Arial" w:hAnsi="Arial"/>
                <w:sz w:val="18"/>
                <w:szCs w:val="18"/>
                <w:color w:val="auto"/>
              </w:rPr>
              <w:t>Ishifuku Metal Industry Co., Ltd.</w:t>
            </w:r>
          </w:p>
        </w:tc>
        <w:tc>
          <w:tcPr>
            <w:tcW w:w="3580" w:type="dxa"/>
            <w:vAlign w:val="bottom"/>
            <w:tcBorders>
              <w:top w:val="single" w:sz="8" w:color="99CCFF"/>
              <w:right w:val="single" w:sz="8" w:color="99CCFF"/>
            </w:tcBorders>
          </w:tcPr>
          <w:p>
            <w:pPr>
              <w:jc w:val="center"/>
              <w:ind w:left="370"/>
              <w:spacing w:after="0"/>
              <w:rPr>
                <w:sz w:val="20"/>
                <w:szCs w:val="20"/>
                <w:color w:val="auto"/>
              </w:rPr>
            </w:pPr>
            <w:r>
              <w:rPr>
                <w:rFonts w:ascii="Arial" w:cs="Arial" w:eastAsia="Arial" w:hAnsi="Arial"/>
                <w:sz w:val="18"/>
                <w:szCs w:val="18"/>
                <w:color w:val="auto"/>
                <w:w w:val="96"/>
              </w:rPr>
              <w:t>JAPAN</w:t>
            </w:r>
          </w:p>
        </w:tc>
      </w:tr>
      <w:tr>
        <w:trPr>
          <w:trHeight w:val="27"/>
        </w:trPr>
        <w:tc>
          <w:tcPr>
            <w:tcW w:w="1720" w:type="dxa"/>
            <w:vAlign w:val="bottom"/>
            <w:tcBorders>
              <w:left w:val="single" w:sz="8" w:color="99CCFF"/>
              <w:bottom w:val="single" w:sz="8" w:color="99CCFF"/>
            </w:tcBorders>
          </w:tcPr>
          <w:p>
            <w:pPr>
              <w:spacing w:after="0"/>
              <w:rPr>
                <w:sz w:val="2"/>
                <w:szCs w:val="2"/>
                <w:color w:val="auto"/>
              </w:rPr>
            </w:pPr>
          </w:p>
        </w:tc>
        <w:tc>
          <w:tcPr>
            <w:tcW w:w="6140" w:type="dxa"/>
            <w:vAlign w:val="bottom"/>
            <w:tcBorders>
              <w:bottom w:val="single" w:sz="8" w:color="99CCFF"/>
            </w:tcBorders>
          </w:tcPr>
          <w:p>
            <w:pPr>
              <w:spacing w:after="0"/>
              <w:rPr>
                <w:sz w:val="2"/>
                <w:szCs w:val="2"/>
                <w:color w:val="auto"/>
              </w:rPr>
            </w:pPr>
          </w:p>
        </w:tc>
        <w:tc>
          <w:tcPr>
            <w:tcW w:w="3580" w:type="dxa"/>
            <w:vAlign w:val="bottom"/>
            <w:tcBorders>
              <w:bottom w:val="single" w:sz="8" w:color="99CCFF"/>
              <w:right w:val="single" w:sz="8" w:color="99CCFF"/>
            </w:tcBorders>
          </w:tcPr>
          <w:p>
            <w:pPr>
              <w:spacing w:after="0"/>
              <w:rPr>
                <w:sz w:val="2"/>
                <w:szCs w:val="2"/>
                <w:color w:val="auto"/>
              </w:rPr>
            </w:pPr>
          </w:p>
        </w:tc>
      </w:tr>
      <w:tr>
        <w:trPr>
          <w:trHeight w:val="244"/>
        </w:trPr>
        <w:tc>
          <w:tcPr>
            <w:tcW w:w="1720" w:type="dxa"/>
            <w:vAlign w:val="bottom"/>
            <w:tcBorders>
              <w:left w:val="single" w:sz="8" w:color="99CCFF"/>
              <w:bottom w:val="single" w:sz="8" w:color="CCFFFF"/>
            </w:tcBorders>
            <w:shd w:val="clear" w:color="auto" w:fill="CCFFFF"/>
          </w:tcPr>
          <w:p>
            <w:pPr>
              <w:jc w:val="center"/>
              <w:ind w:left="270"/>
              <w:spacing w:after="0"/>
              <w:rPr>
                <w:sz w:val="20"/>
                <w:szCs w:val="20"/>
                <w:color w:val="auto"/>
              </w:rPr>
            </w:pPr>
            <w:r>
              <w:rPr>
                <w:rFonts w:ascii="Arial" w:cs="Arial" w:eastAsia="Arial" w:hAnsi="Arial"/>
                <w:sz w:val="18"/>
                <w:szCs w:val="18"/>
                <w:color w:val="auto"/>
                <w:w w:val="94"/>
              </w:rPr>
              <w:t>Gold</w:t>
            </w:r>
          </w:p>
        </w:tc>
        <w:tc>
          <w:tcPr>
            <w:tcW w:w="6140" w:type="dxa"/>
            <w:vAlign w:val="bottom"/>
            <w:tcBorders>
              <w:bottom w:val="single" w:sz="8" w:color="CCFFFF"/>
            </w:tcBorders>
            <w:shd w:val="clear" w:color="auto" w:fill="CCFFFF"/>
          </w:tcPr>
          <w:p>
            <w:pPr>
              <w:ind w:left="380"/>
              <w:spacing w:after="0"/>
              <w:rPr>
                <w:sz w:val="20"/>
                <w:szCs w:val="20"/>
                <w:color w:val="auto"/>
              </w:rPr>
            </w:pPr>
            <w:r>
              <w:rPr>
                <w:rFonts w:ascii="Arial" w:cs="Arial" w:eastAsia="Arial" w:hAnsi="Arial"/>
                <w:sz w:val="18"/>
                <w:szCs w:val="18"/>
                <w:color w:val="auto"/>
              </w:rPr>
              <w:t>Istanbul Gold Refinery</w:t>
            </w:r>
          </w:p>
        </w:tc>
        <w:tc>
          <w:tcPr>
            <w:tcW w:w="3580" w:type="dxa"/>
            <w:vAlign w:val="bottom"/>
            <w:tcBorders>
              <w:bottom w:val="single" w:sz="8" w:color="CCFFFF"/>
              <w:right w:val="single" w:sz="8" w:color="99CCFF"/>
            </w:tcBorders>
            <w:shd w:val="clear" w:color="auto" w:fill="CCFFFF"/>
          </w:tcPr>
          <w:p>
            <w:pPr>
              <w:jc w:val="center"/>
              <w:ind w:left="370"/>
              <w:spacing w:after="0"/>
              <w:rPr>
                <w:sz w:val="20"/>
                <w:szCs w:val="20"/>
                <w:color w:val="auto"/>
              </w:rPr>
            </w:pPr>
            <w:r>
              <w:rPr>
                <w:rFonts w:ascii="Arial" w:cs="Arial" w:eastAsia="Arial" w:hAnsi="Arial"/>
                <w:sz w:val="18"/>
                <w:szCs w:val="18"/>
                <w:color w:val="auto"/>
                <w:w w:val="98"/>
              </w:rPr>
              <w:t>TURKEY</w:t>
            </w:r>
          </w:p>
        </w:tc>
      </w:tr>
      <w:tr>
        <w:trPr>
          <w:trHeight w:val="20"/>
        </w:trPr>
        <w:tc>
          <w:tcPr>
            <w:tcW w:w="1720" w:type="dxa"/>
            <w:vAlign w:val="bottom"/>
            <w:tcBorders>
              <w:left w:val="single" w:sz="8" w:color="99CCFF"/>
            </w:tcBorders>
            <w:shd w:val="clear" w:color="auto" w:fill="99CCFF"/>
          </w:tcPr>
          <w:p>
            <w:pPr>
              <w:spacing w:after="0" w:line="20" w:lineRule="exact"/>
              <w:rPr>
                <w:sz w:val="1"/>
                <w:szCs w:val="1"/>
                <w:color w:val="auto"/>
              </w:rPr>
            </w:pPr>
          </w:p>
        </w:tc>
        <w:tc>
          <w:tcPr>
            <w:tcW w:w="6140" w:type="dxa"/>
            <w:vAlign w:val="bottom"/>
            <w:shd w:val="clear" w:color="auto" w:fill="99CCFF"/>
          </w:tcPr>
          <w:p>
            <w:pPr>
              <w:spacing w:after="0" w:line="20" w:lineRule="exact"/>
              <w:rPr>
                <w:sz w:val="1"/>
                <w:szCs w:val="1"/>
                <w:color w:val="auto"/>
              </w:rPr>
            </w:pPr>
          </w:p>
        </w:tc>
        <w:tc>
          <w:tcPr>
            <w:tcW w:w="3580" w:type="dxa"/>
            <w:vAlign w:val="bottom"/>
            <w:tcBorders>
              <w:right w:val="single" w:sz="8" w:color="99CCFF"/>
            </w:tcBorders>
            <w:shd w:val="clear" w:color="auto" w:fill="99CCFF"/>
          </w:tcPr>
          <w:p>
            <w:pPr>
              <w:spacing w:after="0" w:line="20" w:lineRule="exact"/>
              <w:rPr>
                <w:sz w:val="1"/>
                <w:szCs w:val="1"/>
                <w:color w:val="auto"/>
              </w:rPr>
            </w:pPr>
          </w:p>
        </w:tc>
      </w:tr>
    </w:tbl>
    <w:p>
      <w:pPr>
        <w:sectPr>
          <w:pgSz w:w="11900" w:h="16838" w:orient="portrait"/>
          <w:cols w:equalWidth="0" w:num="1">
            <w:col w:w="11440"/>
          </w:cols>
          <w:pgMar w:left="240" w:top="580" w:right="21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660" w:type="dxa"/>
            <w:vAlign w:val="bottom"/>
            <w:tcBorders>
              <w:top w:val="single" w:sz="8" w:color="99CCFF"/>
              <w:left w:val="single" w:sz="8" w:color="99CCFF"/>
            </w:tcBorders>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top w:val="single" w:sz="8" w:color="99CCFF"/>
            </w:tcBorders>
          </w:tcPr>
          <w:p>
            <w:pPr>
              <w:ind w:left="440"/>
              <w:spacing w:after="0"/>
              <w:rPr>
                <w:sz w:val="20"/>
                <w:szCs w:val="20"/>
                <w:color w:val="auto"/>
              </w:rPr>
            </w:pPr>
            <w:r>
              <w:rPr>
                <w:rFonts w:ascii="Arial" w:cs="Arial" w:eastAsia="Arial" w:hAnsi="Arial"/>
                <w:sz w:val="18"/>
                <w:szCs w:val="18"/>
                <w:color w:val="auto"/>
              </w:rPr>
              <w:t>Japan Mint</w:t>
            </w:r>
          </w:p>
        </w:tc>
        <w:tc>
          <w:tcPr>
            <w:tcW w:w="3000" w:type="dxa"/>
            <w:vAlign w:val="bottom"/>
            <w:tcBorders>
              <w:top w:val="single" w:sz="8" w:color="99CCFF"/>
              <w:right w:val="single" w:sz="8" w:color="99CCFF"/>
            </w:tcBorders>
          </w:tcPr>
          <w:p>
            <w:pPr>
              <w:jc w:val="center"/>
              <w:ind w:right="30"/>
              <w:spacing w:after="0"/>
              <w:rPr>
                <w:sz w:val="20"/>
                <w:szCs w:val="20"/>
                <w:color w:val="auto"/>
              </w:rPr>
            </w:pPr>
            <w:r>
              <w:rPr>
                <w:rFonts w:ascii="Arial" w:cs="Arial" w:eastAsia="Arial" w:hAnsi="Arial"/>
                <w:sz w:val="18"/>
                <w:szCs w:val="18"/>
                <w:color w:val="auto"/>
                <w:w w:val="96"/>
              </w:rPr>
              <w:t>JAPAN</w:t>
            </w:r>
          </w:p>
        </w:tc>
      </w:tr>
      <w:tr>
        <w:trPr>
          <w:trHeight w:val="27"/>
        </w:trPr>
        <w:tc>
          <w:tcPr>
            <w:tcW w:w="1660" w:type="dxa"/>
            <w:vAlign w:val="bottom"/>
            <w:tcBorders>
              <w:left w:val="single" w:sz="8" w:color="99CCFF"/>
              <w:bottom w:val="single" w:sz="8" w:color="99CCFF"/>
            </w:tcBorders>
          </w:tcPr>
          <w:p>
            <w:pPr>
              <w:spacing w:after="0"/>
              <w:rPr>
                <w:sz w:val="2"/>
                <w:szCs w:val="2"/>
                <w:color w:val="auto"/>
              </w:rPr>
            </w:pPr>
          </w:p>
        </w:tc>
        <w:tc>
          <w:tcPr>
            <w:tcW w:w="6780" w:type="dxa"/>
            <w:vAlign w:val="bottom"/>
            <w:tcBorders>
              <w:bottom w:val="single" w:sz="8" w:color="99CCFF"/>
            </w:tcBorders>
          </w:tcPr>
          <w:p>
            <w:pPr>
              <w:spacing w:after="0"/>
              <w:rPr>
                <w:sz w:val="2"/>
                <w:szCs w:val="2"/>
                <w:color w:val="auto"/>
              </w:rPr>
            </w:pPr>
          </w:p>
        </w:tc>
        <w:tc>
          <w:tcPr>
            <w:tcW w:w="3000" w:type="dxa"/>
            <w:vAlign w:val="bottom"/>
            <w:tcBorders>
              <w:bottom w:val="single" w:sz="8" w:color="99CCFF"/>
              <w:right w:val="single" w:sz="8" w:color="99CCFF"/>
            </w:tcBorders>
          </w:tcPr>
          <w:p>
            <w:pPr>
              <w:spacing w:after="0"/>
              <w:rPr>
                <w:sz w:val="2"/>
                <w:szCs w:val="2"/>
                <w:color w:val="auto"/>
              </w:rPr>
            </w:pPr>
          </w:p>
        </w:tc>
      </w:tr>
      <w:tr>
        <w:trPr>
          <w:trHeight w:val="269"/>
        </w:trPr>
        <w:tc>
          <w:tcPr>
            <w:tcW w:w="1660" w:type="dxa"/>
            <w:vAlign w:val="bottom"/>
            <w:tcBorders>
              <w:left w:val="single" w:sz="8" w:color="99CCFF"/>
              <w:bottom w:val="single" w:sz="8" w:color="CCFFFF"/>
            </w:tcBorders>
            <w:shd w:val="clear" w:color="auto" w:fill="CCFFFF"/>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bottom w:val="single" w:sz="8" w:color="CCFFFF"/>
            </w:tcBorders>
            <w:shd w:val="clear" w:color="auto" w:fill="CCFFFF"/>
          </w:tcPr>
          <w:p>
            <w:pPr>
              <w:ind w:left="440"/>
              <w:spacing w:after="0"/>
              <w:rPr>
                <w:sz w:val="20"/>
                <w:szCs w:val="20"/>
                <w:color w:val="auto"/>
              </w:rPr>
            </w:pPr>
            <w:r>
              <w:rPr>
                <w:rFonts w:ascii="Arial" w:cs="Arial" w:eastAsia="Arial" w:hAnsi="Arial"/>
                <w:sz w:val="18"/>
                <w:szCs w:val="18"/>
                <w:color w:val="auto"/>
              </w:rPr>
              <w:t>Jiangxi Copper Co., Ltd.</w:t>
            </w:r>
          </w:p>
        </w:tc>
        <w:tc>
          <w:tcPr>
            <w:tcW w:w="3000" w:type="dxa"/>
            <w:vAlign w:val="bottom"/>
            <w:tcBorders>
              <w:bottom w:val="single" w:sz="8" w:color="CCFFFF"/>
              <w:right w:val="single" w:sz="8" w:color="99CCFF"/>
            </w:tcBorders>
            <w:shd w:val="clear" w:color="auto" w:fill="CCFFFF"/>
          </w:tcPr>
          <w:p>
            <w:pPr>
              <w:jc w:val="center"/>
              <w:ind w:right="30"/>
              <w:spacing w:after="0"/>
              <w:rPr>
                <w:sz w:val="20"/>
                <w:szCs w:val="20"/>
                <w:color w:val="auto"/>
              </w:rPr>
            </w:pPr>
            <w:r>
              <w:rPr>
                <w:rFonts w:ascii="Arial" w:cs="Arial" w:eastAsia="Arial" w:hAnsi="Arial"/>
                <w:sz w:val="18"/>
                <w:szCs w:val="18"/>
                <w:color w:val="auto"/>
                <w:w w:val="99"/>
              </w:rPr>
              <w:t>CHINA</w:t>
            </w:r>
          </w:p>
        </w:tc>
      </w:tr>
      <w:tr>
        <w:trPr>
          <w:trHeight w:val="237"/>
        </w:trPr>
        <w:tc>
          <w:tcPr>
            <w:tcW w:w="1660" w:type="dxa"/>
            <w:vAlign w:val="bottom"/>
            <w:tcBorders>
              <w:top w:val="single" w:sz="8" w:color="99CCFF"/>
              <w:left w:val="single" w:sz="8" w:color="99CCFF"/>
            </w:tcBorders>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top w:val="single" w:sz="8" w:color="99CCFF"/>
            </w:tcBorders>
          </w:tcPr>
          <w:p>
            <w:pPr>
              <w:ind w:left="440"/>
              <w:spacing w:after="0"/>
              <w:rPr>
                <w:sz w:val="20"/>
                <w:szCs w:val="20"/>
                <w:color w:val="auto"/>
              </w:rPr>
            </w:pPr>
            <w:r>
              <w:rPr>
                <w:rFonts w:ascii="Arial" w:cs="Arial" w:eastAsia="Arial" w:hAnsi="Arial"/>
                <w:sz w:val="18"/>
                <w:szCs w:val="18"/>
                <w:color w:val="auto"/>
              </w:rPr>
              <w:t>JSC Ekaterinburg Non-Ferrous Metal Processing Plant</w:t>
            </w:r>
          </w:p>
        </w:tc>
        <w:tc>
          <w:tcPr>
            <w:tcW w:w="3000" w:type="dxa"/>
            <w:vAlign w:val="bottom"/>
            <w:tcBorders>
              <w:top w:val="single" w:sz="8" w:color="99CCFF"/>
              <w:right w:val="single" w:sz="8" w:color="99CCFF"/>
            </w:tcBorders>
          </w:tcPr>
          <w:p>
            <w:pPr>
              <w:jc w:val="center"/>
              <w:ind w:right="30"/>
              <w:spacing w:after="0"/>
              <w:rPr>
                <w:sz w:val="20"/>
                <w:szCs w:val="20"/>
                <w:color w:val="auto"/>
              </w:rPr>
            </w:pPr>
            <w:r>
              <w:rPr>
                <w:rFonts w:ascii="Arial" w:cs="Arial" w:eastAsia="Arial" w:hAnsi="Arial"/>
                <w:sz w:val="18"/>
                <w:szCs w:val="18"/>
                <w:color w:val="auto"/>
                <w:w w:val="95"/>
              </w:rPr>
              <w:t>RUSSIAN FEDERATION</w:t>
            </w:r>
          </w:p>
        </w:tc>
      </w:tr>
      <w:tr>
        <w:trPr>
          <w:trHeight w:val="27"/>
        </w:trPr>
        <w:tc>
          <w:tcPr>
            <w:tcW w:w="1660" w:type="dxa"/>
            <w:vAlign w:val="bottom"/>
            <w:tcBorders>
              <w:left w:val="single" w:sz="8" w:color="99CCFF"/>
              <w:bottom w:val="single" w:sz="8" w:color="99CCFF"/>
            </w:tcBorders>
          </w:tcPr>
          <w:p>
            <w:pPr>
              <w:spacing w:after="0"/>
              <w:rPr>
                <w:sz w:val="2"/>
                <w:szCs w:val="2"/>
                <w:color w:val="auto"/>
              </w:rPr>
            </w:pPr>
          </w:p>
        </w:tc>
        <w:tc>
          <w:tcPr>
            <w:tcW w:w="6780" w:type="dxa"/>
            <w:vAlign w:val="bottom"/>
            <w:tcBorders>
              <w:bottom w:val="single" w:sz="8" w:color="99CCFF"/>
            </w:tcBorders>
          </w:tcPr>
          <w:p>
            <w:pPr>
              <w:spacing w:after="0"/>
              <w:rPr>
                <w:sz w:val="2"/>
                <w:szCs w:val="2"/>
                <w:color w:val="auto"/>
              </w:rPr>
            </w:pPr>
          </w:p>
        </w:tc>
        <w:tc>
          <w:tcPr>
            <w:tcW w:w="3000" w:type="dxa"/>
            <w:vAlign w:val="bottom"/>
            <w:tcBorders>
              <w:bottom w:val="single" w:sz="8" w:color="99CCFF"/>
              <w:right w:val="single" w:sz="8" w:color="99CCFF"/>
            </w:tcBorders>
          </w:tcPr>
          <w:p>
            <w:pPr>
              <w:spacing w:after="0"/>
              <w:rPr>
                <w:sz w:val="2"/>
                <w:szCs w:val="2"/>
                <w:color w:val="auto"/>
              </w:rPr>
            </w:pPr>
          </w:p>
        </w:tc>
      </w:tr>
      <w:tr>
        <w:trPr>
          <w:trHeight w:val="269"/>
        </w:trPr>
        <w:tc>
          <w:tcPr>
            <w:tcW w:w="1660" w:type="dxa"/>
            <w:vAlign w:val="bottom"/>
            <w:tcBorders>
              <w:left w:val="single" w:sz="8" w:color="99CCFF"/>
              <w:bottom w:val="single" w:sz="8" w:color="CCFFFF"/>
            </w:tcBorders>
            <w:shd w:val="clear" w:color="auto" w:fill="CCFFFF"/>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bottom w:val="single" w:sz="8" w:color="CCFFFF"/>
            </w:tcBorders>
            <w:shd w:val="clear" w:color="auto" w:fill="CCFFFF"/>
          </w:tcPr>
          <w:p>
            <w:pPr>
              <w:ind w:left="440"/>
              <w:spacing w:after="0"/>
              <w:rPr>
                <w:sz w:val="20"/>
                <w:szCs w:val="20"/>
                <w:color w:val="auto"/>
              </w:rPr>
            </w:pPr>
            <w:r>
              <w:rPr>
                <w:rFonts w:ascii="Arial" w:cs="Arial" w:eastAsia="Arial" w:hAnsi="Arial"/>
                <w:sz w:val="18"/>
                <w:szCs w:val="18"/>
                <w:color w:val="auto"/>
              </w:rPr>
              <w:t>JSC Uralelectromed</w:t>
            </w:r>
          </w:p>
        </w:tc>
        <w:tc>
          <w:tcPr>
            <w:tcW w:w="3000" w:type="dxa"/>
            <w:vAlign w:val="bottom"/>
            <w:tcBorders>
              <w:bottom w:val="single" w:sz="8" w:color="CCFFFF"/>
              <w:right w:val="single" w:sz="8" w:color="99CCFF"/>
            </w:tcBorders>
            <w:shd w:val="clear" w:color="auto" w:fill="CCFFFF"/>
          </w:tcPr>
          <w:p>
            <w:pPr>
              <w:jc w:val="center"/>
              <w:ind w:right="30"/>
              <w:spacing w:after="0"/>
              <w:rPr>
                <w:sz w:val="20"/>
                <w:szCs w:val="20"/>
                <w:color w:val="auto"/>
              </w:rPr>
            </w:pPr>
            <w:r>
              <w:rPr>
                <w:rFonts w:ascii="Arial" w:cs="Arial" w:eastAsia="Arial" w:hAnsi="Arial"/>
                <w:sz w:val="18"/>
                <w:szCs w:val="18"/>
                <w:color w:val="auto"/>
                <w:w w:val="95"/>
              </w:rPr>
              <w:t>RUSSIAN FEDERATION</w:t>
            </w:r>
          </w:p>
        </w:tc>
      </w:tr>
      <w:tr>
        <w:trPr>
          <w:trHeight w:val="237"/>
        </w:trPr>
        <w:tc>
          <w:tcPr>
            <w:tcW w:w="1660" w:type="dxa"/>
            <w:vAlign w:val="bottom"/>
            <w:tcBorders>
              <w:top w:val="single" w:sz="8" w:color="99CCFF"/>
              <w:left w:val="single" w:sz="8" w:color="99CCFF"/>
            </w:tcBorders>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top w:val="single" w:sz="8" w:color="99CCFF"/>
            </w:tcBorders>
          </w:tcPr>
          <w:p>
            <w:pPr>
              <w:ind w:left="440"/>
              <w:spacing w:after="0"/>
              <w:rPr>
                <w:sz w:val="20"/>
                <w:szCs w:val="20"/>
                <w:color w:val="auto"/>
              </w:rPr>
            </w:pPr>
            <w:r>
              <w:rPr>
                <w:rFonts w:ascii="Arial" w:cs="Arial" w:eastAsia="Arial" w:hAnsi="Arial"/>
                <w:sz w:val="18"/>
                <w:szCs w:val="18"/>
                <w:color w:val="auto"/>
              </w:rPr>
              <w:t>JX Nippon Mining &amp; Metals Co., Ltd.</w:t>
            </w:r>
          </w:p>
        </w:tc>
        <w:tc>
          <w:tcPr>
            <w:tcW w:w="3000" w:type="dxa"/>
            <w:vAlign w:val="bottom"/>
            <w:tcBorders>
              <w:top w:val="single" w:sz="8" w:color="99CCFF"/>
              <w:right w:val="single" w:sz="8" w:color="99CCFF"/>
            </w:tcBorders>
          </w:tcPr>
          <w:p>
            <w:pPr>
              <w:jc w:val="center"/>
              <w:ind w:right="30"/>
              <w:spacing w:after="0"/>
              <w:rPr>
                <w:sz w:val="20"/>
                <w:szCs w:val="20"/>
                <w:color w:val="auto"/>
              </w:rPr>
            </w:pPr>
            <w:r>
              <w:rPr>
                <w:rFonts w:ascii="Arial" w:cs="Arial" w:eastAsia="Arial" w:hAnsi="Arial"/>
                <w:sz w:val="18"/>
                <w:szCs w:val="18"/>
                <w:color w:val="auto"/>
                <w:w w:val="96"/>
              </w:rPr>
              <w:t>JAPAN</w:t>
            </w:r>
          </w:p>
        </w:tc>
      </w:tr>
      <w:tr>
        <w:trPr>
          <w:trHeight w:val="27"/>
        </w:trPr>
        <w:tc>
          <w:tcPr>
            <w:tcW w:w="1660" w:type="dxa"/>
            <w:vAlign w:val="bottom"/>
            <w:tcBorders>
              <w:left w:val="single" w:sz="8" w:color="99CCFF"/>
              <w:bottom w:val="single" w:sz="8" w:color="99CCFF"/>
            </w:tcBorders>
          </w:tcPr>
          <w:p>
            <w:pPr>
              <w:spacing w:after="0"/>
              <w:rPr>
                <w:sz w:val="2"/>
                <w:szCs w:val="2"/>
                <w:color w:val="auto"/>
              </w:rPr>
            </w:pPr>
          </w:p>
        </w:tc>
        <w:tc>
          <w:tcPr>
            <w:tcW w:w="6780" w:type="dxa"/>
            <w:vAlign w:val="bottom"/>
            <w:tcBorders>
              <w:bottom w:val="single" w:sz="8" w:color="99CCFF"/>
            </w:tcBorders>
          </w:tcPr>
          <w:p>
            <w:pPr>
              <w:spacing w:after="0"/>
              <w:rPr>
                <w:sz w:val="2"/>
                <w:szCs w:val="2"/>
                <w:color w:val="auto"/>
              </w:rPr>
            </w:pPr>
          </w:p>
        </w:tc>
        <w:tc>
          <w:tcPr>
            <w:tcW w:w="3000" w:type="dxa"/>
            <w:vAlign w:val="bottom"/>
            <w:tcBorders>
              <w:bottom w:val="single" w:sz="8" w:color="99CCFF"/>
              <w:right w:val="single" w:sz="8" w:color="99CCFF"/>
            </w:tcBorders>
          </w:tcPr>
          <w:p>
            <w:pPr>
              <w:spacing w:after="0"/>
              <w:rPr>
                <w:sz w:val="2"/>
                <w:szCs w:val="2"/>
                <w:color w:val="auto"/>
              </w:rPr>
            </w:pPr>
          </w:p>
        </w:tc>
      </w:tr>
      <w:tr>
        <w:trPr>
          <w:trHeight w:val="269"/>
        </w:trPr>
        <w:tc>
          <w:tcPr>
            <w:tcW w:w="1660" w:type="dxa"/>
            <w:vAlign w:val="bottom"/>
            <w:tcBorders>
              <w:left w:val="single" w:sz="8" w:color="99CCFF"/>
              <w:bottom w:val="single" w:sz="8" w:color="CCFFFF"/>
            </w:tcBorders>
            <w:shd w:val="clear" w:color="auto" w:fill="CCFFFF"/>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bottom w:val="single" w:sz="8" w:color="CCFFFF"/>
            </w:tcBorders>
            <w:shd w:val="clear" w:color="auto" w:fill="CCFFFF"/>
          </w:tcPr>
          <w:p>
            <w:pPr>
              <w:ind w:left="440"/>
              <w:spacing w:after="0"/>
              <w:rPr>
                <w:sz w:val="20"/>
                <w:szCs w:val="20"/>
                <w:color w:val="auto"/>
              </w:rPr>
            </w:pPr>
            <w:r>
              <w:rPr>
                <w:rFonts w:ascii="Arial" w:cs="Arial" w:eastAsia="Arial" w:hAnsi="Arial"/>
                <w:sz w:val="18"/>
                <w:szCs w:val="18"/>
                <w:color w:val="auto"/>
              </w:rPr>
              <w:t>Kaloti Precious Metals</w:t>
            </w:r>
          </w:p>
        </w:tc>
        <w:tc>
          <w:tcPr>
            <w:tcW w:w="3000" w:type="dxa"/>
            <w:vAlign w:val="bottom"/>
            <w:tcBorders>
              <w:bottom w:val="single" w:sz="8" w:color="CCFFFF"/>
              <w:right w:val="single" w:sz="8" w:color="99CCFF"/>
            </w:tcBorders>
            <w:shd w:val="clear" w:color="auto" w:fill="CCFFFF"/>
          </w:tcPr>
          <w:p>
            <w:pPr>
              <w:jc w:val="center"/>
              <w:ind w:right="10"/>
              <w:spacing w:after="0"/>
              <w:rPr>
                <w:sz w:val="20"/>
                <w:szCs w:val="20"/>
                <w:color w:val="auto"/>
              </w:rPr>
            </w:pPr>
            <w:r>
              <w:rPr>
                <w:rFonts w:ascii="Arial" w:cs="Arial" w:eastAsia="Arial" w:hAnsi="Arial"/>
                <w:sz w:val="18"/>
                <w:szCs w:val="18"/>
                <w:color w:val="auto"/>
                <w:w w:val="98"/>
              </w:rPr>
              <w:t>UNITED ARAB EMIRATES</w:t>
            </w:r>
          </w:p>
        </w:tc>
      </w:tr>
      <w:tr>
        <w:trPr>
          <w:trHeight w:val="237"/>
        </w:trPr>
        <w:tc>
          <w:tcPr>
            <w:tcW w:w="1660" w:type="dxa"/>
            <w:vAlign w:val="bottom"/>
            <w:tcBorders>
              <w:top w:val="single" w:sz="8" w:color="99CCFF"/>
              <w:left w:val="single" w:sz="8" w:color="99CCFF"/>
            </w:tcBorders>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top w:val="single" w:sz="8" w:color="99CCFF"/>
            </w:tcBorders>
          </w:tcPr>
          <w:p>
            <w:pPr>
              <w:ind w:left="440"/>
              <w:spacing w:after="0"/>
              <w:rPr>
                <w:sz w:val="20"/>
                <w:szCs w:val="20"/>
                <w:color w:val="auto"/>
              </w:rPr>
            </w:pPr>
            <w:r>
              <w:rPr>
                <w:rFonts w:ascii="Arial" w:cs="Arial" w:eastAsia="Arial" w:hAnsi="Arial"/>
                <w:sz w:val="18"/>
                <w:szCs w:val="18"/>
                <w:color w:val="auto"/>
              </w:rPr>
              <w:t>Kazakhmys Smelting LLC</w:t>
            </w:r>
          </w:p>
        </w:tc>
        <w:tc>
          <w:tcPr>
            <w:tcW w:w="3000" w:type="dxa"/>
            <w:vAlign w:val="bottom"/>
            <w:tcBorders>
              <w:top w:val="single" w:sz="8" w:color="99CCFF"/>
              <w:right w:val="single" w:sz="8" w:color="99CCFF"/>
            </w:tcBorders>
          </w:tcPr>
          <w:p>
            <w:pPr>
              <w:jc w:val="center"/>
              <w:ind w:right="30"/>
              <w:spacing w:after="0"/>
              <w:rPr>
                <w:sz w:val="20"/>
                <w:szCs w:val="20"/>
                <w:color w:val="auto"/>
              </w:rPr>
            </w:pPr>
            <w:r>
              <w:rPr>
                <w:rFonts w:ascii="Arial" w:cs="Arial" w:eastAsia="Arial" w:hAnsi="Arial"/>
                <w:sz w:val="18"/>
                <w:szCs w:val="18"/>
                <w:color w:val="auto"/>
                <w:w w:val="99"/>
              </w:rPr>
              <w:t>KAZAKHSTAN</w:t>
            </w:r>
          </w:p>
        </w:tc>
      </w:tr>
      <w:tr>
        <w:trPr>
          <w:trHeight w:val="27"/>
        </w:trPr>
        <w:tc>
          <w:tcPr>
            <w:tcW w:w="1660" w:type="dxa"/>
            <w:vAlign w:val="bottom"/>
            <w:tcBorders>
              <w:left w:val="single" w:sz="8" w:color="99CCFF"/>
              <w:bottom w:val="single" w:sz="8" w:color="99CCFF"/>
            </w:tcBorders>
          </w:tcPr>
          <w:p>
            <w:pPr>
              <w:spacing w:after="0"/>
              <w:rPr>
                <w:sz w:val="2"/>
                <w:szCs w:val="2"/>
                <w:color w:val="auto"/>
              </w:rPr>
            </w:pPr>
          </w:p>
        </w:tc>
        <w:tc>
          <w:tcPr>
            <w:tcW w:w="6780" w:type="dxa"/>
            <w:vAlign w:val="bottom"/>
            <w:tcBorders>
              <w:bottom w:val="single" w:sz="8" w:color="99CCFF"/>
            </w:tcBorders>
          </w:tcPr>
          <w:p>
            <w:pPr>
              <w:spacing w:after="0"/>
              <w:rPr>
                <w:sz w:val="2"/>
                <w:szCs w:val="2"/>
                <w:color w:val="auto"/>
              </w:rPr>
            </w:pPr>
          </w:p>
        </w:tc>
        <w:tc>
          <w:tcPr>
            <w:tcW w:w="3000" w:type="dxa"/>
            <w:vAlign w:val="bottom"/>
            <w:tcBorders>
              <w:bottom w:val="single" w:sz="8" w:color="99CCFF"/>
              <w:right w:val="single" w:sz="8" w:color="99CCFF"/>
            </w:tcBorders>
          </w:tcPr>
          <w:p>
            <w:pPr>
              <w:spacing w:after="0"/>
              <w:rPr>
                <w:sz w:val="2"/>
                <w:szCs w:val="2"/>
                <w:color w:val="auto"/>
              </w:rPr>
            </w:pPr>
          </w:p>
        </w:tc>
      </w:tr>
      <w:tr>
        <w:trPr>
          <w:trHeight w:val="269"/>
        </w:trPr>
        <w:tc>
          <w:tcPr>
            <w:tcW w:w="1660" w:type="dxa"/>
            <w:vAlign w:val="bottom"/>
            <w:tcBorders>
              <w:left w:val="single" w:sz="8" w:color="99CCFF"/>
              <w:bottom w:val="single" w:sz="8" w:color="CCFFFF"/>
            </w:tcBorders>
            <w:shd w:val="clear" w:color="auto" w:fill="CCFFFF"/>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bottom w:val="single" w:sz="8" w:color="CCFFFF"/>
            </w:tcBorders>
            <w:shd w:val="clear" w:color="auto" w:fill="CCFFFF"/>
          </w:tcPr>
          <w:p>
            <w:pPr>
              <w:ind w:left="440"/>
              <w:spacing w:after="0"/>
              <w:rPr>
                <w:sz w:val="20"/>
                <w:szCs w:val="20"/>
                <w:color w:val="auto"/>
              </w:rPr>
            </w:pPr>
            <w:r>
              <w:rPr>
                <w:rFonts w:ascii="Arial" w:cs="Arial" w:eastAsia="Arial" w:hAnsi="Arial"/>
                <w:sz w:val="18"/>
                <w:szCs w:val="18"/>
                <w:color w:val="auto"/>
              </w:rPr>
              <w:t>Kazzinc</w:t>
            </w:r>
          </w:p>
        </w:tc>
        <w:tc>
          <w:tcPr>
            <w:tcW w:w="3000" w:type="dxa"/>
            <w:vAlign w:val="bottom"/>
            <w:tcBorders>
              <w:bottom w:val="single" w:sz="8" w:color="CCFFFF"/>
              <w:right w:val="single" w:sz="8" w:color="99CCFF"/>
            </w:tcBorders>
            <w:shd w:val="clear" w:color="auto" w:fill="CCFFFF"/>
          </w:tcPr>
          <w:p>
            <w:pPr>
              <w:jc w:val="center"/>
              <w:ind w:right="30"/>
              <w:spacing w:after="0"/>
              <w:rPr>
                <w:sz w:val="20"/>
                <w:szCs w:val="20"/>
                <w:color w:val="auto"/>
              </w:rPr>
            </w:pPr>
            <w:r>
              <w:rPr>
                <w:rFonts w:ascii="Arial" w:cs="Arial" w:eastAsia="Arial" w:hAnsi="Arial"/>
                <w:sz w:val="18"/>
                <w:szCs w:val="18"/>
                <w:color w:val="auto"/>
                <w:w w:val="99"/>
              </w:rPr>
              <w:t>KAZAKHSTAN</w:t>
            </w:r>
          </w:p>
        </w:tc>
      </w:tr>
      <w:tr>
        <w:trPr>
          <w:trHeight w:val="237"/>
        </w:trPr>
        <w:tc>
          <w:tcPr>
            <w:tcW w:w="1660" w:type="dxa"/>
            <w:vAlign w:val="bottom"/>
            <w:tcBorders>
              <w:top w:val="single" w:sz="8" w:color="99CCFF"/>
              <w:left w:val="single" w:sz="8" w:color="99CCFF"/>
            </w:tcBorders>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top w:val="single" w:sz="8" w:color="99CCFF"/>
            </w:tcBorders>
          </w:tcPr>
          <w:p>
            <w:pPr>
              <w:ind w:left="440"/>
              <w:spacing w:after="0"/>
              <w:rPr>
                <w:sz w:val="20"/>
                <w:szCs w:val="20"/>
                <w:color w:val="auto"/>
              </w:rPr>
            </w:pPr>
            <w:r>
              <w:rPr>
                <w:rFonts w:ascii="Arial" w:cs="Arial" w:eastAsia="Arial" w:hAnsi="Arial"/>
                <w:sz w:val="18"/>
                <w:szCs w:val="18"/>
                <w:color w:val="auto"/>
              </w:rPr>
              <w:t>Kennecott Utah Copper LLC</w:t>
            </w:r>
          </w:p>
        </w:tc>
        <w:tc>
          <w:tcPr>
            <w:tcW w:w="3000" w:type="dxa"/>
            <w:vAlign w:val="bottom"/>
            <w:tcBorders>
              <w:top w:val="single" w:sz="8" w:color="99CCFF"/>
              <w:right w:val="single" w:sz="8" w:color="99CCFF"/>
            </w:tcBorders>
          </w:tcPr>
          <w:p>
            <w:pPr>
              <w:jc w:val="center"/>
              <w:ind w:right="10"/>
              <w:spacing w:after="0"/>
              <w:rPr>
                <w:sz w:val="20"/>
                <w:szCs w:val="20"/>
                <w:color w:val="auto"/>
              </w:rPr>
            </w:pPr>
            <w:r>
              <w:rPr>
                <w:rFonts w:ascii="Arial" w:cs="Arial" w:eastAsia="Arial" w:hAnsi="Arial"/>
                <w:sz w:val="18"/>
                <w:szCs w:val="18"/>
                <w:color w:val="auto"/>
                <w:w w:val="94"/>
              </w:rPr>
              <w:t>UNITED STATES</w:t>
            </w:r>
          </w:p>
        </w:tc>
      </w:tr>
      <w:tr>
        <w:trPr>
          <w:trHeight w:val="27"/>
        </w:trPr>
        <w:tc>
          <w:tcPr>
            <w:tcW w:w="1660" w:type="dxa"/>
            <w:vAlign w:val="bottom"/>
            <w:tcBorders>
              <w:left w:val="single" w:sz="8" w:color="99CCFF"/>
              <w:bottom w:val="single" w:sz="8" w:color="99CCFF"/>
            </w:tcBorders>
          </w:tcPr>
          <w:p>
            <w:pPr>
              <w:spacing w:after="0"/>
              <w:rPr>
                <w:sz w:val="2"/>
                <w:szCs w:val="2"/>
                <w:color w:val="auto"/>
              </w:rPr>
            </w:pPr>
          </w:p>
        </w:tc>
        <w:tc>
          <w:tcPr>
            <w:tcW w:w="6780" w:type="dxa"/>
            <w:vAlign w:val="bottom"/>
            <w:tcBorders>
              <w:bottom w:val="single" w:sz="8" w:color="99CCFF"/>
            </w:tcBorders>
          </w:tcPr>
          <w:p>
            <w:pPr>
              <w:spacing w:after="0"/>
              <w:rPr>
                <w:sz w:val="2"/>
                <w:szCs w:val="2"/>
                <w:color w:val="auto"/>
              </w:rPr>
            </w:pPr>
          </w:p>
        </w:tc>
        <w:tc>
          <w:tcPr>
            <w:tcW w:w="3000" w:type="dxa"/>
            <w:vAlign w:val="bottom"/>
            <w:tcBorders>
              <w:bottom w:val="single" w:sz="8" w:color="99CCFF"/>
              <w:right w:val="single" w:sz="8" w:color="99CCFF"/>
            </w:tcBorders>
          </w:tcPr>
          <w:p>
            <w:pPr>
              <w:spacing w:after="0"/>
              <w:rPr>
                <w:sz w:val="2"/>
                <w:szCs w:val="2"/>
                <w:color w:val="auto"/>
              </w:rPr>
            </w:pPr>
          </w:p>
        </w:tc>
      </w:tr>
      <w:tr>
        <w:trPr>
          <w:trHeight w:val="269"/>
        </w:trPr>
        <w:tc>
          <w:tcPr>
            <w:tcW w:w="1660" w:type="dxa"/>
            <w:vAlign w:val="bottom"/>
            <w:tcBorders>
              <w:left w:val="single" w:sz="8" w:color="99CCFF"/>
              <w:bottom w:val="single" w:sz="8" w:color="CCFFFF"/>
            </w:tcBorders>
            <w:shd w:val="clear" w:color="auto" w:fill="CCFFFF"/>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bottom w:val="single" w:sz="8" w:color="CCFFFF"/>
            </w:tcBorders>
            <w:shd w:val="clear" w:color="auto" w:fill="CCFFFF"/>
          </w:tcPr>
          <w:p>
            <w:pPr>
              <w:ind w:left="440"/>
              <w:spacing w:after="0"/>
              <w:rPr>
                <w:sz w:val="20"/>
                <w:szCs w:val="20"/>
                <w:color w:val="auto"/>
              </w:rPr>
            </w:pPr>
            <w:r>
              <w:rPr>
                <w:rFonts w:ascii="Arial" w:cs="Arial" w:eastAsia="Arial" w:hAnsi="Arial"/>
                <w:sz w:val="18"/>
                <w:szCs w:val="18"/>
                <w:color w:val="auto"/>
              </w:rPr>
              <w:t>KGHM Polska Miedź Spółka Akcyjna</w:t>
            </w:r>
          </w:p>
        </w:tc>
        <w:tc>
          <w:tcPr>
            <w:tcW w:w="3000" w:type="dxa"/>
            <w:vAlign w:val="bottom"/>
            <w:tcBorders>
              <w:bottom w:val="single" w:sz="8" w:color="CCFFFF"/>
              <w:right w:val="single" w:sz="8" w:color="99CCFF"/>
            </w:tcBorders>
            <w:shd w:val="clear" w:color="auto" w:fill="CCFFFF"/>
          </w:tcPr>
          <w:p>
            <w:pPr>
              <w:jc w:val="center"/>
              <w:ind w:right="30"/>
              <w:spacing w:after="0"/>
              <w:rPr>
                <w:sz w:val="20"/>
                <w:szCs w:val="20"/>
                <w:color w:val="auto"/>
              </w:rPr>
            </w:pPr>
            <w:r>
              <w:rPr>
                <w:rFonts w:ascii="Arial" w:cs="Arial" w:eastAsia="Arial" w:hAnsi="Arial"/>
                <w:sz w:val="18"/>
                <w:szCs w:val="18"/>
                <w:color w:val="auto"/>
                <w:w w:val="97"/>
              </w:rPr>
              <w:t>POLAND</w:t>
            </w:r>
          </w:p>
        </w:tc>
      </w:tr>
      <w:tr>
        <w:trPr>
          <w:trHeight w:val="237"/>
        </w:trPr>
        <w:tc>
          <w:tcPr>
            <w:tcW w:w="1660" w:type="dxa"/>
            <w:vAlign w:val="bottom"/>
            <w:tcBorders>
              <w:top w:val="single" w:sz="8" w:color="99CCFF"/>
              <w:left w:val="single" w:sz="8" w:color="99CCFF"/>
            </w:tcBorders>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top w:val="single" w:sz="8" w:color="99CCFF"/>
            </w:tcBorders>
          </w:tcPr>
          <w:p>
            <w:pPr>
              <w:ind w:left="440"/>
              <w:spacing w:after="0"/>
              <w:rPr>
                <w:sz w:val="20"/>
                <w:szCs w:val="20"/>
                <w:color w:val="auto"/>
              </w:rPr>
            </w:pPr>
            <w:r>
              <w:rPr>
                <w:rFonts w:ascii="Arial" w:cs="Arial" w:eastAsia="Arial" w:hAnsi="Arial"/>
                <w:sz w:val="18"/>
                <w:szCs w:val="18"/>
                <w:color w:val="auto"/>
              </w:rPr>
              <w:t>Kojima Chemicals Co., Ltd.</w:t>
            </w:r>
          </w:p>
        </w:tc>
        <w:tc>
          <w:tcPr>
            <w:tcW w:w="3000" w:type="dxa"/>
            <w:vAlign w:val="bottom"/>
            <w:tcBorders>
              <w:top w:val="single" w:sz="8" w:color="99CCFF"/>
              <w:right w:val="single" w:sz="8" w:color="99CCFF"/>
            </w:tcBorders>
          </w:tcPr>
          <w:p>
            <w:pPr>
              <w:jc w:val="center"/>
              <w:ind w:right="30"/>
              <w:spacing w:after="0"/>
              <w:rPr>
                <w:sz w:val="20"/>
                <w:szCs w:val="20"/>
                <w:color w:val="auto"/>
              </w:rPr>
            </w:pPr>
            <w:r>
              <w:rPr>
                <w:rFonts w:ascii="Arial" w:cs="Arial" w:eastAsia="Arial" w:hAnsi="Arial"/>
                <w:sz w:val="18"/>
                <w:szCs w:val="18"/>
                <w:color w:val="auto"/>
                <w:w w:val="96"/>
              </w:rPr>
              <w:t>JAPAN</w:t>
            </w:r>
          </w:p>
        </w:tc>
      </w:tr>
      <w:tr>
        <w:trPr>
          <w:trHeight w:val="27"/>
        </w:trPr>
        <w:tc>
          <w:tcPr>
            <w:tcW w:w="1660" w:type="dxa"/>
            <w:vAlign w:val="bottom"/>
            <w:tcBorders>
              <w:left w:val="single" w:sz="8" w:color="99CCFF"/>
              <w:bottom w:val="single" w:sz="8" w:color="99CCFF"/>
            </w:tcBorders>
          </w:tcPr>
          <w:p>
            <w:pPr>
              <w:spacing w:after="0"/>
              <w:rPr>
                <w:sz w:val="2"/>
                <w:szCs w:val="2"/>
                <w:color w:val="auto"/>
              </w:rPr>
            </w:pPr>
          </w:p>
        </w:tc>
        <w:tc>
          <w:tcPr>
            <w:tcW w:w="6780" w:type="dxa"/>
            <w:vAlign w:val="bottom"/>
            <w:tcBorders>
              <w:bottom w:val="single" w:sz="8" w:color="99CCFF"/>
            </w:tcBorders>
          </w:tcPr>
          <w:p>
            <w:pPr>
              <w:spacing w:after="0"/>
              <w:rPr>
                <w:sz w:val="2"/>
                <w:szCs w:val="2"/>
                <w:color w:val="auto"/>
              </w:rPr>
            </w:pPr>
          </w:p>
        </w:tc>
        <w:tc>
          <w:tcPr>
            <w:tcW w:w="3000" w:type="dxa"/>
            <w:vAlign w:val="bottom"/>
            <w:tcBorders>
              <w:bottom w:val="single" w:sz="8" w:color="99CCFF"/>
              <w:right w:val="single" w:sz="8" w:color="99CCFF"/>
            </w:tcBorders>
          </w:tcPr>
          <w:p>
            <w:pPr>
              <w:spacing w:after="0"/>
              <w:rPr>
                <w:sz w:val="2"/>
                <w:szCs w:val="2"/>
                <w:color w:val="auto"/>
              </w:rPr>
            </w:pPr>
          </w:p>
        </w:tc>
      </w:tr>
      <w:tr>
        <w:trPr>
          <w:trHeight w:val="269"/>
        </w:trPr>
        <w:tc>
          <w:tcPr>
            <w:tcW w:w="1660" w:type="dxa"/>
            <w:vAlign w:val="bottom"/>
            <w:tcBorders>
              <w:left w:val="single" w:sz="8" w:color="99CCFF"/>
              <w:bottom w:val="single" w:sz="8" w:color="CCFFFF"/>
            </w:tcBorders>
            <w:shd w:val="clear" w:color="auto" w:fill="CCFFFF"/>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bottom w:val="single" w:sz="8" w:color="CCFFFF"/>
            </w:tcBorders>
            <w:shd w:val="clear" w:color="auto" w:fill="CCFFFF"/>
          </w:tcPr>
          <w:p>
            <w:pPr>
              <w:ind w:left="440"/>
              <w:spacing w:after="0"/>
              <w:rPr>
                <w:sz w:val="20"/>
                <w:szCs w:val="20"/>
                <w:color w:val="auto"/>
              </w:rPr>
            </w:pPr>
            <w:r>
              <w:rPr>
                <w:rFonts w:ascii="Arial" w:cs="Arial" w:eastAsia="Arial" w:hAnsi="Arial"/>
                <w:sz w:val="18"/>
                <w:szCs w:val="18"/>
                <w:color w:val="auto"/>
              </w:rPr>
              <w:t>Korea Metal Co., Ltd.</w:t>
            </w:r>
          </w:p>
        </w:tc>
        <w:tc>
          <w:tcPr>
            <w:tcW w:w="3000" w:type="dxa"/>
            <w:vAlign w:val="bottom"/>
            <w:tcBorders>
              <w:bottom w:val="single" w:sz="8" w:color="CCFFFF"/>
              <w:right w:val="single" w:sz="8" w:color="99CCFF"/>
            </w:tcBorders>
            <w:shd w:val="clear" w:color="auto" w:fill="CCFFFF"/>
          </w:tcPr>
          <w:p>
            <w:pPr>
              <w:jc w:val="center"/>
              <w:ind w:right="30"/>
              <w:spacing w:after="0"/>
              <w:rPr>
                <w:sz w:val="20"/>
                <w:szCs w:val="20"/>
                <w:color w:val="auto"/>
              </w:rPr>
            </w:pPr>
            <w:r>
              <w:rPr>
                <w:rFonts w:ascii="Arial" w:cs="Arial" w:eastAsia="Arial" w:hAnsi="Arial"/>
                <w:sz w:val="18"/>
                <w:szCs w:val="18"/>
                <w:color w:val="auto"/>
                <w:w w:val="95"/>
              </w:rPr>
              <w:t>KOREA, REPUBLIC OF</w:t>
            </w:r>
          </w:p>
        </w:tc>
      </w:tr>
      <w:tr>
        <w:trPr>
          <w:trHeight w:val="237"/>
        </w:trPr>
        <w:tc>
          <w:tcPr>
            <w:tcW w:w="1660" w:type="dxa"/>
            <w:vAlign w:val="bottom"/>
            <w:tcBorders>
              <w:top w:val="single" w:sz="8" w:color="99CCFF"/>
              <w:left w:val="single" w:sz="8" w:color="99CCFF"/>
            </w:tcBorders>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top w:val="single" w:sz="8" w:color="99CCFF"/>
            </w:tcBorders>
          </w:tcPr>
          <w:p>
            <w:pPr>
              <w:ind w:left="440"/>
              <w:spacing w:after="0"/>
              <w:rPr>
                <w:sz w:val="20"/>
                <w:szCs w:val="20"/>
                <w:color w:val="auto"/>
              </w:rPr>
            </w:pPr>
            <w:r>
              <w:rPr>
                <w:rFonts w:ascii="Arial" w:cs="Arial" w:eastAsia="Arial" w:hAnsi="Arial"/>
                <w:sz w:val="18"/>
                <w:szCs w:val="18"/>
                <w:color w:val="auto"/>
              </w:rPr>
              <w:t>Korea Zinc Co., Ltd.</w:t>
            </w:r>
          </w:p>
        </w:tc>
        <w:tc>
          <w:tcPr>
            <w:tcW w:w="3000" w:type="dxa"/>
            <w:vAlign w:val="bottom"/>
            <w:tcBorders>
              <w:top w:val="single" w:sz="8" w:color="99CCFF"/>
              <w:right w:val="single" w:sz="8" w:color="99CCFF"/>
            </w:tcBorders>
          </w:tcPr>
          <w:p>
            <w:pPr>
              <w:jc w:val="center"/>
              <w:ind w:right="30"/>
              <w:spacing w:after="0"/>
              <w:rPr>
                <w:sz w:val="20"/>
                <w:szCs w:val="20"/>
                <w:color w:val="auto"/>
              </w:rPr>
            </w:pPr>
            <w:r>
              <w:rPr>
                <w:rFonts w:ascii="Arial" w:cs="Arial" w:eastAsia="Arial" w:hAnsi="Arial"/>
                <w:sz w:val="18"/>
                <w:szCs w:val="18"/>
                <w:color w:val="auto"/>
                <w:w w:val="95"/>
              </w:rPr>
              <w:t>KOREA, REPUBLIC OF</w:t>
            </w:r>
          </w:p>
        </w:tc>
      </w:tr>
      <w:tr>
        <w:trPr>
          <w:trHeight w:val="27"/>
        </w:trPr>
        <w:tc>
          <w:tcPr>
            <w:tcW w:w="1660" w:type="dxa"/>
            <w:vAlign w:val="bottom"/>
            <w:tcBorders>
              <w:left w:val="single" w:sz="8" w:color="99CCFF"/>
              <w:bottom w:val="single" w:sz="8" w:color="99CCFF"/>
            </w:tcBorders>
          </w:tcPr>
          <w:p>
            <w:pPr>
              <w:spacing w:after="0"/>
              <w:rPr>
                <w:sz w:val="2"/>
                <w:szCs w:val="2"/>
                <w:color w:val="auto"/>
              </w:rPr>
            </w:pPr>
          </w:p>
        </w:tc>
        <w:tc>
          <w:tcPr>
            <w:tcW w:w="6780" w:type="dxa"/>
            <w:vAlign w:val="bottom"/>
            <w:tcBorders>
              <w:bottom w:val="single" w:sz="8" w:color="99CCFF"/>
            </w:tcBorders>
          </w:tcPr>
          <w:p>
            <w:pPr>
              <w:spacing w:after="0"/>
              <w:rPr>
                <w:sz w:val="2"/>
                <w:szCs w:val="2"/>
                <w:color w:val="auto"/>
              </w:rPr>
            </w:pPr>
          </w:p>
        </w:tc>
        <w:tc>
          <w:tcPr>
            <w:tcW w:w="3000" w:type="dxa"/>
            <w:vAlign w:val="bottom"/>
            <w:tcBorders>
              <w:bottom w:val="single" w:sz="8" w:color="99CCFF"/>
              <w:right w:val="single" w:sz="8" w:color="99CCFF"/>
            </w:tcBorders>
          </w:tcPr>
          <w:p>
            <w:pPr>
              <w:spacing w:after="0"/>
              <w:rPr>
                <w:sz w:val="2"/>
                <w:szCs w:val="2"/>
                <w:color w:val="auto"/>
              </w:rPr>
            </w:pPr>
          </w:p>
        </w:tc>
      </w:tr>
      <w:tr>
        <w:trPr>
          <w:trHeight w:val="269"/>
        </w:trPr>
        <w:tc>
          <w:tcPr>
            <w:tcW w:w="1660" w:type="dxa"/>
            <w:vAlign w:val="bottom"/>
            <w:tcBorders>
              <w:left w:val="single" w:sz="8" w:color="99CCFF"/>
              <w:bottom w:val="single" w:sz="8" w:color="CCFFFF"/>
            </w:tcBorders>
            <w:shd w:val="clear" w:color="auto" w:fill="CCFFFF"/>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bottom w:val="single" w:sz="8" w:color="CCFFFF"/>
            </w:tcBorders>
            <w:shd w:val="clear" w:color="auto" w:fill="CCFFFF"/>
          </w:tcPr>
          <w:p>
            <w:pPr>
              <w:ind w:left="440"/>
              <w:spacing w:after="0"/>
              <w:rPr>
                <w:sz w:val="20"/>
                <w:szCs w:val="20"/>
                <w:color w:val="auto"/>
              </w:rPr>
            </w:pPr>
            <w:r>
              <w:rPr>
                <w:rFonts w:ascii="Arial" w:cs="Arial" w:eastAsia="Arial" w:hAnsi="Arial"/>
                <w:sz w:val="18"/>
                <w:szCs w:val="18"/>
                <w:color w:val="auto"/>
              </w:rPr>
              <w:t>Kyrgyzaltyn JSC</w:t>
            </w:r>
          </w:p>
        </w:tc>
        <w:tc>
          <w:tcPr>
            <w:tcW w:w="3000" w:type="dxa"/>
            <w:vAlign w:val="bottom"/>
            <w:tcBorders>
              <w:bottom w:val="single" w:sz="8" w:color="CCFFFF"/>
              <w:right w:val="single" w:sz="8" w:color="99CCFF"/>
            </w:tcBorders>
            <w:shd w:val="clear" w:color="auto" w:fill="CCFFFF"/>
          </w:tcPr>
          <w:p>
            <w:pPr>
              <w:jc w:val="center"/>
              <w:ind w:right="30"/>
              <w:spacing w:after="0"/>
              <w:rPr>
                <w:sz w:val="20"/>
                <w:szCs w:val="20"/>
                <w:color w:val="auto"/>
              </w:rPr>
            </w:pPr>
            <w:r>
              <w:rPr>
                <w:rFonts w:ascii="Arial" w:cs="Arial" w:eastAsia="Arial" w:hAnsi="Arial"/>
                <w:sz w:val="18"/>
                <w:szCs w:val="18"/>
                <w:color w:val="auto"/>
                <w:w w:val="98"/>
              </w:rPr>
              <w:t>KYRGYZSTAN</w:t>
            </w:r>
          </w:p>
        </w:tc>
      </w:tr>
      <w:tr>
        <w:trPr>
          <w:trHeight w:val="237"/>
        </w:trPr>
        <w:tc>
          <w:tcPr>
            <w:tcW w:w="1660" w:type="dxa"/>
            <w:vAlign w:val="bottom"/>
            <w:tcBorders>
              <w:top w:val="single" w:sz="8" w:color="99CCFF"/>
              <w:left w:val="single" w:sz="8" w:color="99CCFF"/>
            </w:tcBorders>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top w:val="single" w:sz="8" w:color="99CCFF"/>
            </w:tcBorders>
          </w:tcPr>
          <w:p>
            <w:pPr>
              <w:ind w:left="440"/>
              <w:spacing w:after="0"/>
              <w:rPr>
                <w:sz w:val="20"/>
                <w:szCs w:val="20"/>
                <w:color w:val="auto"/>
              </w:rPr>
            </w:pPr>
            <w:r>
              <w:rPr>
                <w:rFonts w:ascii="Arial" w:cs="Arial" w:eastAsia="Arial" w:hAnsi="Arial"/>
                <w:sz w:val="18"/>
                <w:szCs w:val="18"/>
                <w:color w:val="auto"/>
              </w:rPr>
              <w:t>L'azurde Company For Jewelry</w:t>
            </w:r>
          </w:p>
        </w:tc>
        <w:tc>
          <w:tcPr>
            <w:tcW w:w="3000" w:type="dxa"/>
            <w:vAlign w:val="bottom"/>
            <w:tcBorders>
              <w:top w:val="single" w:sz="8" w:color="99CCFF"/>
              <w:right w:val="single" w:sz="8" w:color="99CCFF"/>
            </w:tcBorders>
          </w:tcPr>
          <w:p>
            <w:pPr>
              <w:jc w:val="center"/>
              <w:ind w:right="30"/>
              <w:spacing w:after="0"/>
              <w:rPr>
                <w:sz w:val="20"/>
                <w:szCs w:val="20"/>
                <w:color w:val="auto"/>
              </w:rPr>
            </w:pPr>
            <w:r>
              <w:rPr>
                <w:rFonts w:ascii="Arial" w:cs="Arial" w:eastAsia="Arial" w:hAnsi="Arial"/>
                <w:sz w:val="18"/>
                <w:szCs w:val="18"/>
                <w:color w:val="auto"/>
              </w:rPr>
              <w:t>SAUDI ARABIA</w:t>
            </w:r>
          </w:p>
        </w:tc>
      </w:tr>
      <w:tr>
        <w:trPr>
          <w:trHeight w:val="27"/>
        </w:trPr>
        <w:tc>
          <w:tcPr>
            <w:tcW w:w="1660" w:type="dxa"/>
            <w:vAlign w:val="bottom"/>
            <w:tcBorders>
              <w:left w:val="single" w:sz="8" w:color="99CCFF"/>
              <w:bottom w:val="single" w:sz="8" w:color="99CCFF"/>
            </w:tcBorders>
          </w:tcPr>
          <w:p>
            <w:pPr>
              <w:spacing w:after="0"/>
              <w:rPr>
                <w:sz w:val="2"/>
                <w:szCs w:val="2"/>
                <w:color w:val="auto"/>
              </w:rPr>
            </w:pPr>
          </w:p>
        </w:tc>
        <w:tc>
          <w:tcPr>
            <w:tcW w:w="6780" w:type="dxa"/>
            <w:vAlign w:val="bottom"/>
            <w:tcBorders>
              <w:bottom w:val="single" w:sz="8" w:color="99CCFF"/>
            </w:tcBorders>
          </w:tcPr>
          <w:p>
            <w:pPr>
              <w:spacing w:after="0"/>
              <w:rPr>
                <w:sz w:val="2"/>
                <w:szCs w:val="2"/>
                <w:color w:val="auto"/>
              </w:rPr>
            </w:pPr>
          </w:p>
        </w:tc>
        <w:tc>
          <w:tcPr>
            <w:tcW w:w="3000" w:type="dxa"/>
            <w:vAlign w:val="bottom"/>
            <w:tcBorders>
              <w:bottom w:val="single" w:sz="8" w:color="99CCFF"/>
              <w:right w:val="single" w:sz="8" w:color="99CCFF"/>
            </w:tcBorders>
          </w:tcPr>
          <w:p>
            <w:pPr>
              <w:spacing w:after="0"/>
              <w:rPr>
                <w:sz w:val="2"/>
                <w:szCs w:val="2"/>
                <w:color w:val="auto"/>
              </w:rPr>
            </w:pPr>
          </w:p>
        </w:tc>
      </w:tr>
      <w:tr>
        <w:trPr>
          <w:trHeight w:val="269"/>
        </w:trPr>
        <w:tc>
          <w:tcPr>
            <w:tcW w:w="1660" w:type="dxa"/>
            <w:vAlign w:val="bottom"/>
            <w:tcBorders>
              <w:left w:val="single" w:sz="8" w:color="99CCFF"/>
              <w:bottom w:val="single" w:sz="8" w:color="CCFFFF"/>
            </w:tcBorders>
            <w:shd w:val="clear" w:color="auto" w:fill="CCFFFF"/>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bottom w:val="single" w:sz="8" w:color="CCFFFF"/>
            </w:tcBorders>
            <w:shd w:val="clear" w:color="auto" w:fill="CCFFFF"/>
          </w:tcPr>
          <w:p>
            <w:pPr>
              <w:ind w:left="440"/>
              <w:spacing w:after="0"/>
              <w:rPr>
                <w:sz w:val="20"/>
                <w:szCs w:val="20"/>
                <w:color w:val="auto"/>
              </w:rPr>
            </w:pPr>
            <w:r>
              <w:rPr>
                <w:rFonts w:ascii="Arial" w:cs="Arial" w:eastAsia="Arial" w:hAnsi="Arial"/>
                <w:sz w:val="18"/>
                <w:szCs w:val="18"/>
                <w:color w:val="auto"/>
              </w:rPr>
              <w:t>Lingbao Gold Co., Ltd.</w:t>
            </w:r>
          </w:p>
        </w:tc>
        <w:tc>
          <w:tcPr>
            <w:tcW w:w="3000" w:type="dxa"/>
            <w:vAlign w:val="bottom"/>
            <w:tcBorders>
              <w:bottom w:val="single" w:sz="8" w:color="CCFFFF"/>
              <w:right w:val="single" w:sz="8" w:color="99CCFF"/>
            </w:tcBorders>
            <w:shd w:val="clear" w:color="auto" w:fill="CCFFFF"/>
          </w:tcPr>
          <w:p>
            <w:pPr>
              <w:jc w:val="center"/>
              <w:ind w:right="30"/>
              <w:spacing w:after="0"/>
              <w:rPr>
                <w:sz w:val="20"/>
                <w:szCs w:val="20"/>
                <w:color w:val="auto"/>
              </w:rPr>
            </w:pPr>
            <w:r>
              <w:rPr>
                <w:rFonts w:ascii="Arial" w:cs="Arial" w:eastAsia="Arial" w:hAnsi="Arial"/>
                <w:sz w:val="18"/>
                <w:szCs w:val="18"/>
                <w:color w:val="auto"/>
                <w:w w:val="99"/>
              </w:rPr>
              <w:t>CHINA</w:t>
            </w:r>
          </w:p>
        </w:tc>
      </w:tr>
      <w:tr>
        <w:trPr>
          <w:trHeight w:val="237"/>
        </w:trPr>
        <w:tc>
          <w:tcPr>
            <w:tcW w:w="1660" w:type="dxa"/>
            <w:vAlign w:val="bottom"/>
            <w:tcBorders>
              <w:top w:val="single" w:sz="8" w:color="99CCFF"/>
              <w:left w:val="single" w:sz="8" w:color="99CCFF"/>
            </w:tcBorders>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top w:val="single" w:sz="8" w:color="99CCFF"/>
            </w:tcBorders>
          </w:tcPr>
          <w:p>
            <w:pPr>
              <w:ind w:left="440"/>
              <w:spacing w:after="0"/>
              <w:rPr>
                <w:sz w:val="20"/>
                <w:szCs w:val="20"/>
                <w:color w:val="auto"/>
              </w:rPr>
            </w:pPr>
            <w:r>
              <w:rPr>
                <w:rFonts w:ascii="Arial" w:cs="Arial" w:eastAsia="Arial" w:hAnsi="Arial"/>
                <w:sz w:val="18"/>
                <w:szCs w:val="18"/>
                <w:color w:val="auto"/>
              </w:rPr>
              <w:t>Lingbao Jinyuan Tonghui Refinery Co., Ltd.</w:t>
            </w:r>
          </w:p>
        </w:tc>
        <w:tc>
          <w:tcPr>
            <w:tcW w:w="3000" w:type="dxa"/>
            <w:vAlign w:val="bottom"/>
            <w:tcBorders>
              <w:top w:val="single" w:sz="8" w:color="99CCFF"/>
              <w:right w:val="single" w:sz="8" w:color="99CCFF"/>
            </w:tcBorders>
          </w:tcPr>
          <w:p>
            <w:pPr>
              <w:jc w:val="center"/>
              <w:ind w:right="30"/>
              <w:spacing w:after="0"/>
              <w:rPr>
                <w:sz w:val="20"/>
                <w:szCs w:val="20"/>
                <w:color w:val="auto"/>
              </w:rPr>
            </w:pPr>
            <w:r>
              <w:rPr>
                <w:rFonts w:ascii="Arial" w:cs="Arial" w:eastAsia="Arial" w:hAnsi="Arial"/>
                <w:sz w:val="18"/>
                <w:szCs w:val="18"/>
                <w:color w:val="auto"/>
                <w:w w:val="99"/>
              </w:rPr>
              <w:t>CHINA</w:t>
            </w:r>
          </w:p>
        </w:tc>
      </w:tr>
      <w:tr>
        <w:trPr>
          <w:trHeight w:val="27"/>
        </w:trPr>
        <w:tc>
          <w:tcPr>
            <w:tcW w:w="1660" w:type="dxa"/>
            <w:vAlign w:val="bottom"/>
            <w:tcBorders>
              <w:left w:val="single" w:sz="8" w:color="99CCFF"/>
              <w:bottom w:val="single" w:sz="8" w:color="99CCFF"/>
            </w:tcBorders>
          </w:tcPr>
          <w:p>
            <w:pPr>
              <w:spacing w:after="0"/>
              <w:rPr>
                <w:sz w:val="2"/>
                <w:szCs w:val="2"/>
                <w:color w:val="auto"/>
              </w:rPr>
            </w:pPr>
          </w:p>
        </w:tc>
        <w:tc>
          <w:tcPr>
            <w:tcW w:w="6780" w:type="dxa"/>
            <w:vAlign w:val="bottom"/>
            <w:tcBorders>
              <w:bottom w:val="single" w:sz="8" w:color="99CCFF"/>
            </w:tcBorders>
          </w:tcPr>
          <w:p>
            <w:pPr>
              <w:spacing w:after="0"/>
              <w:rPr>
                <w:sz w:val="2"/>
                <w:szCs w:val="2"/>
                <w:color w:val="auto"/>
              </w:rPr>
            </w:pPr>
          </w:p>
        </w:tc>
        <w:tc>
          <w:tcPr>
            <w:tcW w:w="3000" w:type="dxa"/>
            <w:vAlign w:val="bottom"/>
            <w:tcBorders>
              <w:bottom w:val="single" w:sz="8" w:color="99CCFF"/>
              <w:right w:val="single" w:sz="8" w:color="99CCFF"/>
            </w:tcBorders>
          </w:tcPr>
          <w:p>
            <w:pPr>
              <w:spacing w:after="0"/>
              <w:rPr>
                <w:sz w:val="2"/>
                <w:szCs w:val="2"/>
                <w:color w:val="auto"/>
              </w:rPr>
            </w:pPr>
          </w:p>
        </w:tc>
      </w:tr>
      <w:tr>
        <w:trPr>
          <w:trHeight w:val="269"/>
        </w:trPr>
        <w:tc>
          <w:tcPr>
            <w:tcW w:w="1660" w:type="dxa"/>
            <w:vAlign w:val="bottom"/>
            <w:tcBorders>
              <w:left w:val="single" w:sz="8" w:color="99CCFF"/>
              <w:bottom w:val="single" w:sz="8" w:color="CCFFFF"/>
            </w:tcBorders>
            <w:shd w:val="clear" w:color="auto" w:fill="CCFFFF"/>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bottom w:val="single" w:sz="8" w:color="CCFFFF"/>
            </w:tcBorders>
            <w:shd w:val="clear" w:color="auto" w:fill="CCFFFF"/>
          </w:tcPr>
          <w:p>
            <w:pPr>
              <w:ind w:left="440"/>
              <w:spacing w:after="0"/>
              <w:rPr>
                <w:sz w:val="20"/>
                <w:szCs w:val="20"/>
                <w:color w:val="auto"/>
              </w:rPr>
            </w:pPr>
            <w:r>
              <w:rPr>
                <w:rFonts w:ascii="Arial" w:cs="Arial" w:eastAsia="Arial" w:hAnsi="Arial"/>
                <w:sz w:val="18"/>
                <w:szCs w:val="18"/>
                <w:color w:val="auto"/>
              </w:rPr>
              <w:t>LS-NIKKO Copper Inc.</w:t>
            </w:r>
          </w:p>
        </w:tc>
        <w:tc>
          <w:tcPr>
            <w:tcW w:w="3000" w:type="dxa"/>
            <w:vAlign w:val="bottom"/>
            <w:tcBorders>
              <w:bottom w:val="single" w:sz="8" w:color="CCFFFF"/>
              <w:right w:val="single" w:sz="8" w:color="99CCFF"/>
            </w:tcBorders>
            <w:shd w:val="clear" w:color="auto" w:fill="CCFFFF"/>
          </w:tcPr>
          <w:p>
            <w:pPr>
              <w:jc w:val="center"/>
              <w:ind w:right="30"/>
              <w:spacing w:after="0"/>
              <w:rPr>
                <w:sz w:val="20"/>
                <w:szCs w:val="20"/>
                <w:color w:val="auto"/>
              </w:rPr>
            </w:pPr>
            <w:r>
              <w:rPr>
                <w:rFonts w:ascii="Arial" w:cs="Arial" w:eastAsia="Arial" w:hAnsi="Arial"/>
                <w:sz w:val="18"/>
                <w:szCs w:val="18"/>
                <w:color w:val="auto"/>
                <w:w w:val="95"/>
              </w:rPr>
              <w:t>KOREA, REPUBLIC OF</w:t>
            </w:r>
          </w:p>
        </w:tc>
      </w:tr>
      <w:tr>
        <w:trPr>
          <w:trHeight w:val="237"/>
        </w:trPr>
        <w:tc>
          <w:tcPr>
            <w:tcW w:w="1660" w:type="dxa"/>
            <w:vAlign w:val="bottom"/>
            <w:tcBorders>
              <w:top w:val="single" w:sz="8" w:color="99CCFF"/>
              <w:left w:val="single" w:sz="8" w:color="99CCFF"/>
            </w:tcBorders>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top w:val="single" w:sz="8" w:color="99CCFF"/>
            </w:tcBorders>
          </w:tcPr>
          <w:p>
            <w:pPr>
              <w:ind w:left="440"/>
              <w:spacing w:after="0"/>
              <w:rPr>
                <w:sz w:val="20"/>
                <w:szCs w:val="20"/>
                <w:color w:val="auto"/>
              </w:rPr>
            </w:pPr>
            <w:r>
              <w:rPr>
                <w:rFonts w:ascii="Arial" w:cs="Arial" w:eastAsia="Arial" w:hAnsi="Arial"/>
                <w:sz w:val="18"/>
                <w:szCs w:val="18"/>
                <w:color w:val="auto"/>
              </w:rPr>
              <w:t>Luoyang Zijin Yinhui Gold Refinery Co., Ltd.</w:t>
            </w:r>
          </w:p>
        </w:tc>
        <w:tc>
          <w:tcPr>
            <w:tcW w:w="3000" w:type="dxa"/>
            <w:vAlign w:val="bottom"/>
            <w:tcBorders>
              <w:top w:val="single" w:sz="8" w:color="99CCFF"/>
              <w:right w:val="single" w:sz="8" w:color="99CCFF"/>
            </w:tcBorders>
          </w:tcPr>
          <w:p>
            <w:pPr>
              <w:jc w:val="center"/>
              <w:ind w:right="30"/>
              <w:spacing w:after="0"/>
              <w:rPr>
                <w:sz w:val="20"/>
                <w:szCs w:val="20"/>
                <w:color w:val="auto"/>
              </w:rPr>
            </w:pPr>
            <w:r>
              <w:rPr>
                <w:rFonts w:ascii="Arial" w:cs="Arial" w:eastAsia="Arial" w:hAnsi="Arial"/>
                <w:sz w:val="18"/>
                <w:szCs w:val="18"/>
                <w:color w:val="auto"/>
                <w:w w:val="99"/>
              </w:rPr>
              <w:t>CHINA</w:t>
            </w:r>
          </w:p>
        </w:tc>
      </w:tr>
      <w:tr>
        <w:trPr>
          <w:trHeight w:val="27"/>
        </w:trPr>
        <w:tc>
          <w:tcPr>
            <w:tcW w:w="1660" w:type="dxa"/>
            <w:vAlign w:val="bottom"/>
            <w:tcBorders>
              <w:left w:val="single" w:sz="8" w:color="99CCFF"/>
              <w:bottom w:val="single" w:sz="8" w:color="99CCFF"/>
            </w:tcBorders>
          </w:tcPr>
          <w:p>
            <w:pPr>
              <w:spacing w:after="0"/>
              <w:rPr>
                <w:sz w:val="2"/>
                <w:szCs w:val="2"/>
                <w:color w:val="auto"/>
              </w:rPr>
            </w:pPr>
          </w:p>
        </w:tc>
        <w:tc>
          <w:tcPr>
            <w:tcW w:w="6780" w:type="dxa"/>
            <w:vAlign w:val="bottom"/>
            <w:tcBorders>
              <w:bottom w:val="single" w:sz="8" w:color="99CCFF"/>
            </w:tcBorders>
          </w:tcPr>
          <w:p>
            <w:pPr>
              <w:spacing w:after="0"/>
              <w:rPr>
                <w:sz w:val="2"/>
                <w:szCs w:val="2"/>
                <w:color w:val="auto"/>
              </w:rPr>
            </w:pPr>
          </w:p>
        </w:tc>
        <w:tc>
          <w:tcPr>
            <w:tcW w:w="3000" w:type="dxa"/>
            <w:vAlign w:val="bottom"/>
            <w:tcBorders>
              <w:bottom w:val="single" w:sz="8" w:color="99CCFF"/>
              <w:right w:val="single" w:sz="8" w:color="99CCFF"/>
            </w:tcBorders>
          </w:tcPr>
          <w:p>
            <w:pPr>
              <w:spacing w:after="0"/>
              <w:rPr>
                <w:sz w:val="2"/>
                <w:szCs w:val="2"/>
                <w:color w:val="auto"/>
              </w:rPr>
            </w:pPr>
          </w:p>
        </w:tc>
      </w:tr>
      <w:tr>
        <w:trPr>
          <w:trHeight w:val="269"/>
        </w:trPr>
        <w:tc>
          <w:tcPr>
            <w:tcW w:w="1660" w:type="dxa"/>
            <w:vAlign w:val="bottom"/>
            <w:tcBorders>
              <w:left w:val="single" w:sz="8" w:color="99CCFF"/>
              <w:bottom w:val="single" w:sz="8" w:color="CCFFFF"/>
            </w:tcBorders>
            <w:shd w:val="clear" w:color="auto" w:fill="CCFFFF"/>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bottom w:val="single" w:sz="8" w:color="CCFFFF"/>
            </w:tcBorders>
            <w:shd w:val="clear" w:color="auto" w:fill="CCFFFF"/>
          </w:tcPr>
          <w:p>
            <w:pPr>
              <w:ind w:left="440"/>
              <w:spacing w:after="0"/>
              <w:rPr>
                <w:sz w:val="20"/>
                <w:szCs w:val="20"/>
                <w:color w:val="auto"/>
              </w:rPr>
            </w:pPr>
            <w:r>
              <w:rPr>
                <w:rFonts w:ascii="Arial" w:cs="Arial" w:eastAsia="Arial" w:hAnsi="Arial"/>
                <w:sz w:val="18"/>
                <w:szCs w:val="18"/>
                <w:color w:val="auto"/>
              </w:rPr>
              <w:t>Materion</w:t>
            </w:r>
          </w:p>
        </w:tc>
        <w:tc>
          <w:tcPr>
            <w:tcW w:w="3000" w:type="dxa"/>
            <w:vAlign w:val="bottom"/>
            <w:tcBorders>
              <w:bottom w:val="single" w:sz="8" w:color="CCFFFF"/>
              <w:right w:val="single" w:sz="8" w:color="99CCFF"/>
            </w:tcBorders>
            <w:shd w:val="clear" w:color="auto" w:fill="CCFFFF"/>
          </w:tcPr>
          <w:p>
            <w:pPr>
              <w:jc w:val="center"/>
              <w:ind w:right="10"/>
              <w:spacing w:after="0"/>
              <w:rPr>
                <w:sz w:val="20"/>
                <w:szCs w:val="20"/>
                <w:color w:val="auto"/>
              </w:rPr>
            </w:pPr>
            <w:r>
              <w:rPr>
                <w:rFonts w:ascii="Arial" w:cs="Arial" w:eastAsia="Arial" w:hAnsi="Arial"/>
                <w:sz w:val="18"/>
                <w:szCs w:val="18"/>
                <w:color w:val="auto"/>
                <w:w w:val="94"/>
              </w:rPr>
              <w:t>UNITED STATES</w:t>
            </w:r>
          </w:p>
        </w:tc>
      </w:tr>
      <w:tr>
        <w:trPr>
          <w:trHeight w:val="237"/>
        </w:trPr>
        <w:tc>
          <w:tcPr>
            <w:tcW w:w="1660" w:type="dxa"/>
            <w:vAlign w:val="bottom"/>
            <w:tcBorders>
              <w:top w:val="single" w:sz="8" w:color="99CCFF"/>
              <w:left w:val="single" w:sz="8" w:color="99CCFF"/>
            </w:tcBorders>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top w:val="single" w:sz="8" w:color="99CCFF"/>
            </w:tcBorders>
          </w:tcPr>
          <w:p>
            <w:pPr>
              <w:ind w:left="440"/>
              <w:spacing w:after="0"/>
              <w:rPr>
                <w:sz w:val="20"/>
                <w:szCs w:val="20"/>
                <w:color w:val="auto"/>
              </w:rPr>
            </w:pPr>
            <w:r>
              <w:rPr>
                <w:rFonts w:ascii="Arial" w:cs="Arial" w:eastAsia="Arial" w:hAnsi="Arial"/>
                <w:sz w:val="18"/>
                <w:szCs w:val="18"/>
                <w:color w:val="auto"/>
              </w:rPr>
              <w:t>Matsuda Sangyo Co., Ltd.</w:t>
            </w:r>
          </w:p>
        </w:tc>
        <w:tc>
          <w:tcPr>
            <w:tcW w:w="3000" w:type="dxa"/>
            <w:vAlign w:val="bottom"/>
            <w:tcBorders>
              <w:top w:val="single" w:sz="8" w:color="99CCFF"/>
              <w:right w:val="single" w:sz="8" w:color="99CCFF"/>
            </w:tcBorders>
          </w:tcPr>
          <w:p>
            <w:pPr>
              <w:jc w:val="center"/>
              <w:ind w:right="30"/>
              <w:spacing w:after="0"/>
              <w:rPr>
                <w:sz w:val="20"/>
                <w:szCs w:val="20"/>
                <w:color w:val="auto"/>
              </w:rPr>
            </w:pPr>
            <w:r>
              <w:rPr>
                <w:rFonts w:ascii="Arial" w:cs="Arial" w:eastAsia="Arial" w:hAnsi="Arial"/>
                <w:sz w:val="18"/>
                <w:szCs w:val="18"/>
                <w:color w:val="auto"/>
                <w:w w:val="96"/>
              </w:rPr>
              <w:t>JAPAN</w:t>
            </w:r>
          </w:p>
        </w:tc>
      </w:tr>
      <w:tr>
        <w:trPr>
          <w:trHeight w:val="27"/>
        </w:trPr>
        <w:tc>
          <w:tcPr>
            <w:tcW w:w="1660" w:type="dxa"/>
            <w:vAlign w:val="bottom"/>
            <w:tcBorders>
              <w:left w:val="single" w:sz="8" w:color="99CCFF"/>
              <w:bottom w:val="single" w:sz="8" w:color="99CCFF"/>
            </w:tcBorders>
          </w:tcPr>
          <w:p>
            <w:pPr>
              <w:spacing w:after="0"/>
              <w:rPr>
                <w:sz w:val="2"/>
                <w:szCs w:val="2"/>
                <w:color w:val="auto"/>
              </w:rPr>
            </w:pPr>
          </w:p>
        </w:tc>
        <w:tc>
          <w:tcPr>
            <w:tcW w:w="6780" w:type="dxa"/>
            <w:vAlign w:val="bottom"/>
            <w:tcBorders>
              <w:bottom w:val="single" w:sz="8" w:color="99CCFF"/>
            </w:tcBorders>
          </w:tcPr>
          <w:p>
            <w:pPr>
              <w:spacing w:after="0"/>
              <w:rPr>
                <w:sz w:val="2"/>
                <w:szCs w:val="2"/>
                <w:color w:val="auto"/>
              </w:rPr>
            </w:pPr>
          </w:p>
        </w:tc>
        <w:tc>
          <w:tcPr>
            <w:tcW w:w="3000" w:type="dxa"/>
            <w:vAlign w:val="bottom"/>
            <w:tcBorders>
              <w:bottom w:val="single" w:sz="8" w:color="99CCFF"/>
              <w:right w:val="single" w:sz="8" w:color="99CCFF"/>
            </w:tcBorders>
          </w:tcPr>
          <w:p>
            <w:pPr>
              <w:spacing w:after="0"/>
              <w:rPr>
                <w:sz w:val="2"/>
                <w:szCs w:val="2"/>
                <w:color w:val="auto"/>
              </w:rPr>
            </w:pPr>
          </w:p>
        </w:tc>
      </w:tr>
      <w:tr>
        <w:trPr>
          <w:trHeight w:val="269"/>
        </w:trPr>
        <w:tc>
          <w:tcPr>
            <w:tcW w:w="1660" w:type="dxa"/>
            <w:vAlign w:val="bottom"/>
            <w:tcBorders>
              <w:left w:val="single" w:sz="8" w:color="99CCFF"/>
              <w:bottom w:val="single" w:sz="8" w:color="CCFFFF"/>
            </w:tcBorders>
            <w:shd w:val="clear" w:color="auto" w:fill="CCFFFF"/>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bottom w:val="single" w:sz="8" w:color="CCFFFF"/>
            </w:tcBorders>
            <w:shd w:val="clear" w:color="auto" w:fill="CCFFFF"/>
          </w:tcPr>
          <w:p>
            <w:pPr>
              <w:ind w:left="440"/>
              <w:spacing w:after="0"/>
              <w:rPr>
                <w:sz w:val="20"/>
                <w:szCs w:val="20"/>
                <w:color w:val="auto"/>
              </w:rPr>
            </w:pPr>
            <w:r>
              <w:rPr>
                <w:rFonts w:ascii="Arial" w:cs="Arial" w:eastAsia="Arial" w:hAnsi="Arial"/>
                <w:sz w:val="18"/>
                <w:szCs w:val="18"/>
                <w:color w:val="auto"/>
              </w:rPr>
              <w:t>Metahub Industries Sdn. Bhd.</w:t>
            </w:r>
          </w:p>
        </w:tc>
        <w:tc>
          <w:tcPr>
            <w:tcW w:w="3000" w:type="dxa"/>
            <w:vAlign w:val="bottom"/>
            <w:tcBorders>
              <w:bottom w:val="single" w:sz="8" w:color="CCFFFF"/>
              <w:right w:val="single" w:sz="8" w:color="99CCFF"/>
            </w:tcBorders>
            <w:shd w:val="clear" w:color="auto" w:fill="CCFFFF"/>
          </w:tcPr>
          <w:p>
            <w:pPr>
              <w:jc w:val="center"/>
              <w:ind w:right="30"/>
              <w:spacing w:after="0"/>
              <w:rPr>
                <w:sz w:val="20"/>
                <w:szCs w:val="20"/>
                <w:color w:val="auto"/>
              </w:rPr>
            </w:pPr>
            <w:r>
              <w:rPr>
                <w:rFonts w:ascii="Arial" w:cs="Arial" w:eastAsia="Arial" w:hAnsi="Arial"/>
                <w:sz w:val="18"/>
                <w:szCs w:val="18"/>
                <w:color w:val="auto"/>
              </w:rPr>
              <w:t>MALAYSIA</w:t>
            </w:r>
          </w:p>
        </w:tc>
      </w:tr>
      <w:tr>
        <w:trPr>
          <w:trHeight w:val="237"/>
        </w:trPr>
        <w:tc>
          <w:tcPr>
            <w:tcW w:w="1660" w:type="dxa"/>
            <w:vAlign w:val="bottom"/>
            <w:tcBorders>
              <w:top w:val="single" w:sz="8" w:color="99CCFF"/>
              <w:left w:val="single" w:sz="8" w:color="99CCFF"/>
            </w:tcBorders>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top w:val="single" w:sz="8" w:color="99CCFF"/>
            </w:tcBorders>
          </w:tcPr>
          <w:p>
            <w:pPr>
              <w:ind w:left="440"/>
              <w:spacing w:after="0"/>
              <w:rPr>
                <w:sz w:val="20"/>
                <w:szCs w:val="20"/>
                <w:color w:val="auto"/>
              </w:rPr>
            </w:pPr>
            <w:r>
              <w:rPr>
                <w:rFonts w:ascii="Arial" w:cs="Arial" w:eastAsia="Arial" w:hAnsi="Arial"/>
                <w:sz w:val="18"/>
                <w:szCs w:val="18"/>
                <w:color w:val="auto"/>
              </w:rPr>
              <w:t>Metalor Technologies (Hong Kong) Ltd.</w:t>
            </w:r>
          </w:p>
        </w:tc>
        <w:tc>
          <w:tcPr>
            <w:tcW w:w="3000" w:type="dxa"/>
            <w:vAlign w:val="bottom"/>
            <w:tcBorders>
              <w:top w:val="single" w:sz="8" w:color="99CCFF"/>
              <w:right w:val="single" w:sz="8" w:color="99CCFF"/>
            </w:tcBorders>
          </w:tcPr>
          <w:p>
            <w:pPr>
              <w:jc w:val="center"/>
              <w:ind w:right="30"/>
              <w:spacing w:after="0"/>
              <w:rPr>
                <w:sz w:val="20"/>
                <w:szCs w:val="20"/>
                <w:color w:val="auto"/>
              </w:rPr>
            </w:pPr>
            <w:r>
              <w:rPr>
                <w:rFonts w:ascii="Arial" w:cs="Arial" w:eastAsia="Arial" w:hAnsi="Arial"/>
                <w:sz w:val="18"/>
                <w:szCs w:val="18"/>
                <w:color w:val="auto"/>
                <w:w w:val="99"/>
              </w:rPr>
              <w:t>CHINA</w:t>
            </w:r>
          </w:p>
        </w:tc>
      </w:tr>
      <w:tr>
        <w:trPr>
          <w:trHeight w:val="27"/>
        </w:trPr>
        <w:tc>
          <w:tcPr>
            <w:tcW w:w="1660" w:type="dxa"/>
            <w:vAlign w:val="bottom"/>
            <w:tcBorders>
              <w:left w:val="single" w:sz="8" w:color="99CCFF"/>
              <w:bottom w:val="single" w:sz="8" w:color="99CCFF"/>
            </w:tcBorders>
          </w:tcPr>
          <w:p>
            <w:pPr>
              <w:spacing w:after="0"/>
              <w:rPr>
                <w:sz w:val="2"/>
                <w:szCs w:val="2"/>
                <w:color w:val="auto"/>
              </w:rPr>
            </w:pPr>
          </w:p>
        </w:tc>
        <w:tc>
          <w:tcPr>
            <w:tcW w:w="6780" w:type="dxa"/>
            <w:vAlign w:val="bottom"/>
            <w:tcBorders>
              <w:bottom w:val="single" w:sz="8" w:color="99CCFF"/>
            </w:tcBorders>
          </w:tcPr>
          <w:p>
            <w:pPr>
              <w:spacing w:after="0"/>
              <w:rPr>
                <w:sz w:val="2"/>
                <w:szCs w:val="2"/>
                <w:color w:val="auto"/>
              </w:rPr>
            </w:pPr>
          </w:p>
        </w:tc>
        <w:tc>
          <w:tcPr>
            <w:tcW w:w="3000" w:type="dxa"/>
            <w:vAlign w:val="bottom"/>
            <w:tcBorders>
              <w:bottom w:val="single" w:sz="8" w:color="99CCFF"/>
              <w:right w:val="single" w:sz="8" w:color="99CCFF"/>
            </w:tcBorders>
          </w:tcPr>
          <w:p>
            <w:pPr>
              <w:spacing w:after="0"/>
              <w:rPr>
                <w:sz w:val="2"/>
                <w:szCs w:val="2"/>
                <w:color w:val="auto"/>
              </w:rPr>
            </w:pPr>
          </w:p>
        </w:tc>
      </w:tr>
      <w:tr>
        <w:trPr>
          <w:trHeight w:val="269"/>
        </w:trPr>
        <w:tc>
          <w:tcPr>
            <w:tcW w:w="1660" w:type="dxa"/>
            <w:vAlign w:val="bottom"/>
            <w:tcBorders>
              <w:left w:val="single" w:sz="8" w:color="99CCFF"/>
              <w:bottom w:val="single" w:sz="8" w:color="CCFFFF"/>
            </w:tcBorders>
            <w:shd w:val="clear" w:color="auto" w:fill="CCFFFF"/>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bottom w:val="single" w:sz="8" w:color="CCFFFF"/>
            </w:tcBorders>
            <w:shd w:val="clear" w:color="auto" w:fill="CCFFFF"/>
          </w:tcPr>
          <w:p>
            <w:pPr>
              <w:ind w:left="440"/>
              <w:spacing w:after="0"/>
              <w:rPr>
                <w:sz w:val="20"/>
                <w:szCs w:val="20"/>
                <w:color w:val="auto"/>
              </w:rPr>
            </w:pPr>
            <w:r>
              <w:rPr>
                <w:rFonts w:ascii="Arial" w:cs="Arial" w:eastAsia="Arial" w:hAnsi="Arial"/>
                <w:sz w:val="18"/>
                <w:szCs w:val="18"/>
                <w:color w:val="auto"/>
              </w:rPr>
              <w:t>Metalor Technologies (Singapore) Pte., Ltd.</w:t>
            </w:r>
          </w:p>
        </w:tc>
        <w:tc>
          <w:tcPr>
            <w:tcW w:w="3000" w:type="dxa"/>
            <w:vAlign w:val="bottom"/>
            <w:tcBorders>
              <w:bottom w:val="single" w:sz="8" w:color="CCFFFF"/>
              <w:right w:val="single" w:sz="8" w:color="99CCFF"/>
            </w:tcBorders>
            <w:shd w:val="clear" w:color="auto" w:fill="CCFFFF"/>
          </w:tcPr>
          <w:p>
            <w:pPr>
              <w:jc w:val="center"/>
              <w:ind w:right="30"/>
              <w:spacing w:after="0"/>
              <w:rPr>
                <w:sz w:val="20"/>
                <w:szCs w:val="20"/>
                <w:color w:val="auto"/>
              </w:rPr>
            </w:pPr>
            <w:r>
              <w:rPr>
                <w:rFonts w:ascii="Arial" w:cs="Arial" w:eastAsia="Arial" w:hAnsi="Arial"/>
                <w:sz w:val="18"/>
                <w:szCs w:val="18"/>
                <w:color w:val="auto"/>
                <w:w w:val="93"/>
              </w:rPr>
              <w:t>SINGAPORE</w:t>
            </w:r>
          </w:p>
        </w:tc>
      </w:tr>
      <w:tr>
        <w:trPr>
          <w:trHeight w:val="237"/>
        </w:trPr>
        <w:tc>
          <w:tcPr>
            <w:tcW w:w="1660" w:type="dxa"/>
            <w:vAlign w:val="bottom"/>
            <w:tcBorders>
              <w:top w:val="single" w:sz="8" w:color="99CCFF"/>
              <w:left w:val="single" w:sz="8" w:color="99CCFF"/>
            </w:tcBorders>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top w:val="single" w:sz="8" w:color="99CCFF"/>
            </w:tcBorders>
          </w:tcPr>
          <w:p>
            <w:pPr>
              <w:ind w:left="440"/>
              <w:spacing w:after="0"/>
              <w:rPr>
                <w:sz w:val="20"/>
                <w:szCs w:val="20"/>
                <w:color w:val="auto"/>
              </w:rPr>
            </w:pPr>
            <w:r>
              <w:rPr>
                <w:rFonts w:ascii="Arial" w:cs="Arial" w:eastAsia="Arial" w:hAnsi="Arial"/>
                <w:sz w:val="18"/>
                <w:szCs w:val="18"/>
                <w:color w:val="auto"/>
              </w:rPr>
              <w:t>Metalor Technologies (Suzhou) Ltd.</w:t>
            </w:r>
          </w:p>
        </w:tc>
        <w:tc>
          <w:tcPr>
            <w:tcW w:w="3000" w:type="dxa"/>
            <w:vAlign w:val="bottom"/>
            <w:tcBorders>
              <w:top w:val="single" w:sz="8" w:color="99CCFF"/>
              <w:right w:val="single" w:sz="8" w:color="99CCFF"/>
            </w:tcBorders>
          </w:tcPr>
          <w:p>
            <w:pPr>
              <w:jc w:val="center"/>
              <w:ind w:right="30"/>
              <w:spacing w:after="0"/>
              <w:rPr>
                <w:sz w:val="20"/>
                <w:szCs w:val="20"/>
                <w:color w:val="auto"/>
              </w:rPr>
            </w:pPr>
            <w:r>
              <w:rPr>
                <w:rFonts w:ascii="Arial" w:cs="Arial" w:eastAsia="Arial" w:hAnsi="Arial"/>
                <w:sz w:val="18"/>
                <w:szCs w:val="18"/>
                <w:color w:val="auto"/>
                <w:w w:val="99"/>
              </w:rPr>
              <w:t>CHINA</w:t>
            </w:r>
          </w:p>
        </w:tc>
      </w:tr>
      <w:tr>
        <w:trPr>
          <w:trHeight w:val="27"/>
        </w:trPr>
        <w:tc>
          <w:tcPr>
            <w:tcW w:w="1660" w:type="dxa"/>
            <w:vAlign w:val="bottom"/>
            <w:tcBorders>
              <w:left w:val="single" w:sz="8" w:color="99CCFF"/>
              <w:bottom w:val="single" w:sz="8" w:color="99CCFF"/>
            </w:tcBorders>
          </w:tcPr>
          <w:p>
            <w:pPr>
              <w:spacing w:after="0"/>
              <w:rPr>
                <w:sz w:val="2"/>
                <w:szCs w:val="2"/>
                <w:color w:val="auto"/>
              </w:rPr>
            </w:pPr>
          </w:p>
        </w:tc>
        <w:tc>
          <w:tcPr>
            <w:tcW w:w="6780" w:type="dxa"/>
            <w:vAlign w:val="bottom"/>
            <w:tcBorders>
              <w:bottom w:val="single" w:sz="8" w:color="99CCFF"/>
            </w:tcBorders>
          </w:tcPr>
          <w:p>
            <w:pPr>
              <w:spacing w:after="0"/>
              <w:rPr>
                <w:sz w:val="2"/>
                <w:szCs w:val="2"/>
                <w:color w:val="auto"/>
              </w:rPr>
            </w:pPr>
          </w:p>
        </w:tc>
        <w:tc>
          <w:tcPr>
            <w:tcW w:w="3000" w:type="dxa"/>
            <w:vAlign w:val="bottom"/>
            <w:tcBorders>
              <w:bottom w:val="single" w:sz="8" w:color="99CCFF"/>
              <w:right w:val="single" w:sz="8" w:color="99CCFF"/>
            </w:tcBorders>
          </w:tcPr>
          <w:p>
            <w:pPr>
              <w:spacing w:after="0"/>
              <w:rPr>
                <w:sz w:val="2"/>
                <w:szCs w:val="2"/>
                <w:color w:val="auto"/>
              </w:rPr>
            </w:pPr>
          </w:p>
        </w:tc>
      </w:tr>
      <w:tr>
        <w:trPr>
          <w:trHeight w:val="269"/>
        </w:trPr>
        <w:tc>
          <w:tcPr>
            <w:tcW w:w="1660" w:type="dxa"/>
            <w:vAlign w:val="bottom"/>
            <w:tcBorders>
              <w:left w:val="single" w:sz="8" w:color="99CCFF"/>
              <w:bottom w:val="single" w:sz="8" w:color="CCFFFF"/>
            </w:tcBorders>
            <w:shd w:val="clear" w:color="auto" w:fill="CCFFFF"/>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bottom w:val="single" w:sz="8" w:color="CCFFFF"/>
            </w:tcBorders>
            <w:shd w:val="clear" w:color="auto" w:fill="CCFFFF"/>
          </w:tcPr>
          <w:p>
            <w:pPr>
              <w:ind w:left="440"/>
              <w:spacing w:after="0"/>
              <w:rPr>
                <w:sz w:val="20"/>
                <w:szCs w:val="20"/>
                <w:color w:val="auto"/>
              </w:rPr>
            </w:pPr>
            <w:r>
              <w:rPr>
                <w:rFonts w:ascii="Arial" w:cs="Arial" w:eastAsia="Arial" w:hAnsi="Arial"/>
                <w:sz w:val="18"/>
                <w:szCs w:val="18"/>
                <w:color w:val="auto"/>
              </w:rPr>
              <w:t>Metalor Technologies S.A.</w:t>
            </w:r>
          </w:p>
        </w:tc>
        <w:tc>
          <w:tcPr>
            <w:tcW w:w="3000" w:type="dxa"/>
            <w:vAlign w:val="bottom"/>
            <w:tcBorders>
              <w:bottom w:val="single" w:sz="8" w:color="CCFFFF"/>
              <w:right w:val="single" w:sz="8" w:color="99CCFF"/>
            </w:tcBorders>
            <w:shd w:val="clear" w:color="auto" w:fill="CCFFFF"/>
          </w:tcPr>
          <w:p>
            <w:pPr>
              <w:jc w:val="center"/>
              <w:ind w:right="30"/>
              <w:spacing w:after="0"/>
              <w:rPr>
                <w:sz w:val="20"/>
                <w:szCs w:val="20"/>
                <w:color w:val="auto"/>
              </w:rPr>
            </w:pPr>
            <w:r>
              <w:rPr>
                <w:rFonts w:ascii="Arial" w:cs="Arial" w:eastAsia="Arial" w:hAnsi="Arial"/>
                <w:sz w:val="18"/>
                <w:szCs w:val="18"/>
                <w:color w:val="auto"/>
                <w:w w:val="99"/>
              </w:rPr>
              <w:t>SWITZERLAND</w:t>
            </w:r>
          </w:p>
        </w:tc>
      </w:tr>
      <w:tr>
        <w:trPr>
          <w:trHeight w:val="237"/>
        </w:trPr>
        <w:tc>
          <w:tcPr>
            <w:tcW w:w="1660" w:type="dxa"/>
            <w:vAlign w:val="bottom"/>
            <w:tcBorders>
              <w:top w:val="single" w:sz="8" w:color="99CCFF"/>
              <w:left w:val="single" w:sz="8" w:color="99CCFF"/>
            </w:tcBorders>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top w:val="single" w:sz="8" w:color="99CCFF"/>
            </w:tcBorders>
          </w:tcPr>
          <w:p>
            <w:pPr>
              <w:ind w:left="440"/>
              <w:spacing w:after="0"/>
              <w:rPr>
                <w:sz w:val="20"/>
                <w:szCs w:val="20"/>
                <w:color w:val="auto"/>
              </w:rPr>
            </w:pPr>
            <w:r>
              <w:rPr>
                <w:rFonts w:ascii="Arial" w:cs="Arial" w:eastAsia="Arial" w:hAnsi="Arial"/>
                <w:sz w:val="18"/>
                <w:szCs w:val="18"/>
                <w:color w:val="auto"/>
              </w:rPr>
              <w:t>Metalor USA Refining Corporation</w:t>
            </w:r>
          </w:p>
        </w:tc>
        <w:tc>
          <w:tcPr>
            <w:tcW w:w="3000" w:type="dxa"/>
            <w:vAlign w:val="bottom"/>
            <w:tcBorders>
              <w:top w:val="single" w:sz="8" w:color="99CCFF"/>
              <w:right w:val="single" w:sz="8" w:color="99CCFF"/>
            </w:tcBorders>
          </w:tcPr>
          <w:p>
            <w:pPr>
              <w:jc w:val="center"/>
              <w:ind w:right="10"/>
              <w:spacing w:after="0"/>
              <w:rPr>
                <w:sz w:val="20"/>
                <w:szCs w:val="20"/>
                <w:color w:val="auto"/>
              </w:rPr>
            </w:pPr>
            <w:r>
              <w:rPr>
                <w:rFonts w:ascii="Arial" w:cs="Arial" w:eastAsia="Arial" w:hAnsi="Arial"/>
                <w:sz w:val="18"/>
                <w:szCs w:val="18"/>
                <w:color w:val="auto"/>
                <w:w w:val="94"/>
              </w:rPr>
              <w:t>UNITED STATES</w:t>
            </w:r>
          </w:p>
        </w:tc>
      </w:tr>
      <w:tr>
        <w:trPr>
          <w:trHeight w:val="27"/>
        </w:trPr>
        <w:tc>
          <w:tcPr>
            <w:tcW w:w="1660" w:type="dxa"/>
            <w:vAlign w:val="bottom"/>
            <w:tcBorders>
              <w:left w:val="single" w:sz="8" w:color="99CCFF"/>
              <w:bottom w:val="single" w:sz="8" w:color="99CCFF"/>
            </w:tcBorders>
          </w:tcPr>
          <w:p>
            <w:pPr>
              <w:spacing w:after="0"/>
              <w:rPr>
                <w:sz w:val="2"/>
                <w:szCs w:val="2"/>
                <w:color w:val="auto"/>
              </w:rPr>
            </w:pPr>
          </w:p>
        </w:tc>
        <w:tc>
          <w:tcPr>
            <w:tcW w:w="6780" w:type="dxa"/>
            <w:vAlign w:val="bottom"/>
            <w:tcBorders>
              <w:bottom w:val="single" w:sz="8" w:color="99CCFF"/>
            </w:tcBorders>
          </w:tcPr>
          <w:p>
            <w:pPr>
              <w:spacing w:after="0"/>
              <w:rPr>
                <w:sz w:val="2"/>
                <w:szCs w:val="2"/>
                <w:color w:val="auto"/>
              </w:rPr>
            </w:pPr>
          </w:p>
        </w:tc>
        <w:tc>
          <w:tcPr>
            <w:tcW w:w="3000" w:type="dxa"/>
            <w:vAlign w:val="bottom"/>
            <w:tcBorders>
              <w:bottom w:val="single" w:sz="8" w:color="99CCFF"/>
              <w:right w:val="single" w:sz="8" w:color="99CCFF"/>
            </w:tcBorders>
          </w:tcPr>
          <w:p>
            <w:pPr>
              <w:spacing w:after="0"/>
              <w:rPr>
                <w:sz w:val="2"/>
                <w:szCs w:val="2"/>
                <w:color w:val="auto"/>
              </w:rPr>
            </w:pPr>
          </w:p>
        </w:tc>
      </w:tr>
      <w:tr>
        <w:trPr>
          <w:trHeight w:val="269"/>
        </w:trPr>
        <w:tc>
          <w:tcPr>
            <w:tcW w:w="1660" w:type="dxa"/>
            <w:vAlign w:val="bottom"/>
            <w:tcBorders>
              <w:left w:val="single" w:sz="8" w:color="99CCFF"/>
              <w:bottom w:val="single" w:sz="8" w:color="CCFFFF"/>
            </w:tcBorders>
            <w:shd w:val="clear" w:color="auto" w:fill="CCFFFF"/>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bottom w:val="single" w:sz="8" w:color="CCFFFF"/>
            </w:tcBorders>
            <w:shd w:val="clear" w:color="auto" w:fill="CCFFFF"/>
          </w:tcPr>
          <w:p>
            <w:pPr>
              <w:ind w:left="440"/>
              <w:spacing w:after="0"/>
              <w:rPr>
                <w:sz w:val="20"/>
                <w:szCs w:val="20"/>
                <w:color w:val="auto"/>
              </w:rPr>
            </w:pPr>
            <w:r>
              <w:rPr>
                <w:rFonts w:ascii="Arial" w:cs="Arial" w:eastAsia="Arial" w:hAnsi="Arial"/>
                <w:sz w:val="18"/>
                <w:szCs w:val="18"/>
                <w:color w:val="auto"/>
              </w:rPr>
              <w:t>Metalúrgica Met-Mex Peñoles S.A. De C.V.</w:t>
            </w:r>
          </w:p>
        </w:tc>
        <w:tc>
          <w:tcPr>
            <w:tcW w:w="3000" w:type="dxa"/>
            <w:vAlign w:val="bottom"/>
            <w:tcBorders>
              <w:bottom w:val="single" w:sz="8" w:color="CCFFFF"/>
              <w:right w:val="single" w:sz="8" w:color="99CCFF"/>
            </w:tcBorders>
            <w:shd w:val="clear" w:color="auto" w:fill="CCFFFF"/>
          </w:tcPr>
          <w:p>
            <w:pPr>
              <w:jc w:val="center"/>
              <w:ind w:right="30"/>
              <w:spacing w:after="0"/>
              <w:rPr>
                <w:sz w:val="20"/>
                <w:szCs w:val="20"/>
                <w:color w:val="auto"/>
              </w:rPr>
            </w:pPr>
            <w:r>
              <w:rPr>
                <w:rFonts w:ascii="Arial" w:cs="Arial" w:eastAsia="Arial" w:hAnsi="Arial"/>
                <w:sz w:val="18"/>
                <w:szCs w:val="18"/>
                <w:color w:val="auto"/>
              </w:rPr>
              <w:t>MEXICO</w:t>
            </w:r>
          </w:p>
        </w:tc>
      </w:tr>
      <w:tr>
        <w:trPr>
          <w:trHeight w:val="237"/>
        </w:trPr>
        <w:tc>
          <w:tcPr>
            <w:tcW w:w="1660" w:type="dxa"/>
            <w:vAlign w:val="bottom"/>
            <w:tcBorders>
              <w:top w:val="single" w:sz="8" w:color="99CCFF"/>
              <w:left w:val="single" w:sz="8" w:color="99CCFF"/>
            </w:tcBorders>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top w:val="single" w:sz="8" w:color="99CCFF"/>
            </w:tcBorders>
          </w:tcPr>
          <w:p>
            <w:pPr>
              <w:ind w:left="440"/>
              <w:spacing w:after="0"/>
              <w:rPr>
                <w:sz w:val="20"/>
                <w:szCs w:val="20"/>
                <w:color w:val="auto"/>
              </w:rPr>
            </w:pPr>
            <w:r>
              <w:rPr>
                <w:rFonts w:ascii="Arial" w:cs="Arial" w:eastAsia="Arial" w:hAnsi="Arial"/>
                <w:sz w:val="18"/>
                <w:szCs w:val="18"/>
                <w:color w:val="auto"/>
              </w:rPr>
              <w:t>Mitsubishi Materials Corporation</w:t>
            </w:r>
          </w:p>
        </w:tc>
        <w:tc>
          <w:tcPr>
            <w:tcW w:w="3000" w:type="dxa"/>
            <w:vAlign w:val="bottom"/>
            <w:tcBorders>
              <w:top w:val="single" w:sz="8" w:color="99CCFF"/>
              <w:right w:val="single" w:sz="8" w:color="99CCFF"/>
            </w:tcBorders>
          </w:tcPr>
          <w:p>
            <w:pPr>
              <w:jc w:val="center"/>
              <w:ind w:right="30"/>
              <w:spacing w:after="0"/>
              <w:rPr>
                <w:sz w:val="20"/>
                <w:szCs w:val="20"/>
                <w:color w:val="auto"/>
              </w:rPr>
            </w:pPr>
            <w:r>
              <w:rPr>
                <w:rFonts w:ascii="Arial" w:cs="Arial" w:eastAsia="Arial" w:hAnsi="Arial"/>
                <w:sz w:val="18"/>
                <w:szCs w:val="18"/>
                <w:color w:val="auto"/>
                <w:w w:val="96"/>
              </w:rPr>
              <w:t>JAPAN</w:t>
            </w:r>
          </w:p>
        </w:tc>
      </w:tr>
      <w:tr>
        <w:trPr>
          <w:trHeight w:val="27"/>
        </w:trPr>
        <w:tc>
          <w:tcPr>
            <w:tcW w:w="1660" w:type="dxa"/>
            <w:vAlign w:val="bottom"/>
            <w:tcBorders>
              <w:left w:val="single" w:sz="8" w:color="99CCFF"/>
              <w:bottom w:val="single" w:sz="8" w:color="99CCFF"/>
            </w:tcBorders>
          </w:tcPr>
          <w:p>
            <w:pPr>
              <w:spacing w:after="0"/>
              <w:rPr>
                <w:sz w:val="2"/>
                <w:szCs w:val="2"/>
                <w:color w:val="auto"/>
              </w:rPr>
            </w:pPr>
          </w:p>
        </w:tc>
        <w:tc>
          <w:tcPr>
            <w:tcW w:w="6780" w:type="dxa"/>
            <w:vAlign w:val="bottom"/>
            <w:tcBorders>
              <w:bottom w:val="single" w:sz="8" w:color="99CCFF"/>
            </w:tcBorders>
          </w:tcPr>
          <w:p>
            <w:pPr>
              <w:spacing w:after="0"/>
              <w:rPr>
                <w:sz w:val="2"/>
                <w:szCs w:val="2"/>
                <w:color w:val="auto"/>
              </w:rPr>
            </w:pPr>
          </w:p>
        </w:tc>
        <w:tc>
          <w:tcPr>
            <w:tcW w:w="3000" w:type="dxa"/>
            <w:vAlign w:val="bottom"/>
            <w:tcBorders>
              <w:bottom w:val="single" w:sz="8" w:color="99CCFF"/>
              <w:right w:val="single" w:sz="8" w:color="99CCFF"/>
            </w:tcBorders>
          </w:tcPr>
          <w:p>
            <w:pPr>
              <w:spacing w:after="0"/>
              <w:rPr>
                <w:sz w:val="2"/>
                <w:szCs w:val="2"/>
                <w:color w:val="auto"/>
              </w:rPr>
            </w:pPr>
          </w:p>
        </w:tc>
      </w:tr>
      <w:tr>
        <w:trPr>
          <w:trHeight w:val="269"/>
        </w:trPr>
        <w:tc>
          <w:tcPr>
            <w:tcW w:w="1660" w:type="dxa"/>
            <w:vAlign w:val="bottom"/>
            <w:tcBorders>
              <w:left w:val="single" w:sz="8" w:color="99CCFF"/>
              <w:bottom w:val="single" w:sz="8" w:color="CCFFFF"/>
            </w:tcBorders>
            <w:shd w:val="clear" w:color="auto" w:fill="CCFFFF"/>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bottom w:val="single" w:sz="8" w:color="CCFFFF"/>
            </w:tcBorders>
            <w:shd w:val="clear" w:color="auto" w:fill="CCFFFF"/>
          </w:tcPr>
          <w:p>
            <w:pPr>
              <w:ind w:left="440"/>
              <w:spacing w:after="0"/>
              <w:rPr>
                <w:sz w:val="20"/>
                <w:szCs w:val="20"/>
                <w:color w:val="auto"/>
              </w:rPr>
            </w:pPr>
            <w:r>
              <w:rPr>
                <w:rFonts w:ascii="Arial" w:cs="Arial" w:eastAsia="Arial" w:hAnsi="Arial"/>
                <w:sz w:val="18"/>
                <w:szCs w:val="18"/>
                <w:color w:val="auto"/>
              </w:rPr>
              <w:t>Mitsui Mining and Smelting Co., Ltd.</w:t>
            </w:r>
          </w:p>
        </w:tc>
        <w:tc>
          <w:tcPr>
            <w:tcW w:w="3000" w:type="dxa"/>
            <w:vAlign w:val="bottom"/>
            <w:tcBorders>
              <w:bottom w:val="single" w:sz="8" w:color="CCFFFF"/>
              <w:right w:val="single" w:sz="8" w:color="99CCFF"/>
            </w:tcBorders>
            <w:shd w:val="clear" w:color="auto" w:fill="CCFFFF"/>
          </w:tcPr>
          <w:p>
            <w:pPr>
              <w:jc w:val="center"/>
              <w:ind w:right="30"/>
              <w:spacing w:after="0"/>
              <w:rPr>
                <w:sz w:val="20"/>
                <w:szCs w:val="20"/>
                <w:color w:val="auto"/>
              </w:rPr>
            </w:pPr>
            <w:r>
              <w:rPr>
                <w:rFonts w:ascii="Arial" w:cs="Arial" w:eastAsia="Arial" w:hAnsi="Arial"/>
                <w:sz w:val="18"/>
                <w:szCs w:val="18"/>
                <w:color w:val="auto"/>
                <w:w w:val="96"/>
              </w:rPr>
              <w:t>JAPAN</w:t>
            </w:r>
          </w:p>
        </w:tc>
      </w:tr>
      <w:tr>
        <w:trPr>
          <w:trHeight w:val="237"/>
        </w:trPr>
        <w:tc>
          <w:tcPr>
            <w:tcW w:w="1660" w:type="dxa"/>
            <w:vAlign w:val="bottom"/>
            <w:tcBorders>
              <w:top w:val="single" w:sz="8" w:color="99CCFF"/>
              <w:left w:val="single" w:sz="8" w:color="99CCFF"/>
            </w:tcBorders>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top w:val="single" w:sz="8" w:color="99CCFF"/>
            </w:tcBorders>
          </w:tcPr>
          <w:p>
            <w:pPr>
              <w:ind w:left="440"/>
              <w:spacing w:after="0"/>
              <w:rPr>
                <w:sz w:val="20"/>
                <w:szCs w:val="20"/>
                <w:color w:val="auto"/>
              </w:rPr>
            </w:pPr>
            <w:r>
              <w:rPr>
                <w:rFonts w:ascii="Arial" w:cs="Arial" w:eastAsia="Arial" w:hAnsi="Arial"/>
                <w:sz w:val="18"/>
                <w:szCs w:val="18"/>
                <w:color w:val="auto"/>
              </w:rPr>
              <w:t>MMTC-PAMP India Pvt., Ltd.</w:t>
            </w:r>
          </w:p>
        </w:tc>
        <w:tc>
          <w:tcPr>
            <w:tcW w:w="3000" w:type="dxa"/>
            <w:vAlign w:val="bottom"/>
            <w:tcBorders>
              <w:top w:val="single" w:sz="8" w:color="99CCFF"/>
              <w:right w:val="single" w:sz="8" w:color="99CCFF"/>
            </w:tcBorders>
          </w:tcPr>
          <w:p>
            <w:pPr>
              <w:jc w:val="center"/>
              <w:ind w:right="30"/>
              <w:spacing w:after="0"/>
              <w:rPr>
                <w:sz w:val="20"/>
                <w:szCs w:val="20"/>
                <w:color w:val="auto"/>
              </w:rPr>
            </w:pPr>
            <w:r>
              <w:rPr>
                <w:rFonts w:ascii="Arial" w:cs="Arial" w:eastAsia="Arial" w:hAnsi="Arial"/>
                <w:sz w:val="18"/>
                <w:szCs w:val="18"/>
                <w:color w:val="auto"/>
              </w:rPr>
              <w:t>INDIA</w:t>
            </w:r>
          </w:p>
        </w:tc>
      </w:tr>
      <w:tr>
        <w:trPr>
          <w:trHeight w:val="27"/>
        </w:trPr>
        <w:tc>
          <w:tcPr>
            <w:tcW w:w="1660" w:type="dxa"/>
            <w:vAlign w:val="bottom"/>
            <w:tcBorders>
              <w:left w:val="single" w:sz="8" w:color="99CCFF"/>
              <w:bottom w:val="single" w:sz="8" w:color="99CCFF"/>
            </w:tcBorders>
          </w:tcPr>
          <w:p>
            <w:pPr>
              <w:spacing w:after="0"/>
              <w:rPr>
                <w:sz w:val="2"/>
                <w:szCs w:val="2"/>
                <w:color w:val="auto"/>
              </w:rPr>
            </w:pPr>
          </w:p>
        </w:tc>
        <w:tc>
          <w:tcPr>
            <w:tcW w:w="6780" w:type="dxa"/>
            <w:vAlign w:val="bottom"/>
            <w:tcBorders>
              <w:bottom w:val="single" w:sz="8" w:color="99CCFF"/>
            </w:tcBorders>
          </w:tcPr>
          <w:p>
            <w:pPr>
              <w:spacing w:after="0"/>
              <w:rPr>
                <w:sz w:val="2"/>
                <w:szCs w:val="2"/>
                <w:color w:val="auto"/>
              </w:rPr>
            </w:pPr>
          </w:p>
        </w:tc>
        <w:tc>
          <w:tcPr>
            <w:tcW w:w="3000" w:type="dxa"/>
            <w:vAlign w:val="bottom"/>
            <w:tcBorders>
              <w:bottom w:val="single" w:sz="8" w:color="99CCFF"/>
              <w:right w:val="single" w:sz="8" w:color="99CCFF"/>
            </w:tcBorders>
          </w:tcPr>
          <w:p>
            <w:pPr>
              <w:spacing w:after="0"/>
              <w:rPr>
                <w:sz w:val="2"/>
                <w:szCs w:val="2"/>
                <w:color w:val="auto"/>
              </w:rPr>
            </w:pPr>
          </w:p>
        </w:tc>
      </w:tr>
      <w:tr>
        <w:trPr>
          <w:trHeight w:val="269"/>
        </w:trPr>
        <w:tc>
          <w:tcPr>
            <w:tcW w:w="1660" w:type="dxa"/>
            <w:vAlign w:val="bottom"/>
            <w:tcBorders>
              <w:left w:val="single" w:sz="8" w:color="99CCFF"/>
              <w:bottom w:val="single" w:sz="8" w:color="CCFFFF"/>
            </w:tcBorders>
            <w:shd w:val="clear" w:color="auto" w:fill="CCFFFF"/>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bottom w:val="single" w:sz="8" w:color="CCFFFF"/>
            </w:tcBorders>
            <w:shd w:val="clear" w:color="auto" w:fill="CCFFFF"/>
          </w:tcPr>
          <w:p>
            <w:pPr>
              <w:ind w:left="440"/>
              <w:spacing w:after="0"/>
              <w:rPr>
                <w:sz w:val="20"/>
                <w:szCs w:val="20"/>
                <w:color w:val="auto"/>
              </w:rPr>
            </w:pPr>
            <w:r>
              <w:rPr>
                <w:rFonts w:ascii="Arial" w:cs="Arial" w:eastAsia="Arial" w:hAnsi="Arial"/>
                <w:sz w:val="18"/>
                <w:szCs w:val="18"/>
                <w:color w:val="auto"/>
              </w:rPr>
              <w:t>Morris and Watson</w:t>
            </w:r>
          </w:p>
        </w:tc>
        <w:tc>
          <w:tcPr>
            <w:tcW w:w="3000" w:type="dxa"/>
            <w:vAlign w:val="bottom"/>
            <w:tcBorders>
              <w:bottom w:val="single" w:sz="8" w:color="CCFFFF"/>
              <w:right w:val="single" w:sz="8" w:color="99CCFF"/>
            </w:tcBorders>
            <w:shd w:val="clear" w:color="auto" w:fill="CCFFFF"/>
          </w:tcPr>
          <w:p>
            <w:pPr>
              <w:jc w:val="center"/>
              <w:ind w:right="30"/>
              <w:spacing w:after="0"/>
              <w:rPr>
                <w:sz w:val="20"/>
                <w:szCs w:val="20"/>
                <w:color w:val="auto"/>
              </w:rPr>
            </w:pPr>
            <w:r>
              <w:rPr>
                <w:rFonts w:ascii="Arial" w:cs="Arial" w:eastAsia="Arial" w:hAnsi="Arial"/>
                <w:sz w:val="18"/>
                <w:szCs w:val="18"/>
                <w:color w:val="auto"/>
              </w:rPr>
              <w:t>NEW ZEALAND</w:t>
            </w:r>
          </w:p>
        </w:tc>
      </w:tr>
      <w:tr>
        <w:trPr>
          <w:trHeight w:val="237"/>
        </w:trPr>
        <w:tc>
          <w:tcPr>
            <w:tcW w:w="1660" w:type="dxa"/>
            <w:vAlign w:val="bottom"/>
            <w:tcBorders>
              <w:top w:val="single" w:sz="8" w:color="99CCFF"/>
              <w:left w:val="single" w:sz="8" w:color="99CCFF"/>
            </w:tcBorders>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top w:val="single" w:sz="8" w:color="99CCFF"/>
            </w:tcBorders>
          </w:tcPr>
          <w:p>
            <w:pPr>
              <w:ind w:left="440"/>
              <w:spacing w:after="0"/>
              <w:rPr>
                <w:sz w:val="20"/>
                <w:szCs w:val="20"/>
                <w:color w:val="auto"/>
              </w:rPr>
            </w:pPr>
            <w:r>
              <w:rPr>
                <w:rFonts w:ascii="Arial" w:cs="Arial" w:eastAsia="Arial" w:hAnsi="Arial"/>
                <w:sz w:val="18"/>
                <w:szCs w:val="18"/>
                <w:color w:val="auto"/>
              </w:rPr>
              <w:t>Moscow Special Alloys Processing Plant</w:t>
            </w:r>
          </w:p>
        </w:tc>
        <w:tc>
          <w:tcPr>
            <w:tcW w:w="3000" w:type="dxa"/>
            <w:vAlign w:val="bottom"/>
            <w:tcBorders>
              <w:top w:val="single" w:sz="8" w:color="99CCFF"/>
              <w:right w:val="single" w:sz="8" w:color="99CCFF"/>
            </w:tcBorders>
          </w:tcPr>
          <w:p>
            <w:pPr>
              <w:jc w:val="center"/>
              <w:ind w:right="30"/>
              <w:spacing w:after="0"/>
              <w:rPr>
                <w:sz w:val="20"/>
                <w:szCs w:val="20"/>
                <w:color w:val="auto"/>
              </w:rPr>
            </w:pPr>
            <w:r>
              <w:rPr>
                <w:rFonts w:ascii="Arial" w:cs="Arial" w:eastAsia="Arial" w:hAnsi="Arial"/>
                <w:sz w:val="18"/>
                <w:szCs w:val="18"/>
                <w:color w:val="auto"/>
                <w:w w:val="95"/>
              </w:rPr>
              <w:t>RUSSIAN FEDERATION</w:t>
            </w:r>
          </w:p>
        </w:tc>
      </w:tr>
      <w:tr>
        <w:trPr>
          <w:trHeight w:val="27"/>
        </w:trPr>
        <w:tc>
          <w:tcPr>
            <w:tcW w:w="1660" w:type="dxa"/>
            <w:vAlign w:val="bottom"/>
            <w:tcBorders>
              <w:left w:val="single" w:sz="8" w:color="99CCFF"/>
              <w:bottom w:val="single" w:sz="8" w:color="99CCFF"/>
            </w:tcBorders>
          </w:tcPr>
          <w:p>
            <w:pPr>
              <w:spacing w:after="0"/>
              <w:rPr>
                <w:sz w:val="2"/>
                <w:szCs w:val="2"/>
                <w:color w:val="auto"/>
              </w:rPr>
            </w:pPr>
          </w:p>
        </w:tc>
        <w:tc>
          <w:tcPr>
            <w:tcW w:w="6780" w:type="dxa"/>
            <w:vAlign w:val="bottom"/>
            <w:tcBorders>
              <w:bottom w:val="single" w:sz="8" w:color="99CCFF"/>
            </w:tcBorders>
          </w:tcPr>
          <w:p>
            <w:pPr>
              <w:spacing w:after="0"/>
              <w:rPr>
                <w:sz w:val="2"/>
                <w:szCs w:val="2"/>
                <w:color w:val="auto"/>
              </w:rPr>
            </w:pPr>
          </w:p>
        </w:tc>
        <w:tc>
          <w:tcPr>
            <w:tcW w:w="3000" w:type="dxa"/>
            <w:vAlign w:val="bottom"/>
            <w:tcBorders>
              <w:bottom w:val="single" w:sz="8" w:color="99CCFF"/>
              <w:right w:val="single" w:sz="8" w:color="99CCFF"/>
            </w:tcBorders>
          </w:tcPr>
          <w:p>
            <w:pPr>
              <w:spacing w:after="0"/>
              <w:rPr>
                <w:sz w:val="2"/>
                <w:szCs w:val="2"/>
                <w:color w:val="auto"/>
              </w:rPr>
            </w:pPr>
          </w:p>
        </w:tc>
      </w:tr>
      <w:tr>
        <w:trPr>
          <w:trHeight w:val="269"/>
        </w:trPr>
        <w:tc>
          <w:tcPr>
            <w:tcW w:w="1660" w:type="dxa"/>
            <w:vAlign w:val="bottom"/>
            <w:tcBorders>
              <w:left w:val="single" w:sz="8" w:color="99CCFF"/>
              <w:bottom w:val="single" w:sz="8" w:color="CCFFFF"/>
            </w:tcBorders>
            <w:shd w:val="clear" w:color="auto" w:fill="CCFFFF"/>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bottom w:val="single" w:sz="8" w:color="CCFFFF"/>
            </w:tcBorders>
            <w:shd w:val="clear" w:color="auto" w:fill="CCFFFF"/>
          </w:tcPr>
          <w:p>
            <w:pPr>
              <w:ind w:left="440"/>
              <w:spacing w:after="0"/>
              <w:rPr>
                <w:sz w:val="20"/>
                <w:szCs w:val="20"/>
                <w:color w:val="auto"/>
              </w:rPr>
            </w:pPr>
            <w:r>
              <w:rPr>
                <w:rFonts w:ascii="Arial" w:cs="Arial" w:eastAsia="Arial" w:hAnsi="Arial"/>
                <w:sz w:val="18"/>
                <w:szCs w:val="18"/>
                <w:color w:val="auto"/>
              </w:rPr>
              <w:t>Nadir Metal Rafineri San. Ve Tic. A.Ş.</w:t>
            </w:r>
          </w:p>
        </w:tc>
        <w:tc>
          <w:tcPr>
            <w:tcW w:w="3000" w:type="dxa"/>
            <w:vAlign w:val="bottom"/>
            <w:tcBorders>
              <w:bottom w:val="single" w:sz="8" w:color="CCFFFF"/>
              <w:right w:val="single" w:sz="8" w:color="99CCFF"/>
            </w:tcBorders>
            <w:shd w:val="clear" w:color="auto" w:fill="CCFFFF"/>
          </w:tcPr>
          <w:p>
            <w:pPr>
              <w:jc w:val="center"/>
              <w:ind w:right="30"/>
              <w:spacing w:after="0"/>
              <w:rPr>
                <w:sz w:val="20"/>
                <w:szCs w:val="20"/>
                <w:color w:val="auto"/>
              </w:rPr>
            </w:pPr>
            <w:r>
              <w:rPr>
                <w:rFonts w:ascii="Arial" w:cs="Arial" w:eastAsia="Arial" w:hAnsi="Arial"/>
                <w:sz w:val="18"/>
                <w:szCs w:val="18"/>
                <w:color w:val="auto"/>
                <w:w w:val="98"/>
              </w:rPr>
              <w:t>TURKEY</w:t>
            </w:r>
          </w:p>
        </w:tc>
      </w:tr>
      <w:tr>
        <w:trPr>
          <w:trHeight w:val="237"/>
        </w:trPr>
        <w:tc>
          <w:tcPr>
            <w:tcW w:w="1660" w:type="dxa"/>
            <w:vAlign w:val="bottom"/>
            <w:tcBorders>
              <w:top w:val="single" w:sz="8" w:color="99CCFF"/>
              <w:left w:val="single" w:sz="8" w:color="99CCFF"/>
            </w:tcBorders>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top w:val="single" w:sz="8" w:color="99CCFF"/>
            </w:tcBorders>
          </w:tcPr>
          <w:p>
            <w:pPr>
              <w:ind w:left="440"/>
              <w:spacing w:after="0"/>
              <w:rPr>
                <w:sz w:val="20"/>
                <w:szCs w:val="20"/>
                <w:color w:val="auto"/>
              </w:rPr>
            </w:pPr>
            <w:r>
              <w:rPr>
                <w:rFonts w:ascii="Arial" w:cs="Arial" w:eastAsia="Arial" w:hAnsi="Arial"/>
                <w:sz w:val="18"/>
                <w:szCs w:val="18"/>
                <w:color w:val="auto"/>
              </w:rPr>
              <w:t>Navoi Mining and Metallurgical Combinat</w:t>
            </w:r>
          </w:p>
        </w:tc>
        <w:tc>
          <w:tcPr>
            <w:tcW w:w="3000" w:type="dxa"/>
            <w:vAlign w:val="bottom"/>
            <w:tcBorders>
              <w:top w:val="single" w:sz="8" w:color="99CCFF"/>
              <w:right w:val="single" w:sz="8" w:color="99CCFF"/>
            </w:tcBorders>
          </w:tcPr>
          <w:p>
            <w:pPr>
              <w:jc w:val="center"/>
              <w:ind w:right="30"/>
              <w:spacing w:after="0"/>
              <w:rPr>
                <w:sz w:val="20"/>
                <w:szCs w:val="20"/>
                <w:color w:val="auto"/>
              </w:rPr>
            </w:pPr>
            <w:r>
              <w:rPr>
                <w:rFonts w:ascii="Arial" w:cs="Arial" w:eastAsia="Arial" w:hAnsi="Arial"/>
                <w:sz w:val="18"/>
                <w:szCs w:val="18"/>
                <w:color w:val="auto"/>
                <w:w w:val="99"/>
              </w:rPr>
              <w:t>UZBEKISTAN</w:t>
            </w:r>
          </w:p>
        </w:tc>
      </w:tr>
      <w:tr>
        <w:trPr>
          <w:trHeight w:val="27"/>
        </w:trPr>
        <w:tc>
          <w:tcPr>
            <w:tcW w:w="1660" w:type="dxa"/>
            <w:vAlign w:val="bottom"/>
            <w:tcBorders>
              <w:left w:val="single" w:sz="8" w:color="99CCFF"/>
              <w:bottom w:val="single" w:sz="8" w:color="99CCFF"/>
            </w:tcBorders>
          </w:tcPr>
          <w:p>
            <w:pPr>
              <w:spacing w:after="0"/>
              <w:rPr>
                <w:sz w:val="2"/>
                <w:szCs w:val="2"/>
                <w:color w:val="auto"/>
              </w:rPr>
            </w:pPr>
          </w:p>
        </w:tc>
        <w:tc>
          <w:tcPr>
            <w:tcW w:w="6780" w:type="dxa"/>
            <w:vAlign w:val="bottom"/>
            <w:tcBorders>
              <w:bottom w:val="single" w:sz="8" w:color="99CCFF"/>
            </w:tcBorders>
          </w:tcPr>
          <w:p>
            <w:pPr>
              <w:spacing w:after="0"/>
              <w:rPr>
                <w:sz w:val="2"/>
                <w:szCs w:val="2"/>
                <w:color w:val="auto"/>
              </w:rPr>
            </w:pPr>
          </w:p>
        </w:tc>
        <w:tc>
          <w:tcPr>
            <w:tcW w:w="3000" w:type="dxa"/>
            <w:vAlign w:val="bottom"/>
            <w:tcBorders>
              <w:bottom w:val="single" w:sz="8" w:color="99CCFF"/>
              <w:right w:val="single" w:sz="8" w:color="99CCFF"/>
            </w:tcBorders>
          </w:tcPr>
          <w:p>
            <w:pPr>
              <w:spacing w:after="0"/>
              <w:rPr>
                <w:sz w:val="2"/>
                <w:szCs w:val="2"/>
                <w:color w:val="auto"/>
              </w:rPr>
            </w:pPr>
          </w:p>
        </w:tc>
      </w:tr>
      <w:tr>
        <w:trPr>
          <w:trHeight w:val="269"/>
        </w:trPr>
        <w:tc>
          <w:tcPr>
            <w:tcW w:w="1660" w:type="dxa"/>
            <w:vAlign w:val="bottom"/>
            <w:tcBorders>
              <w:left w:val="single" w:sz="8" w:color="99CCFF"/>
              <w:bottom w:val="single" w:sz="8" w:color="CCFFFF"/>
            </w:tcBorders>
            <w:shd w:val="clear" w:color="auto" w:fill="CCFFFF"/>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bottom w:val="single" w:sz="8" w:color="CCFFFF"/>
            </w:tcBorders>
            <w:shd w:val="clear" w:color="auto" w:fill="CCFFFF"/>
          </w:tcPr>
          <w:p>
            <w:pPr>
              <w:ind w:left="440"/>
              <w:spacing w:after="0"/>
              <w:rPr>
                <w:sz w:val="20"/>
                <w:szCs w:val="20"/>
                <w:color w:val="auto"/>
              </w:rPr>
            </w:pPr>
            <w:r>
              <w:rPr>
                <w:rFonts w:ascii="Arial" w:cs="Arial" w:eastAsia="Arial" w:hAnsi="Arial"/>
                <w:sz w:val="18"/>
                <w:szCs w:val="18"/>
                <w:color w:val="auto"/>
              </w:rPr>
              <w:t>Nihon Material Co., Ltd.</w:t>
            </w:r>
          </w:p>
        </w:tc>
        <w:tc>
          <w:tcPr>
            <w:tcW w:w="3000" w:type="dxa"/>
            <w:vAlign w:val="bottom"/>
            <w:tcBorders>
              <w:bottom w:val="single" w:sz="8" w:color="CCFFFF"/>
              <w:right w:val="single" w:sz="8" w:color="99CCFF"/>
            </w:tcBorders>
            <w:shd w:val="clear" w:color="auto" w:fill="CCFFFF"/>
          </w:tcPr>
          <w:p>
            <w:pPr>
              <w:jc w:val="center"/>
              <w:ind w:right="30"/>
              <w:spacing w:after="0"/>
              <w:rPr>
                <w:sz w:val="20"/>
                <w:szCs w:val="20"/>
                <w:color w:val="auto"/>
              </w:rPr>
            </w:pPr>
            <w:r>
              <w:rPr>
                <w:rFonts w:ascii="Arial" w:cs="Arial" w:eastAsia="Arial" w:hAnsi="Arial"/>
                <w:sz w:val="18"/>
                <w:szCs w:val="18"/>
                <w:color w:val="auto"/>
                <w:w w:val="96"/>
              </w:rPr>
              <w:t>JAPAN</w:t>
            </w:r>
          </w:p>
        </w:tc>
      </w:tr>
      <w:tr>
        <w:trPr>
          <w:trHeight w:val="237"/>
        </w:trPr>
        <w:tc>
          <w:tcPr>
            <w:tcW w:w="1660" w:type="dxa"/>
            <w:vAlign w:val="bottom"/>
            <w:tcBorders>
              <w:top w:val="single" w:sz="8" w:color="99CCFF"/>
              <w:left w:val="single" w:sz="8" w:color="99CCFF"/>
            </w:tcBorders>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top w:val="single" w:sz="8" w:color="99CCFF"/>
            </w:tcBorders>
          </w:tcPr>
          <w:p>
            <w:pPr>
              <w:ind w:left="440"/>
              <w:spacing w:after="0"/>
              <w:rPr>
                <w:sz w:val="20"/>
                <w:szCs w:val="20"/>
                <w:color w:val="auto"/>
              </w:rPr>
            </w:pPr>
            <w:r>
              <w:rPr>
                <w:rFonts w:ascii="Arial" w:cs="Arial" w:eastAsia="Arial" w:hAnsi="Arial"/>
                <w:sz w:val="18"/>
                <w:szCs w:val="18"/>
                <w:color w:val="auto"/>
              </w:rPr>
              <w:t>Ögussa Österreichische Gold- und Silber-Scheideanstalt GmbH</w:t>
            </w:r>
          </w:p>
        </w:tc>
        <w:tc>
          <w:tcPr>
            <w:tcW w:w="3000" w:type="dxa"/>
            <w:vAlign w:val="bottom"/>
            <w:tcBorders>
              <w:top w:val="single" w:sz="8" w:color="99CCFF"/>
              <w:right w:val="single" w:sz="8" w:color="99CCFF"/>
            </w:tcBorders>
          </w:tcPr>
          <w:p>
            <w:pPr>
              <w:jc w:val="center"/>
              <w:ind w:right="10"/>
              <w:spacing w:after="0"/>
              <w:rPr>
                <w:sz w:val="20"/>
                <w:szCs w:val="20"/>
                <w:color w:val="auto"/>
              </w:rPr>
            </w:pPr>
            <w:r>
              <w:rPr>
                <w:rFonts w:ascii="Arial" w:cs="Arial" w:eastAsia="Arial" w:hAnsi="Arial"/>
                <w:sz w:val="18"/>
                <w:szCs w:val="18"/>
                <w:color w:val="auto"/>
                <w:w w:val="99"/>
              </w:rPr>
              <w:t>AUSTRIA</w:t>
            </w:r>
          </w:p>
        </w:tc>
      </w:tr>
      <w:tr>
        <w:trPr>
          <w:trHeight w:val="27"/>
        </w:trPr>
        <w:tc>
          <w:tcPr>
            <w:tcW w:w="1660" w:type="dxa"/>
            <w:vAlign w:val="bottom"/>
            <w:tcBorders>
              <w:left w:val="single" w:sz="8" w:color="99CCFF"/>
              <w:bottom w:val="single" w:sz="8" w:color="99CCFF"/>
            </w:tcBorders>
          </w:tcPr>
          <w:p>
            <w:pPr>
              <w:spacing w:after="0"/>
              <w:rPr>
                <w:sz w:val="2"/>
                <w:szCs w:val="2"/>
                <w:color w:val="auto"/>
              </w:rPr>
            </w:pPr>
          </w:p>
        </w:tc>
        <w:tc>
          <w:tcPr>
            <w:tcW w:w="6780" w:type="dxa"/>
            <w:vAlign w:val="bottom"/>
            <w:tcBorders>
              <w:bottom w:val="single" w:sz="8" w:color="99CCFF"/>
            </w:tcBorders>
          </w:tcPr>
          <w:p>
            <w:pPr>
              <w:spacing w:after="0"/>
              <w:rPr>
                <w:sz w:val="2"/>
                <w:szCs w:val="2"/>
                <w:color w:val="auto"/>
              </w:rPr>
            </w:pPr>
          </w:p>
        </w:tc>
        <w:tc>
          <w:tcPr>
            <w:tcW w:w="3000" w:type="dxa"/>
            <w:vAlign w:val="bottom"/>
            <w:tcBorders>
              <w:bottom w:val="single" w:sz="8" w:color="99CCFF"/>
              <w:right w:val="single" w:sz="8" w:color="99CCFF"/>
            </w:tcBorders>
          </w:tcPr>
          <w:p>
            <w:pPr>
              <w:spacing w:after="0"/>
              <w:rPr>
                <w:sz w:val="2"/>
                <w:szCs w:val="2"/>
                <w:color w:val="auto"/>
              </w:rPr>
            </w:pPr>
          </w:p>
        </w:tc>
      </w:tr>
      <w:tr>
        <w:trPr>
          <w:trHeight w:val="269"/>
        </w:trPr>
        <w:tc>
          <w:tcPr>
            <w:tcW w:w="1660" w:type="dxa"/>
            <w:vAlign w:val="bottom"/>
            <w:tcBorders>
              <w:left w:val="single" w:sz="8" w:color="99CCFF"/>
              <w:bottom w:val="single" w:sz="8" w:color="CCFFFF"/>
            </w:tcBorders>
            <w:shd w:val="clear" w:color="auto" w:fill="CCFFFF"/>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bottom w:val="single" w:sz="8" w:color="CCFFFF"/>
            </w:tcBorders>
            <w:shd w:val="clear" w:color="auto" w:fill="CCFFFF"/>
          </w:tcPr>
          <w:p>
            <w:pPr>
              <w:ind w:left="440"/>
              <w:spacing w:after="0"/>
              <w:rPr>
                <w:sz w:val="20"/>
                <w:szCs w:val="20"/>
                <w:color w:val="auto"/>
              </w:rPr>
            </w:pPr>
            <w:r>
              <w:rPr>
                <w:rFonts w:ascii="Arial" w:cs="Arial" w:eastAsia="Arial" w:hAnsi="Arial"/>
                <w:sz w:val="18"/>
                <w:szCs w:val="18"/>
                <w:color w:val="auto"/>
              </w:rPr>
              <w:t>Ohura Precious Metal Industry Co., Ltd.</w:t>
            </w:r>
          </w:p>
        </w:tc>
        <w:tc>
          <w:tcPr>
            <w:tcW w:w="3000" w:type="dxa"/>
            <w:vAlign w:val="bottom"/>
            <w:tcBorders>
              <w:bottom w:val="single" w:sz="8" w:color="CCFFFF"/>
              <w:right w:val="single" w:sz="8" w:color="99CCFF"/>
            </w:tcBorders>
            <w:shd w:val="clear" w:color="auto" w:fill="CCFFFF"/>
          </w:tcPr>
          <w:p>
            <w:pPr>
              <w:jc w:val="center"/>
              <w:ind w:right="30"/>
              <w:spacing w:after="0"/>
              <w:rPr>
                <w:sz w:val="20"/>
                <w:szCs w:val="20"/>
                <w:color w:val="auto"/>
              </w:rPr>
            </w:pPr>
            <w:r>
              <w:rPr>
                <w:rFonts w:ascii="Arial" w:cs="Arial" w:eastAsia="Arial" w:hAnsi="Arial"/>
                <w:sz w:val="18"/>
                <w:szCs w:val="18"/>
                <w:color w:val="auto"/>
                <w:w w:val="96"/>
              </w:rPr>
              <w:t>JAPAN</w:t>
            </w:r>
          </w:p>
        </w:tc>
      </w:tr>
      <w:tr>
        <w:trPr>
          <w:trHeight w:val="237"/>
        </w:trPr>
        <w:tc>
          <w:tcPr>
            <w:tcW w:w="1660" w:type="dxa"/>
            <w:vAlign w:val="bottom"/>
            <w:tcBorders>
              <w:top w:val="single" w:sz="8" w:color="99CCFF"/>
              <w:left w:val="single" w:sz="8" w:color="99CCFF"/>
            </w:tcBorders>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top w:val="single" w:sz="8" w:color="99CCFF"/>
            </w:tcBorders>
          </w:tcPr>
          <w:p>
            <w:pPr>
              <w:ind w:left="440"/>
              <w:spacing w:after="0"/>
              <w:rPr>
                <w:sz w:val="20"/>
                <w:szCs w:val="20"/>
                <w:color w:val="auto"/>
              </w:rPr>
            </w:pPr>
            <w:r>
              <w:rPr>
                <w:rFonts w:ascii="Arial" w:cs="Arial" w:eastAsia="Arial" w:hAnsi="Arial"/>
                <w:sz w:val="18"/>
                <w:szCs w:val="18"/>
                <w:color w:val="auto"/>
                <w:w w:val="96"/>
              </w:rPr>
              <w:t>OJSC "The Gulidov Krasnoyarsk Non-Ferrous Metals Plant" (OJSC Krastsvetmet)</w:t>
            </w:r>
          </w:p>
        </w:tc>
        <w:tc>
          <w:tcPr>
            <w:tcW w:w="3000" w:type="dxa"/>
            <w:vAlign w:val="bottom"/>
            <w:tcBorders>
              <w:top w:val="single" w:sz="8" w:color="99CCFF"/>
              <w:right w:val="single" w:sz="8" w:color="99CCFF"/>
            </w:tcBorders>
          </w:tcPr>
          <w:p>
            <w:pPr>
              <w:jc w:val="center"/>
              <w:ind w:right="30"/>
              <w:spacing w:after="0"/>
              <w:rPr>
                <w:sz w:val="20"/>
                <w:szCs w:val="20"/>
                <w:color w:val="auto"/>
              </w:rPr>
            </w:pPr>
            <w:r>
              <w:rPr>
                <w:rFonts w:ascii="Arial" w:cs="Arial" w:eastAsia="Arial" w:hAnsi="Arial"/>
                <w:sz w:val="18"/>
                <w:szCs w:val="18"/>
                <w:color w:val="auto"/>
                <w:w w:val="95"/>
              </w:rPr>
              <w:t>RUSSIAN FEDERATION</w:t>
            </w:r>
          </w:p>
        </w:tc>
      </w:tr>
      <w:tr>
        <w:trPr>
          <w:trHeight w:val="27"/>
        </w:trPr>
        <w:tc>
          <w:tcPr>
            <w:tcW w:w="1660" w:type="dxa"/>
            <w:vAlign w:val="bottom"/>
            <w:tcBorders>
              <w:left w:val="single" w:sz="8" w:color="99CCFF"/>
              <w:bottom w:val="single" w:sz="8" w:color="99CCFF"/>
            </w:tcBorders>
          </w:tcPr>
          <w:p>
            <w:pPr>
              <w:spacing w:after="0"/>
              <w:rPr>
                <w:sz w:val="2"/>
                <w:szCs w:val="2"/>
                <w:color w:val="auto"/>
              </w:rPr>
            </w:pPr>
          </w:p>
        </w:tc>
        <w:tc>
          <w:tcPr>
            <w:tcW w:w="6780" w:type="dxa"/>
            <w:vAlign w:val="bottom"/>
            <w:tcBorders>
              <w:bottom w:val="single" w:sz="8" w:color="99CCFF"/>
            </w:tcBorders>
          </w:tcPr>
          <w:p>
            <w:pPr>
              <w:spacing w:after="0"/>
              <w:rPr>
                <w:sz w:val="2"/>
                <w:szCs w:val="2"/>
                <w:color w:val="auto"/>
              </w:rPr>
            </w:pPr>
          </w:p>
        </w:tc>
        <w:tc>
          <w:tcPr>
            <w:tcW w:w="3000" w:type="dxa"/>
            <w:vAlign w:val="bottom"/>
            <w:tcBorders>
              <w:bottom w:val="single" w:sz="8" w:color="99CCFF"/>
              <w:right w:val="single" w:sz="8" w:color="99CCFF"/>
            </w:tcBorders>
          </w:tcPr>
          <w:p>
            <w:pPr>
              <w:spacing w:after="0"/>
              <w:rPr>
                <w:sz w:val="2"/>
                <w:szCs w:val="2"/>
                <w:color w:val="auto"/>
              </w:rPr>
            </w:pPr>
          </w:p>
        </w:tc>
      </w:tr>
      <w:tr>
        <w:trPr>
          <w:trHeight w:val="269"/>
        </w:trPr>
        <w:tc>
          <w:tcPr>
            <w:tcW w:w="1660" w:type="dxa"/>
            <w:vAlign w:val="bottom"/>
            <w:tcBorders>
              <w:left w:val="single" w:sz="8" w:color="99CCFF"/>
              <w:bottom w:val="single" w:sz="8" w:color="CCFFFF"/>
            </w:tcBorders>
            <w:shd w:val="clear" w:color="auto" w:fill="CCFFFF"/>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bottom w:val="single" w:sz="8" w:color="CCFFFF"/>
            </w:tcBorders>
            <w:shd w:val="clear" w:color="auto" w:fill="CCFFFF"/>
          </w:tcPr>
          <w:p>
            <w:pPr>
              <w:ind w:left="440"/>
              <w:spacing w:after="0"/>
              <w:rPr>
                <w:sz w:val="20"/>
                <w:szCs w:val="20"/>
                <w:color w:val="auto"/>
              </w:rPr>
            </w:pPr>
            <w:r>
              <w:rPr>
                <w:rFonts w:ascii="Arial" w:cs="Arial" w:eastAsia="Arial" w:hAnsi="Arial"/>
                <w:sz w:val="18"/>
                <w:szCs w:val="18"/>
                <w:color w:val="auto"/>
              </w:rPr>
              <w:t>OJSC Kolyma Refinery</w:t>
            </w:r>
          </w:p>
        </w:tc>
        <w:tc>
          <w:tcPr>
            <w:tcW w:w="3000" w:type="dxa"/>
            <w:vAlign w:val="bottom"/>
            <w:tcBorders>
              <w:bottom w:val="single" w:sz="8" w:color="CCFFFF"/>
              <w:right w:val="single" w:sz="8" w:color="99CCFF"/>
            </w:tcBorders>
            <w:shd w:val="clear" w:color="auto" w:fill="CCFFFF"/>
          </w:tcPr>
          <w:p>
            <w:pPr>
              <w:jc w:val="center"/>
              <w:ind w:right="30"/>
              <w:spacing w:after="0"/>
              <w:rPr>
                <w:sz w:val="20"/>
                <w:szCs w:val="20"/>
                <w:color w:val="auto"/>
              </w:rPr>
            </w:pPr>
            <w:r>
              <w:rPr>
                <w:rFonts w:ascii="Arial" w:cs="Arial" w:eastAsia="Arial" w:hAnsi="Arial"/>
                <w:sz w:val="18"/>
                <w:szCs w:val="18"/>
                <w:color w:val="auto"/>
                <w:w w:val="95"/>
              </w:rPr>
              <w:t>RUSSIAN FEDERATION</w:t>
            </w:r>
          </w:p>
        </w:tc>
      </w:tr>
      <w:tr>
        <w:trPr>
          <w:trHeight w:val="237"/>
        </w:trPr>
        <w:tc>
          <w:tcPr>
            <w:tcW w:w="1660" w:type="dxa"/>
            <w:vAlign w:val="bottom"/>
            <w:tcBorders>
              <w:top w:val="single" w:sz="8" w:color="99CCFF"/>
              <w:left w:val="single" w:sz="8" w:color="99CCFF"/>
            </w:tcBorders>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top w:val="single" w:sz="8" w:color="99CCFF"/>
            </w:tcBorders>
          </w:tcPr>
          <w:p>
            <w:pPr>
              <w:ind w:left="440"/>
              <w:spacing w:after="0"/>
              <w:rPr>
                <w:sz w:val="20"/>
                <w:szCs w:val="20"/>
                <w:color w:val="auto"/>
              </w:rPr>
            </w:pPr>
            <w:r>
              <w:rPr>
                <w:rFonts w:ascii="Arial" w:cs="Arial" w:eastAsia="Arial" w:hAnsi="Arial"/>
                <w:sz w:val="18"/>
                <w:szCs w:val="18"/>
                <w:color w:val="auto"/>
              </w:rPr>
              <w:t>OJSC Novosibirsk Refinery</w:t>
            </w:r>
          </w:p>
        </w:tc>
        <w:tc>
          <w:tcPr>
            <w:tcW w:w="3000" w:type="dxa"/>
            <w:vAlign w:val="bottom"/>
            <w:tcBorders>
              <w:top w:val="single" w:sz="8" w:color="99CCFF"/>
              <w:right w:val="single" w:sz="8" w:color="99CCFF"/>
            </w:tcBorders>
          </w:tcPr>
          <w:p>
            <w:pPr>
              <w:jc w:val="center"/>
              <w:ind w:right="30"/>
              <w:spacing w:after="0"/>
              <w:rPr>
                <w:sz w:val="20"/>
                <w:szCs w:val="20"/>
                <w:color w:val="auto"/>
              </w:rPr>
            </w:pPr>
            <w:r>
              <w:rPr>
                <w:rFonts w:ascii="Arial" w:cs="Arial" w:eastAsia="Arial" w:hAnsi="Arial"/>
                <w:sz w:val="18"/>
                <w:szCs w:val="18"/>
                <w:color w:val="auto"/>
                <w:w w:val="95"/>
              </w:rPr>
              <w:t>RUSSIAN FEDERATION</w:t>
            </w:r>
          </w:p>
        </w:tc>
      </w:tr>
      <w:tr>
        <w:trPr>
          <w:trHeight w:val="27"/>
        </w:trPr>
        <w:tc>
          <w:tcPr>
            <w:tcW w:w="1660" w:type="dxa"/>
            <w:vAlign w:val="bottom"/>
            <w:tcBorders>
              <w:left w:val="single" w:sz="8" w:color="99CCFF"/>
              <w:bottom w:val="single" w:sz="8" w:color="99CCFF"/>
            </w:tcBorders>
          </w:tcPr>
          <w:p>
            <w:pPr>
              <w:spacing w:after="0"/>
              <w:rPr>
                <w:sz w:val="2"/>
                <w:szCs w:val="2"/>
                <w:color w:val="auto"/>
              </w:rPr>
            </w:pPr>
          </w:p>
        </w:tc>
        <w:tc>
          <w:tcPr>
            <w:tcW w:w="6780" w:type="dxa"/>
            <w:vAlign w:val="bottom"/>
            <w:tcBorders>
              <w:bottom w:val="single" w:sz="8" w:color="99CCFF"/>
            </w:tcBorders>
          </w:tcPr>
          <w:p>
            <w:pPr>
              <w:spacing w:after="0"/>
              <w:rPr>
                <w:sz w:val="2"/>
                <w:szCs w:val="2"/>
                <w:color w:val="auto"/>
              </w:rPr>
            </w:pPr>
          </w:p>
        </w:tc>
        <w:tc>
          <w:tcPr>
            <w:tcW w:w="3000" w:type="dxa"/>
            <w:vAlign w:val="bottom"/>
            <w:tcBorders>
              <w:bottom w:val="single" w:sz="8" w:color="99CCFF"/>
              <w:right w:val="single" w:sz="8" w:color="99CCFF"/>
            </w:tcBorders>
          </w:tcPr>
          <w:p>
            <w:pPr>
              <w:spacing w:after="0"/>
              <w:rPr>
                <w:sz w:val="2"/>
                <w:szCs w:val="2"/>
                <w:color w:val="auto"/>
              </w:rPr>
            </w:pPr>
          </w:p>
        </w:tc>
      </w:tr>
      <w:tr>
        <w:trPr>
          <w:trHeight w:val="269"/>
        </w:trPr>
        <w:tc>
          <w:tcPr>
            <w:tcW w:w="1660" w:type="dxa"/>
            <w:vAlign w:val="bottom"/>
            <w:tcBorders>
              <w:left w:val="single" w:sz="8" w:color="99CCFF"/>
              <w:bottom w:val="single" w:sz="8" w:color="CCFFFF"/>
            </w:tcBorders>
            <w:shd w:val="clear" w:color="auto" w:fill="CCFFFF"/>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bottom w:val="single" w:sz="8" w:color="CCFFFF"/>
            </w:tcBorders>
            <w:shd w:val="clear" w:color="auto" w:fill="CCFFFF"/>
          </w:tcPr>
          <w:p>
            <w:pPr>
              <w:ind w:left="440"/>
              <w:spacing w:after="0"/>
              <w:rPr>
                <w:sz w:val="20"/>
                <w:szCs w:val="20"/>
                <w:color w:val="auto"/>
              </w:rPr>
            </w:pPr>
            <w:r>
              <w:rPr>
                <w:rFonts w:ascii="Arial" w:cs="Arial" w:eastAsia="Arial" w:hAnsi="Arial"/>
                <w:sz w:val="18"/>
                <w:szCs w:val="18"/>
                <w:color w:val="auto"/>
              </w:rPr>
              <w:t>PAMP S.A.</w:t>
            </w:r>
          </w:p>
        </w:tc>
        <w:tc>
          <w:tcPr>
            <w:tcW w:w="3000" w:type="dxa"/>
            <w:vAlign w:val="bottom"/>
            <w:tcBorders>
              <w:bottom w:val="single" w:sz="8" w:color="CCFFFF"/>
              <w:right w:val="single" w:sz="8" w:color="99CCFF"/>
            </w:tcBorders>
            <w:shd w:val="clear" w:color="auto" w:fill="CCFFFF"/>
          </w:tcPr>
          <w:p>
            <w:pPr>
              <w:jc w:val="center"/>
              <w:ind w:right="30"/>
              <w:spacing w:after="0"/>
              <w:rPr>
                <w:sz w:val="20"/>
                <w:szCs w:val="20"/>
                <w:color w:val="auto"/>
              </w:rPr>
            </w:pPr>
            <w:r>
              <w:rPr>
                <w:rFonts w:ascii="Arial" w:cs="Arial" w:eastAsia="Arial" w:hAnsi="Arial"/>
                <w:sz w:val="18"/>
                <w:szCs w:val="18"/>
                <w:color w:val="auto"/>
                <w:w w:val="99"/>
              </w:rPr>
              <w:t>SWITZERLAND</w:t>
            </w:r>
          </w:p>
        </w:tc>
      </w:tr>
      <w:tr>
        <w:trPr>
          <w:trHeight w:val="237"/>
        </w:trPr>
        <w:tc>
          <w:tcPr>
            <w:tcW w:w="1660" w:type="dxa"/>
            <w:vAlign w:val="bottom"/>
            <w:tcBorders>
              <w:top w:val="single" w:sz="8" w:color="99CCFF"/>
              <w:left w:val="single" w:sz="8" w:color="99CCFF"/>
            </w:tcBorders>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top w:val="single" w:sz="8" w:color="99CCFF"/>
            </w:tcBorders>
          </w:tcPr>
          <w:p>
            <w:pPr>
              <w:ind w:left="440"/>
              <w:spacing w:after="0"/>
              <w:rPr>
                <w:sz w:val="20"/>
                <w:szCs w:val="20"/>
                <w:color w:val="auto"/>
              </w:rPr>
            </w:pPr>
            <w:r>
              <w:rPr>
                <w:rFonts w:ascii="Arial" w:cs="Arial" w:eastAsia="Arial" w:hAnsi="Arial"/>
                <w:sz w:val="18"/>
                <w:szCs w:val="18"/>
                <w:color w:val="auto"/>
              </w:rPr>
              <w:t>Penglai Penggang Gold Industry Co., Ltd.</w:t>
            </w:r>
          </w:p>
        </w:tc>
        <w:tc>
          <w:tcPr>
            <w:tcW w:w="3000" w:type="dxa"/>
            <w:vAlign w:val="bottom"/>
            <w:tcBorders>
              <w:top w:val="single" w:sz="8" w:color="99CCFF"/>
              <w:right w:val="single" w:sz="8" w:color="99CCFF"/>
            </w:tcBorders>
          </w:tcPr>
          <w:p>
            <w:pPr>
              <w:jc w:val="center"/>
              <w:ind w:right="30"/>
              <w:spacing w:after="0"/>
              <w:rPr>
                <w:sz w:val="20"/>
                <w:szCs w:val="20"/>
                <w:color w:val="auto"/>
              </w:rPr>
            </w:pPr>
            <w:r>
              <w:rPr>
                <w:rFonts w:ascii="Arial" w:cs="Arial" w:eastAsia="Arial" w:hAnsi="Arial"/>
                <w:sz w:val="18"/>
                <w:szCs w:val="18"/>
                <w:color w:val="auto"/>
                <w:w w:val="99"/>
              </w:rPr>
              <w:t>CHINA</w:t>
            </w:r>
          </w:p>
        </w:tc>
      </w:tr>
      <w:tr>
        <w:trPr>
          <w:trHeight w:val="27"/>
        </w:trPr>
        <w:tc>
          <w:tcPr>
            <w:tcW w:w="1660" w:type="dxa"/>
            <w:vAlign w:val="bottom"/>
            <w:tcBorders>
              <w:left w:val="single" w:sz="8" w:color="99CCFF"/>
              <w:bottom w:val="single" w:sz="8" w:color="99CCFF"/>
            </w:tcBorders>
          </w:tcPr>
          <w:p>
            <w:pPr>
              <w:spacing w:after="0"/>
              <w:rPr>
                <w:sz w:val="2"/>
                <w:szCs w:val="2"/>
                <w:color w:val="auto"/>
              </w:rPr>
            </w:pPr>
          </w:p>
        </w:tc>
        <w:tc>
          <w:tcPr>
            <w:tcW w:w="6780" w:type="dxa"/>
            <w:vAlign w:val="bottom"/>
            <w:tcBorders>
              <w:bottom w:val="single" w:sz="8" w:color="99CCFF"/>
            </w:tcBorders>
          </w:tcPr>
          <w:p>
            <w:pPr>
              <w:spacing w:after="0"/>
              <w:rPr>
                <w:sz w:val="2"/>
                <w:szCs w:val="2"/>
                <w:color w:val="auto"/>
              </w:rPr>
            </w:pPr>
          </w:p>
        </w:tc>
        <w:tc>
          <w:tcPr>
            <w:tcW w:w="3000" w:type="dxa"/>
            <w:vAlign w:val="bottom"/>
            <w:tcBorders>
              <w:bottom w:val="single" w:sz="8" w:color="99CCFF"/>
              <w:right w:val="single" w:sz="8" w:color="99CCFF"/>
            </w:tcBorders>
          </w:tcPr>
          <w:p>
            <w:pPr>
              <w:spacing w:after="0"/>
              <w:rPr>
                <w:sz w:val="2"/>
                <w:szCs w:val="2"/>
                <w:color w:val="auto"/>
              </w:rPr>
            </w:pPr>
          </w:p>
        </w:tc>
      </w:tr>
      <w:tr>
        <w:trPr>
          <w:trHeight w:val="269"/>
        </w:trPr>
        <w:tc>
          <w:tcPr>
            <w:tcW w:w="1660" w:type="dxa"/>
            <w:vAlign w:val="bottom"/>
            <w:tcBorders>
              <w:left w:val="single" w:sz="8" w:color="99CCFF"/>
              <w:bottom w:val="single" w:sz="8" w:color="CCFFFF"/>
            </w:tcBorders>
            <w:shd w:val="clear" w:color="auto" w:fill="CCFFFF"/>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bottom w:val="single" w:sz="8" w:color="CCFFFF"/>
            </w:tcBorders>
            <w:shd w:val="clear" w:color="auto" w:fill="CCFFFF"/>
          </w:tcPr>
          <w:p>
            <w:pPr>
              <w:ind w:left="440"/>
              <w:spacing w:after="0"/>
              <w:rPr>
                <w:sz w:val="20"/>
                <w:szCs w:val="20"/>
                <w:color w:val="auto"/>
              </w:rPr>
            </w:pPr>
            <w:r>
              <w:rPr>
                <w:rFonts w:ascii="Arial" w:cs="Arial" w:eastAsia="Arial" w:hAnsi="Arial"/>
                <w:sz w:val="18"/>
                <w:szCs w:val="18"/>
                <w:color w:val="auto"/>
              </w:rPr>
              <w:t>Prioksky Plant of Non-Ferrous Metals</w:t>
            </w:r>
          </w:p>
        </w:tc>
        <w:tc>
          <w:tcPr>
            <w:tcW w:w="3000" w:type="dxa"/>
            <w:vAlign w:val="bottom"/>
            <w:tcBorders>
              <w:bottom w:val="single" w:sz="8" w:color="CCFFFF"/>
              <w:right w:val="single" w:sz="8" w:color="99CCFF"/>
            </w:tcBorders>
            <w:shd w:val="clear" w:color="auto" w:fill="CCFFFF"/>
          </w:tcPr>
          <w:p>
            <w:pPr>
              <w:jc w:val="center"/>
              <w:ind w:right="30"/>
              <w:spacing w:after="0"/>
              <w:rPr>
                <w:sz w:val="20"/>
                <w:szCs w:val="20"/>
                <w:color w:val="auto"/>
              </w:rPr>
            </w:pPr>
            <w:r>
              <w:rPr>
                <w:rFonts w:ascii="Arial" w:cs="Arial" w:eastAsia="Arial" w:hAnsi="Arial"/>
                <w:sz w:val="18"/>
                <w:szCs w:val="18"/>
                <w:color w:val="auto"/>
                <w:w w:val="95"/>
              </w:rPr>
              <w:t>RUSSIAN FEDERATION</w:t>
            </w:r>
          </w:p>
        </w:tc>
      </w:tr>
      <w:tr>
        <w:trPr>
          <w:trHeight w:val="237"/>
        </w:trPr>
        <w:tc>
          <w:tcPr>
            <w:tcW w:w="1660" w:type="dxa"/>
            <w:vAlign w:val="bottom"/>
            <w:tcBorders>
              <w:top w:val="single" w:sz="8" w:color="99CCFF"/>
              <w:left w:val="single" w:sz="8" w:color="99CCFF"/>
            </w:tcBorders>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top w:val="single" w:sz="8" w:color="99CCFF"/>
            </w:tcBorders>
          </w:tcPr>
          <w:p>
            <w:pPr>
              <w:ind w:left="440"/>
              <w:spacing w:after="0"/>
              <w:rPr>
                <w:sz w:val="20"/>
                <w:szCs w:val="20"/>
                <w:color w:val="auto"/>
              </w:rPr>
            </w:pPr>
            <w:r>
              <w:rPr>
                <w:rFonts w:ascii="Arial" w:cs="Arial" w:eastAsia="Arial" w:hAnsi="Arial"/>
                <w:sz w:val="18"/>
                <w:szCs w:val="18"/>
                <w:color w:val="auto"/>
              </w:rPr>
              <w:t>PT Aneka Tambang (Persero) Tbk</w:t>
            </w:r>
          </w:p>
        </w:tc>
        <w:tc>
          <w:tcPr>
            <w:tcW w:w="3000" w:type="dxa"/>
            <w:vAlign w:val="bottom"/>
            <w:tcBorders>
              <w:top w:val="single" w:sz="8" w:color="99CCFF"/>
              <w:right w:val="single" w:sz="8" w:color="99CCFF"/>
            </w:tcBorders>
          </w:tcPr>
          <w:p>
            <w:pPr>
              <w:jc w:val="center"/>
              <w:ind w:right="10"/>
              <w:spacing w:after="0"/>
              <w:rPr>
                <w:sz w:val="20"/>
                <w:szCs w:val="20"/>
                <w:color w:val="auto"/>
              </w:rPr>
            </w:pPr>
            <w:r>
              <w:rPr>
                <w:rFonts w:ascii="Arial" w:cs="Arial" w:eastAsia="Arial" w:hAnsi="Arial"/>
                <w:sz w:val="18"/>
                <w:szCs w:val="18"/>
                <w:color w:val="auto"/>
                <w:w w:val="98"/>
              </w:rPr>
              <w:t>INDONESIA</w:t>
            </w:r>
          </w:p>
        </w:tc>
      </w:tr>
      <w:tr>
        <w:trPr>
          <w:trHeight w:val="27"/>
        </w:trPr>
        <w:tc>
          <w:tcPr>
            <w:tcW w:w="1660" w:type="dxa"/>
            <w:vAlign w:val="bottom"/>
            <w:tcBorders>
              <w:left w:val="single" w:sz="8" w:color="99CCFF"/>
              <w:bottom w:val="single" w:sz="8" w:color="99CCFF"/>
            </w:tcBorders>
          </w:tcPr>
          <w:p>
            <w:pPr>
              <w:spacing w:after="0"/>
              <w:rPr>
                <w:sz w:val="2"/>
                <w:szCs w:val="2"/>
                <w:color w:val="auto"/>
              </w:rPr>
            </w:pPr>
          </w:p>
        </w:tc>
        <w:tc>
          <w:tcPr>
            <w:tcW w:w="6780" w:type="dxa"/>
            <w:vAlign w:val="bottom"/>
            <w:tcBorders>
              <w:bottom w:val="single" w:sz="8" w:color="99CCFF"/>
            </w:tcBorders>
          </w:tcPr>
          <w:p>
            <w:pPr>
              <w:spacing w:after="0"/>
              <w:rPr>
                <w:sz w:val="2"/>
                <w:szCs w:val="2"/>
                <w:color w:val="auto"/>
              </w:rPr>
            </w:pPr>
          </w:p>
        </w:tc>
        <w:tc>
          <w:tcPr>
            <w:tcW w:w="3000" w:type="dxa"/>
            <w:vAlign w:val="bottom"/>
            <w:tcBorders>
              <w:bottom w:val="single" w:sz="8" w:color="99CCFF"/>
              <w:right w:val="single" w:sz="8" w:color="99CCFF"/>
            </w:tcBorders>
          </w:tcPr>
          <w:p>
            <w:pPr>
              <w:spacing w:after="0"/>
              <w:rPr>
                <w:sz w:val="2"/>
                <w:szCs w:val="2"/>
                <w:color w:val="auto"/>
              </w:rPr>
            </w:pPr>
          </w:p>
        </w:tc>
      </w:tr>
      <w:tr>
        <w:trPr>
          <w:trHeight w:val="269"/>
        </w:trPr>
        <w:tc>
          <w:tcPr>
            <w:tcW w:w="1660" w:type="dxa"/>
            <w:vAlign w:val="bottom"/>
            <w:tcBorders>
              <w:left w:val="single" w:sz="8" w:color="99CCFF"/>
              <w:bottom w:val="single" w:sz="8" w:color="CCFFFF"/>
            </w:tcBorders>
            <w:shd w:val="clear" w:color="auto" w:fill="CCFFFF"/>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bottom w:val="single" w:sz="8" w:color="CCFFFF"/>
            </w:tcBorders>
            <w:shd w:val="clear" w:color="auto" w:fill="CCFFFF"/>
          </w:tcPr>
          <w:p>
            <w:pPr>
              <w:ind w:left="440"/>
              <w:spacing w:after="0"/>
              <w:rPr>
                <w:sz w:val="20"/>
                <w:szCs w:val="20"/>
                <w:color w:val="auto"/>
              </w:rPr>
            </w:pPr>
            <w:r>
              <w:rPr>
                <w:rFonts w:ascii="Arial" w:cs="Arial" w:eastAsia="Arial" w:hAnsi="Arial"/>
                <w:sz w:val="18"/>
                <w:szCs w:val="18"/>
                <w:color w:val="auto"/>
              </w:rPr>
              <w:t>PX Précinox S.A.</w:t>
            </w:r>
          </w:p>
        </w:tc>
        <w:tc>
          <w:tcPr>
            <w:tcW w:w="3000" w:type="dxa"/>
            <w:vAlign w:val="bottom"/>
            <w:tcBorders>
              <w:bottom w:val="single" w:sz="8" w:color="CCFFFF"/>
              <w:right w:val="single" w:sz="8" w:color="99CCFF"/>
            </w:tcBorders>
            <w:shd w:val="clear" w:color="auto" w:fill="CCFFFF"/>
          </w:tcPr>
          <w:p>
            <w:pPr>
              <w:jc w:val="center"/>
              <w:ind w:right="30"/>
              <w:spacing w:after="0"/>
              <w:rPr>
                <w:sz w:val="20"/>
                <w:szCs w:val="20"/>
                <w:color w:val="auto"/>
              </w:rPr>
            </w:pPr>
            <w:r>
              <w:rPr>
                <w:rFonts w:ascii="Arial" w:cs="Arial" w:eastAsia="Arial" w:hAnsi="Arial"/>
                <w:sz w:val="18"/>
                <w:szCs w:val="18"/>
                <w:color w:val="auto"/>
                <w:w w:val="99"/>
              </w:rPr>
              <w:t>SWITZERLAND</w:t>
            </w:r>
          </w:p>
        </w:tc>
      </w:tr>
      <w:tr>
        <w:trPr>
          <w:trHeight w:val="237"/>
        </w:trPr>
        <w:tc>
          <w:tcPr>
            <w:tcW w:w="1660" w:type="dxa"/>
            <w:vAlign w:val="bottom"/>
            <w:tcBorders>
              <w:top w:val="single" w:sz="8" w:color="99CCFF"/>
              <w:left w:val="single" w:sz="8" w:color="99CCFF"/>
            </w:tcBorders>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top w:val="single" w:sz="8" w:color="99CCFF"/>
            </w:tcBorders>
          </w:tcPr>
          <w:p>
            <w:pPr>
              <w:ind w:left="440"/>
              <w:spacing w:after="0"/>
              <w:rPr>
                <w:sz w:val="20"/>
                <w:szCs w:val="20"/>
                <w:color w:val="auto"/>
              </w:rPr>
            </w:pPr>
            <w:r>
              <w:rPr>
                <w:rFonts w:ascii="Arial" w:cs="Arial" w:eastAsia="Arial" w:hAnsi="Arial"/>
                <w:sz w:val="18"/>
                <w:szCs w:val="18"/>
                <w:color w:val="auto"/>
              </w:rPr>
              <w:t>Rand Refinery (Pty) Ltd.</w:t>
            </w:r>
          </w:p>
        </w:tc>
        <w:tc>
          <w:tcPr>
            <w:tcW w:w="3000" w:type="dxa"/>
            <w:vAlign w:val="bottom"/>
            <w:tcBorders>
              <w:top w:val="single" w:sz="8" w:color="99CCFF"/>
              <w:right w:val="single" w:sz="8" w:color="99CCFF"/>
            </w:tcBorders>
          </w:tcPr>
          <w:p>
            <w:pPr>
              <w:jc w:val="center"/>
              <w:ind w:right="30"/>
              <w:spacing w:after="0"/>
              <w:rPr>
                <w:sz w:val="20"/>
                <w:szCs w:val="20"/>
                <w:color w:val="auto"/>
              </w:rPr>
            </w:pPr>
            <w:r>
              <w:rPr>
                <w:rFonts w:ascii="Arial" w:cs="Arial" w:eastAsia="Arial" w:hAnsi="Arial"/>
                <w:sz w:val="18"/>
                <w:szCs w:val="18"/>
                <w:color w:val="auto"/>
                <w:w w:val="98"/>
              </w:rPr>
              <w:t>SOUTH AFRICA</w:t>
            </w:r>
          </w:p>
        </w:tc>
      </w:tr>
      <w:tr>
        <w:trPr>
          <w:trHeight w:val="27"/>
        </w:trPr>
        <w:tc>
          <w:tcPr>
            <w:tcW w:w="1660" w:type="dxa"/>
            <w:vAlign w:val="bottom"/>
            <w:tcBorders>
              <w:left w:val="single" w:sz="8" w:color="99CCFF"/>
              <w:bottom w:val="single" w:sz="8" w:color="99CCFF"/>
            </w:tcBorders>
          </w:tcPr>
          <w:p>
            <w:pPr>
              <w:spacing w:after="0"/>
              <w:rPr>
                <w:sz w:val="2"/>
                <w:szCs w:val="2"/>
                <w:color w:val="auto"/>
              </w:rPr>
            </w:pPr>
          </w:p>
        </w:tc>
        <w:tc>
          <w:tcPr>
            <w:tcW w:w="6780" w:type="dxa"/>
            <w:vAlign w:val="bottom"/>
            <w:tcBorders>
              <w:bottom w:val="single" w:sz="8" w:color="99CCFF"/>
            </w:tcBorders>
          </w:tcPr>
          <w:p>
            <w:pPr>
              <w:spacing w:after="0"/>
              <w:rPr>
                <w:sz w:val="2"/>
                <w:szCs w:val="2"/>
                <w:color w:val="auto"/>
              </w:rPr>
            </w:pPr>
          </w:p>
        </w:tc>
        <w:tc>
          <w:tcPr>
            <w:tcW w:w="3000" w:type="dxa"/>
            <w:vAlign w:val="bottom"/>
            <w:tcBorders>
              <w:bottom w:val="single" w:sz="8" w:color="99CCFF"/>
              <w:right w:val="single" w:sz="8" w:color="99CCFF"/>
            </w:tcBorders>
          </w:tcPr>
          <w:p>
            <w:pPr>
              <w:spacing w:after="0"/>
              <w:rPr>
                <w:sz w:val="2"/>
                <w:szCs w:val="2"/>
                <w:color w:val="auto"/>
              </w:rPr>
            </w:pPr>
          </w:p>
        </w:tc>
      </w:tr>
      <w:tr>
        <w:trPr>
          <w:trHeight w:val="269"/>
        </w:trPr>
        <w:tc>
          <w:tcPr>
            <w:tcW w:w="1660" w:type="dxa"/>
            <w:vAlign w:val="bottom"/>
            <w:tcBorders>
              <w:left w:val="single" w:sz="8" w:color="99CCFF"/>
              <w:bottom w:val="single" w:sz="8" w:color="CCFFFF"/>
            </w:tcBorders>
            <w:shd w:val="clear" w:color="auto" w:fill="CCFFFF"/>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bottom w:val="single" w:sz="8" w:color="CCFFFF"/>
            </w:tcBorders>
            <w:shd w:val="clear" w:color="auto" w:fill="CCFFFF"/>
          </w:tcPr>
          <w:p>
            <w:pPr>
              <w:ind w:left="440"/>
              <w:spacing w:after="0"/>
              <w:rPr>
                <w:sz w:val="20"/>
                <w:szCs w:val="20"/>
                <w:color w:val="auto"/>
              </w:rPr>
            </w:pPr>
            <w:r>
              <w:rPr>
                <w:rFonts w:ascii="Arial" w:cs="Arial" w:eastAsia="Arial" w:hAnsi="Arial"/>
                <w:sz w:val="18"/>
                <w:szCs w:val="18"/>
                <w:color w:val="auto"/>
              </w:rPr>
              <w:t>Remondis Argentia B.V.</w:t>
            </w:r>
          </w:p>
        </w:tc>
        <w:tc>
          <w:tcPr>
            <w:tcW w:w="3000" w:type="dxa"/>
            <w:vAlign w:val="bottom"/>
            <w:tcBorders>
              <w:bottom w:val="single" w:sz="8" w:color="CCFFFF"/>
              <w:right w:val="single" w:sz="8" w:color="99CCFF"/>
            </w:tcBorders>
            <w:shd w:val="clear" w:color="auto" w:fill="CCFFFF"/>
          </w:tcPr>
          <w:p>
            <w:pPr>
              <w:jc w:val="center"/>
              <w:ind w:right="30"/>
              <w:spacing w:after="0"/>
              <w:rPr>
                <w:sz w:val="20"/>
                <w:szCs w:val="20"/>
                <w:color w:val="auto"/>
              </w:rPr>
            </w:pPr>
            <w:r>
              <w:rPr>
                <w:rFonts w:ascii="Arial" w:cs="Arial" w:eastAsia="Arial" w:hAnsi="Arial"/>
                <w:sz w:val="18"/>
                <w:szCs w:val="18"/>
                <w:color w:val="auto"/>
                <w:w w:val="90"/>
              </w:rPr>
              <w:t>Netherlands</w:t>
            </w:r>
          </w:p>
        </w:tc>
      </w:tr>
      <w:tr>
        <w:trPr>
          <w:trHeight w:val="237"/>
        </w:trPr>
        <w:tc>
          <w:tcPr>
            <w:tcW w:w="1660" w:type="dxa"/>
            <w:vAlign w:val="bottom"/>
            <w:tcBorders>
              <w:top w:val="single" w:sz="8" w:color="99CCFF"/>
              <w:left w:val="single" w:sz="8" w:color="99CCFF"/>
            </w:tcBorders>
          </w:tcPr>
          <w:p>
            <w:pPr>
              <w:ind w:left="860"/>
              <w:spacing w:after="0"/>
              <w:rPr>
                <w:sz w:val="20"/>
                <w:szCs w:val="20"/>
                <w:color w:val="auto"/>
              </w:rPr>
            </w:pPr>
            <w:r>
              <w:rPr>
                <w:rFonts w:ascii="Arial" w:cs="Arial" w:eastAsia="Arial" w:hAnsi="Arial"/>
                <w:sz w:val="18"/>
                <w:szCs w:val="18"/>
                <w:color w:val="auto"/>
              </w:rPr>
              <w:t>Gold</w:t>
            </w:r>
          </w:p>
        </w:tc>
        <w:tc>
          <w:tcPr>
            <w:tcW w:w="6780" w:type="dxa"/>
            <w:vAlign w:val="bottom"/>
            <w:tcBorders>
              <w:top w:val="single" w:sz="8" w:color="99CCFF"/>
            </w:tcBorders>
          </w:tcPr>
          <w:p>
            <w:pPr>
              <w:ind w:left="440"/>
              <w:spacing w:after="0"/>
              <w:rPr>
                <w:sz w:val="20"/>
                <w:szCs w:val="20"/>
                <w:color w:val="auto"/>
              </w:rPr>
            </w:pPr>
            <w:r>
              <w:rPr>
                <w:rFonts w:ascii="Arial" w:cs="Arial" w:eastAsia="Arial" w:hAnsi="Arial"/>
                <w:sz w:val="18"/>
                <w:szCs w:val="18"/>
                <w:color w:val="auto"/>
              </w:rPr>
              <w:t>Republic Metals Corporation</w:t>
            </w:r>
          </w:p>
        </w:tc>
        <w:tc>
          <w:tcPr>
            <w:tcW w:w="3000" w:type="dxa"/>
            <w:vAlign w:val="bottom"/>
            <w:tcBorders>
              <w:top w:val="single" w:sz="8" w:color="99CCFF"/>
              <w:right w:val="single" w:sz="8" w:color="99CCFF"/>
            </w:tcBorders>
          </w:tcPr>
          <w:p>
            <w:pPr>
              <w:jc w:val="center"/>
              <w:ind w:right="10"/>
              <w:spacing w:after="0"/>
              <w:rPr>
                <w:sz w:val="20"/>
                <w:szCs w:val="20"/>
                <w:color w:val="auto"/>
              </w:rPr>
            </w:pPr>
            <w:r>
              <w:rPr>
                <w:rFonts w:ascii="Arial" w:cs="Arial" w:eastAsia="Arial" w:hAnsi="Arial"/>
                <w:sz w:val="18"/>
                <w:szCs w:val="18"/>
                <w:color w:val="auto"/>
                <w:w w:val="94"/>
              </w:rPr>
              <w:t>UNITED STATES</w:t>
            </w:r>
          </w:p>
        </w:tc>
      </w:tr>
      <w:tr>
        <w:trPr>
          <w:trHeight w:val="27"/>
        </w:trPr>
        <w:tc>
          <w:tcPr>
            <w:tcW w:w="1660" w:type="dxa"/>
            <w:vAlign w:val="bottom"/>
            <w:tcBorders>
              <w:left w:val="single" w:sz="8" w:color="99CCFF"/>
              <w:bottom w:val="single" w:sz="8" w:color="99CCFF"/>
            </w:tcBorders>
          </w:tcPr>
          <w:p>
            <w:pPr>
              <w:spacing w:after="0"/>
              <w:rPr>
                <w:sz w:val="2"/>
                <w:szCs w:val="2"/>
                <w:color w:val="auto"/>
              </w:rPr>
            </w:pPr>
          </w:p>
        </w:tc>
        <w:tc>
          <w:tcPr>
            <w:tcW w:w="6780" w:type="dxa"/>
            <w:vAlign w:val="bottom"/>
            <w:tcBorders>
              <w:bottom w:val="single" w:sz="8" w:color="99CCFF"/>
            </w:tcBorders>
          </w:tcPr>
          <w:p>
            <w:pPr>
              <w:spacing w:after="0"/>
              <w:rPr>
                <w:sz w:val="2"/>
                <w:szCs w:val="2"/>
                <w:color w:val="auto"/>
              </w:rPr>
            </w:pPr>
          </w:p>
        </w:tc>
        <w:tc>
          <w:tcPr>
            <w:tcW w:w="3000" w:type="dxa"/>
            <w:vAlign w:val="bottom"/>
            <w:tcBorders>
              <w:bottom w:val="single" w:sz="8" w:color="99CCFF"/>
              <w:right w:val="single" w:sz="8" w:color="99CCFF"/>
            </w:tcBorders>
          </w:tcPr>
          <w:p>
            <w:pPr>
              <w:spacing w:after="0"/>
              <w:rPr>
                <w:sz w:val="2"/>
                <w:szCs w:val="2"/>
                <w:color w:val="auto"/>
              </w:rPr>
            </w:pPr>
          </w:p>
        </w:tc>
      </w:tr>
    </w:tbl>
    <w:p>
      <w:pPr>
        <w:sectPr>
          <w:pgSz w:w="11900" w:h="16838" w:orient="portrait"/>
          <w:cols w:equalWidth="0" w:num="1">
            <w:col w:w="11440"/>
          </w:cols>
          <w:pgMar w:left="240" w:top="714" w:right="21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1740" w:type="dxa"/>
            <w:vAlign w:val="bottom"/>
            <w:tcBorders>
              <w:top w:val="single" w:sz="8" w:color="99CCFF"/>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4"/>
              </w:rPr>
              <w:t>Gold</w:t>
            </w:r>
          </w:p>
        </w:tc>
        <w:tc>
          <w:tcPr>
            <w:tcW w:w="5840" w:type="dxa"/>
            <w:vAlign w:val="bottom"/>
            <w:tcBorders>
              <w:top w:val="single" w:sz="8" w:color="99CCFF"/>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Royal Canadian Mint</w:t>
            </w:r>
          </w:p>
        </w:tc>
        <w:tc>
          <w:tcPr>
            <w:tcW w:w="3860" w:type="dxa"/>
            <w:vAlign w:val="bottom"/>
            <w:tcBorders>
              <w:top w:val="single" w:sz="8" w:color="99CCFF"/>
              <w:bottom w:val="single" w:sz="8" w:color="CCFFFF"/>
              <w:right w:val="single" w:sz="8" w:color="99CCFF"/>
            </w:tcBorders>
            <w:shd w:val="clear" w:color="auto" w:fill="CCFFFF"/>
          </w:tcPr>
          <w:p>
            <w:pPr>
              <w:jc w:val="center"/>
              <w:ind w:left="650"/>
              <w:spacing w:after="0"/>
              <w:rPr>
                <w:sz w:val="20"/>
                <w:szCs w:val="20"/>
                <w:color w:val="auto"/>
              </w:rPr>
            </w:pPr>
            <w:r>
              <w:rPr>
                <w:rFonts w:ascii="Arial" w:cs="Arial" w:eastAsia="Arial" w:hAnsi="Arial"/>
                <w:sz w:val="18"/>
                <w:szCs w:val="18"/>
                <w:color w:val="auto"/>
              </w:rPr>
              <w:t>CANADA</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4"/>
              </w:rPr>
              <w:t>Gold</w:t>
            </w:r>
          </w:p>
        </w:tc>
        <w:tc>
          <w:tcPr>
            <w:tcW w:w="584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Sabin Metal Corp.</w:t>
            </w:r>
          </w:p>
        </w:tc>
        <w:tc>
          <w:tcPr>
            <w:tcW w:w="3860" w:type="dxa"/>
            <w:vAlign w:val="bottom"/>
            <w:tcBorders>
              <w:top w:val="single" w:sz="8" w:color="99CCFF"/>
              <w:right w:val="single" w:sz="8" w:color="99CCFF"/>
            </w:tcBorders>
          </w:tcPr>
          <w:p>
            <w:pPr>
              <w:jc w:val="center"/>
              <w:ind w:left="670"/>
              <w:spacing w:after="0"/>
              <w:rPr>
                <w:sz w:val="20"/>
                <w:szCs w:val="20"/>
                <w:color w:val="auto"/>
              </w:rPr>
            </w:pPr>
            <w:r>
              <w:rPr>
                <w:rFonts w:ascii="Arial" w:cs="Arial" w:eastAsia="Arial" w:hAnsi="Arial"/>
                <w:sz w:val="18"/>
                <w:szCs w:val="18"/>
                <w:color w:val="auto"/>
                <w:w w:val="94"/>
              </w:rPr>
              <w:t>UNITED STATES</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58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4"/>
              </w:rPr>
              <w:t>Gold</w:t>
            </w:r>
          </w:p>
        </w:tc>
        <w:tc>
          <w:tcPr>
            <w:tcW w:w="584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Samduck Precious Metals</w:t>
            </w:r>
          </w:p>
        </w:tc>
        <w:tc>
          <w:tcPr>
            <w:tcW w:w="3860" w:type="dxa"/>
            <w:vAlign w:val="bottom"/>
            <w:tcBorders>
              <w:bottom w:val="single" w:sz="8" w:color="CCFFFF"/>
              <w:right w:val="single" w:sz="8" w:color="99CCFF"/>
            </w:tcBorders>
            <w:shd w:val="clear" w:color="auto" w:fill="CCFFFF"/>
          </w:tcPr>
          <w:p>
            <w:pPr>
              <w:jc w:val="center"/>
              <w:ind w:left="650"/>
              <w:spacing w:after="0"/>
              <w:rPr>
                <w:sz w:val="20"/>
                <w:szCs w:val="20"/>
                <w:color w:val="auto"/>
              </w:rPr>
            </w:pPr>
            <w:r>
              <w:rPr>
                <w:rFonts w:ascii="Arial" w:cs="Arial" w:eastAsia="Arial" w:hAnsi="Arial"/>
                <w:sz w:val="18"/>
                <w:szCs w:val="18"/>
                <w:color w:val="auto"/>
                <w:w w:val="95"/>
              </w:rPr>
              <w:t>KOREA, REPUBLIC OF</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4"/>
              </w:rPr>
              <w:t>Gold</w:t>
            </w:r>
          </w:p>
        </w:tc>
        <w:tc>
          <w:tcPr>
            <w:tcW w:w="584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SAMWON METALS Corp.</w:t>
            </w:r>
          </w:p>
        </w:tc>
        <w:tc>
          <w:tcPr>
            <w:tcW w:w="3860" w:type="dxa"/>
            <w:vAlign w:val="bottom"/>
            <w:tcBorders>
              <w:top w:val="single" w:sz="8" w:color="99CCFF"/>
              <w:right w:val="single" w:sz="8" w:color="99CCFF"/>
            </w:tcBorders>
          </w:tcPr>
          <w:p>
            <w:pPr>
              <w:jc w:val="center"/>
              <w:ind w:left="650"/>
              <w:spacing w:after="0"/>
              <w:rPr>
                <w:sz w:val="20"/>
                <w:szCs w:val="20"/>
                <w:color w:val="auto"/>
              </w:rPr>
            </w:pPr>
            <w:r>
              <w:rPr>
                <w:rFonts w:ascii="Arial" w:cs="Arial" w:eastAsia="Arial" w:hAnsi="Arial"/>
                <w:sz w:val="18"/>
                <w:szCs w:val="18"/>
                <w:color w:val="auto"/>
                <w:w w:val="95"/>
              </w:rPr>
              <w:t>KOREA, REPUBLIC OF</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58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4"/>
              </w:rPr>
              <w:t>Gold</w:t>
            </w:r>
          </w:p>
        </w:tc>
        <w:tc>
          <w:tcPr>
            <w:tcW w:w="584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SAXONIA Edelmetalle GmbH</w:t>
            </w:r>
          </w:p>
        </w:tc>
        <w:tc>
          <w:tcPr>
            <w:tcW w:w="3860" w:type="dxa"/>
            <w:vAlign w:val="bottom"/>
            <w:tcBorders>
              <w:bottom w:val="single" w:sz="8" w:color="CCFFFF"/>
              <w:right w:val="single" w:sz="8" w:color="99CCFF"/>
            </w:tcBorders>
            <w:shd w:val="clear" w:color="auto" w:fill="CCFFFF"/>
          </w:tcPr>
          <w:p>
            <w:pPr>
              <w:jc w:val="center"/>
              <w:ind w:left="650"/>
              <w:spacing w:after="0"/>
              <w:rPr>
                <w:sz w:val="20"/>
                <w:szCs w:val="20"/>
                <w:color w:val="auto"/>
              </w:rPr>
            </w:pPr>
            <w:r>
              <w:rPr>
                <w:rFonts w:ascii="Arial" w:cs="Arial" w:eastAsia="Arial" w:hAnsi="Arial"/>
                <w:sz w:val="18"/>
                <w:szCs w:val="18"/>
                <w:color w:val="auto"/>
              </w:rPr>
              <w:t>GERMANY</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4"/>
              </w:rPr>
              <w:t>Gold</w:t>
            </w:r>
          </w:p>
        </w:tc>
        <w:tc>
          <w:tcPr>
            <w:tcW w:w="584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Schone Edelmetaal B.V.</w:t>
            </w:r>
          </w:p>
        </w:tc>
        <w:tc>
          <w:tcPr>
            <w:tcW w:w="3860" w:type="dxa"/>
            <w:vAlign w:val="bottom"/>
            <w:tcBorders>
              <w:top w:val="single" w:sz="8" w:color="99CCFF"/>
              <w:right w:val="single" w:sz="8" w:color="99CCFF"/>
            </w:tcBorders>
          </w:tcPr>
          <w:p>
            <w:pPr>
              <w:jc w:val="center"/>
              <w:ind w:left="650"/>
              <w:spacing w:after="0"/>
              <w:rPr>
                <w:sz w:val="20"/>
                <w:szCs w:val="20"/>
                <w:color w:val="auto"/>
              </w:rPr>
            </w:pPr>
            <w:r>
              <w:rPr>
                <w:rFonts w:ascii="Arial" w:cs="Arial" w:eastAsia="Arial" w:hAnsi="Arial"/>
                <w:sz w:val="18"/>
                <w:szCs w:val="18"/>
                <w:color w:val="auto"/>
                <w:w w:val="98"/>
              </w:rPr>
              <w:t>NETHERLANDS</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58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4"/>
              </w:rPr>
              <w:t>Gold</w:t>
            </w:r>
          </w:p>
        </w:tc>
        <w:tc>
          <w:tcPr>
            <w:tcW w:w="584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SEMPSA Joyería Platería S.A.</w:t>
            </w:r>
          </w:p>
        </w:tc>
        <w:tc>
          <w:tcPr>
            <w:tcW w:w="3860" w:type="dxa"/>
            <w:vAlign w:val="bottom"/>
            <w:tcBorders>
              <w:bottom w:val="single" w:sz="8" w:color="CCFFFF"/>
              <w:right w:val="single" w:sz="8" w:color="99CCFF"/>
            </w:tcBorders>
            <w:shd w:val="clear" w:color="auto" w:fill="CCFFFF"/>
          </w:tcPr>
          <w:p>
            <w:pPr>
              <w:jc w:val="center"/>
              <w:ind w:left="650"/>
              <w:spacing w:after="0"/>
              <w:rPr>
                <w:sz w:val="20"/>
                <w:szCs w:val="20"/>
                <w:color w:val="auto"/>
              </w:rPr>
            </w:pPr>
            <w:r>
              <w:rPr>
                <w:rFonts w:ascii="Arial" w:cs="Arial" w:eastAsia="Arial" w:hAnsi="Arial"/>
                <w:sz w:val="18"/>
                <w:szCs w:val="18"/>
                <w:color w:val="auto"/>
                <w:w w:val="96"/>
              </w:rPr>
              <w:t>SPAIN</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4"/>
              </w:rPr>
              <w:t>Gold</w:t>
            </w:r>
          </w:p>
        </w:tc>
        <w:tc>
          <w:tcPr>
            <w:tcW w:w="584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Shandong Tiancheng Biological Gold Industrial Co., Ltd.</w:t>
            </w:r>
          </w:p>
        </w:tc>
        <w:tc>
          <w:tcPr>
            <w:tcW w:w="3860" w:type="dxa"/>
            <w:vAlign w:val="bottom"/>
            <w:tcBorders>
              <w:top w:val="single" w:sz="8" w:color="99CCFF"/>
              <w:right w:val="single" w:sz="8" w:color="99CCFF"/>
            </w:tcBorders>
          </w:tcPr>
          <w:p>
            <w:pPr>
              <w:jc w:val="center"/>
              <w:ind w:left="650"/>
              <w:spacing w:after="0"/>
              <w:rPr>
                <w:sz w:val="20"/>
                <w:szCs w:val="20"/>
                <w:color w:val="auto"/>
              </w:rPr>
            </w:pPr>
            <w:r>
              <w:rPr>
                <w:rFonts w:ascii="Arial" w:cs="Arial" w:eastAsia="Arial" w:hAnsi="Arial"/>
                <w:sz w:val="18"/>
                <w:szCs w:val="18"/>
                <w:color w:val="auto"/>
                <w:w w:val="99"/>
              </w:rPr>
              <w:t>CHINA</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58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4"/>
              </w:rPr>
              <w:t>Gold</w:t>
            </w:r>
          </w:p>
        </w:tc>
        <w:tc>
          <w:tcPr>
            <w:tcW w:w="584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Shandong Zhaojin Gold &amp; Silver Refinery Co., Ltd.</w:t>
            </w:r>
          </w:p>
        </w:tc>
        <w:tc>
          <w:tcPr>
            <w:tcW w:w="3860" w:type="dxa"/>
            <w:vAlign w:val="bottom"/>
            <w:tcBorders>
              <w:bottom w:val="single" w:sz="8" w:color="CCFFFF"/>
              <w:right w:val="single" w:sz="8" w:color="99CCFF"/>
            </w:tcBorders>
            <w:shd w:val="clear" w:color="auto" w:fill="CCFFFF"/>
          </w:tcPr>
          <w:p>
            <w:pPr>
              <w:jc w:val="center"/>
              <w:ind w:left="650"/>
              <w:spacing w:after="0"/>
              <w:rPr>
                <w:sz w:val="20"/>
                <w:szCs w:val="20"/>
                <w:color w:val="auto"/>
              </w:rPr>
            </w:pPr>
            <w:r>
              <w:rPr>
                <w:rFonts w:ascii="Arial" w:cs="Arial" w:eastAsia="Arial" w:hAnsi="Arial"/>
                <w:sz w:val="18"/>
                <w:szCs w:val="18"/>
                <w:color w:val="auto"/>
                <w:w w:val="99"/>
              </w:rPr>
              <w:t>CHINA</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4"/>
              </w:rPr>
              <w:t>Gold</w:t>
            </w:r>
          </w:p>
        </w:tc>
        <w:tc>
          <w:tcPr>
            <w:tcW w:w="584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Sichuan Tianze Precious Metals Co., Ltd.</w:t>
            </w:r>
          </w:p>
        </w:tc>
        <w:tc>
          <w:tcPr>
            <w:tcW w:w="3860" w:type="dxa"/>
            <w:vAlign w:val="bottom"/>
            <w:tcBorders>
              <w:top w:val="single" w:sz="8" w:color="99CCFF"/>
              <w:right w:val="single" w:sz="8" w:color="99CCFF"/>
            </w:tcBorders>
          </w:tcPr>
          <w:p>
            <w:pPr>
              <w:jc w:val="center"/>
              <w:ind w:left="650"/>
              <w:spacing w:after="0"/>
              <w:rPr>
                <w:sz w:val="20"/>
                <w:szCs w:val="20"/>
                <w:color w:val="auto"/>
              </w:rPr>
            </w:pPr>
            <w:r>
              <w:rPr>
                <w:rFonts w:ascii="Arial" w:cs="Arial" w:eastAsia="Arial" w:hAnsi="Arial"/>
                <w:sz w:val="18"/>
                <w:szCs w:val="18"/>
                <w:color w:val="auto"/>
                <w:w w:val="99"/>
              </w:rPr>
              <w:t>CHINA</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58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4"/>
              </w:rPr>
              <w:t>Gold</w:t>
            </w:r>
          </w:p>
        </w:tc>
        <w:tc>
          <w:tcPr>
            <w:tcW w:w="584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Singway Technology Co., Ltd.</w:t>
            </w:r>
          </w:p>
        </w:tc>
        <w:tc>
          <w:tcPr>
            <w:tcW w:w="3860" w:type="dxa"/>
            <w:vAlign w:val="bottom"/>
            <w:tcBorders>
              <w:bottom w:val="single" w:sz="8" w:color="CCFFFF"/>
              <w:right w:val="single" w:sz="8" w:color="99CCFF"/>
            </w:tcBorders>
            <w:shd w:val="clear" w:color="auto" w:fill="CCFFFF"/>
          </w:tcPr>
          <w:p>
            <w:pPr>
              <w:jc w:val="center"/>
              <w:ind w:left="650"/>
              <w:spacing w:after="0"/>
              <w:rPr>
                <w:sz w:val="20"/>
                <w:szCs w:val="20"/>
                <w:color w:val="auto"/>
              </w:rPr>
            </w:pPr>
            <w:r>
              <w:rPr>
                <w:rFonts w:ascii="Arial" w:cs="Arial" w:eastAsia="Arial" w:hAnsi="Arial"/>
                <w:sz w:val="18"/>
                <w:szCs w:val="18"/>
                <w:color w:val="auto"/>
                <w:w w:val="97"/>
              </w:rPr>
              <w:t>TAIWAN</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4"/>
              </w:rPr>
              <w:t>Gold</w:t>
            </w:r>
          </w:p>
        </w:tc>
        <w:tc>
          <w:tcPr>
            <w:tcW w:w="584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So Accurate Group, Inc.</w:t>
            </w:r>
          </w:p>
        </w:tc>
        <w:tc>
          <w:tcPr>
            <w:tcW w:w="3860" w:type="dxa"/>
            <w:vAlign w:val="bottom"/>
            <w:tcBorders>
              <w:top w:val="single" w:sz="8" w:color="99CCFF"/>
              <w:right w:val="single" w:sz="8" w:color="99CCFF"/>
            </w:tcBorders>
          </w:tcPr>
          <w:p>
            <w:pPr>
              <w:jc w:val="center"/>
              <w:ind w:left="670"/>
              <w:spacing w:after="0"/>
              <w:rPr>
                <w:sz w:val="20"/>
                <w:szCs w:val="20"/>
                <w:color w:val="auto"/>
              </w:rPr>
            </w:pPr>
            <w:r>
              <w:rPr>
                <w:rFonts w:ascii="Arial" w:cs="Arial" w:eastAsia="Arial" w:hAnsi="Arial"/>
                <w:sz w:val="18"/>
                <w:szCs w:val="18"/>
                <w:color w:val="auto"/>
                <w:w w:val="94"/>
              </w:rPr>
              <w:t>UNITED STATES</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58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4"/>
              </w:rPr>
              <w:t>Gold</w:t>
            </w:r>
          </w:p>
        </w:tc>
        <w:tc>
          <w:tcPr>
            <w:tcW w:w="584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SOE Shyolkovsky Factory of Secondary Precious Metals</w:t>
            </w:r>
          </w:p>
        </w:tc>
        <w:tc>
          <w:tcPr>
            <w:tcW w:w="3860" w:type="dxa"/>
            <w:vAlign w:val="bottom"/>
            <w:tcBorders>
              <w:bottom w:val="single" w:sz="8" w:color="CCFFFF"/>
              <w:right w:val="single" w:sz="8" w:color="99CCFF"/>
            </w:tcBorders>
            <w:shd w:val="clear" w:color="auto" w:fill="CCFFFF"/>
          </w:tcPr>
          <w:p>
            <w:pPr>
              <w:jc w:val="center"/>
              <w:ind w:left="650"/>
              <w:spacing w:after="0"/>
              <w:rPr>
                <w:sz w:val="20"/>
                <w:szCs w:val="20"/>
                <w:color w:val="auto"/>
              </w:rPr>
            </w:pPr>
            <w:r>
              <w:rPr>
                <w:rFonts w:ascii="Arial" w:cs="Arial" w:eastAsia="Arial" w:hAnsi="Arial"/>
                <w:sz w:val="18"/>
                <w:szCs w:val="18"/>
                <w:color w:val="auto"/>
                <w:w w:val="95"/>
              </w:rPr>
              <w:t>RUSSIAN FEDERATION</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4"/>
              </w:rPr>
              <w:t>Gold</w:t>
            </w:r>
          </w:p>
        </w:tc>
        <w:tc>
          <w:tcPr>
            <w:tcW w:w="584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Solar Applied Materials Technology Corp.</w:t>
            </w:r>
          </w:p>
        </w:tc>
        <w:tc>
          <w:tcPr>
            <w:tcW w:w="3860" w:type="dxa"/>
            <w:vAlign w:val="bottom"/>
            <w:tcBorders>
              <w:top w:val="single" w:sz="8" w:color="99CCFF"/>
              <w:right w:val="single" w:sz="8" w:color="99CCFF"/>
            </w:tcBorders>
          </w:tcPr>
          <w:p>
            <w:pPr>
              <w:jc w:val="center"/>
              <w:ind w:left="650"/>
              <w:spacing w:after="0"/>
              <w:rPr>
                <w:sz w:val="20"/>
                <w:szCs w:val="20"/>
                <w:color w:val="auto"/>
              </w:rPr>
            </w:pPr>
            <w:r>
              <w:rPr>
                <w:rFonts w:ascii="Arial" w:cs="Arial" w:eastAsia="Arial" w:hAnsi="Arial"/>
                <w:sz w:val="18"/>
                <w:szCs w:val="18"/>
                <w:color w:val="auto"/>
                <w:w w:val="97"/>
              </w:rPr>
              <w:t>TAIWAN</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58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4"/>
              </w:rPr>
              <w:t>Gold</w:t>
            </w:r>
          </w:p>
        </w:tc>
        <w:tc>
          <w:tcPr>
            <w:tcW w:w="584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Sudan Gold Refinery</w:t>
            </w:r>
          </w:p>
        </w:tc>
        <w:tc>
          <w:tcPr>
            <w:tcW w:w="3860" w:type="dxa"/>
            <w:vAlign w:val="bottom"/>
            <w:tcBorders>
              <w:bottom w:val="single" w:sz="8" w:color="CCFFFF"/>
              <w:right w:val="single" w:sz="8" w:color="99CCFF"/>
            </w:tcBorders>
            <w:shd w:val="clear" w:color="auto" w:fill="CCFFFF"/>
          </w:tcPr>
          <w:p>
            <w:pPr>
              <w:jc w:val="center"/>
              <w:ind w:left="670"/>
              <w:spacing w:after="0"/>
              <w:rPr>
                <w:sz w:val="20"/>
                <w:szCs w:val="20"/>
                <w:color w:val="auto"/>
              </w:rPr>
            </w:pPr>
            <w:r>
              <w:rPr>
                <w:rFonts w:ascii="Arial" w:cs="Arial" w:eastAsia="Arial" w:hAnsi="Arial"/>
                <w:sz w:val="18"/>
                <w:szCs w:val="18"/>
                <w:color w:val="auto"/>
                <w:w w:val="98"/>
              </w:rPr>
              <w:t>SUDAN</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4"/>
              </w:rPr>
              <w:t>Gold</w:t>
            </w:r>
          </w:p>
        </w:tc>
        <w:tc>
          <w:tcPr>
            <w:tcW w:w="584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Sumitomo Metal Mining Co., Ltd.</w:t>
            </w:r>
          </w:p>
        </w:tc>
        <w:tc>
          <w:tcPr>
            <w:tcW w:w="3860" w:type="dxa"/>
            <w:vAlign w:val="bottom"/>
            <w:tcBorders>
              <w:top w:val="single" w:sz="8" w:color="99CCFF"/>
              <w:right w:val="single" w:sz="8" w:color="99CCFF"/>
            </w:tcBorders>
          </w:tcPr>
          <w:p>
            <w:pPr>
              <w:jc w:val="center"/>
              <w:ind w:left="650"/>
              <w:spacing w:after="0"/>
              <w:rPr>
                <w:sz w:val="20"/>
                <w:szCs w:val="20"/>
                <w:color w:val="auto"/>
              </w:rPr>
            </w:pPr>
            <w:r>
              <w:rPr>
                <w:rFonts w:ascii="Arial" w:cs="Arial" w:eastAsia="Arial" w:hAnsi="Arial"/>
                <w:sz w:val="18"/>
                <w:szCs w:val="18"/>
                <w:color w:val="auto"/>
                <w:w w:val="96"/>
              </w:rPr>
              <w:t>JAPAN</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58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4"/>
              </w:rPr>
              <w:t>Gold</w:t>
            </w:r>
          </w:p>
        </w:tc>
        <w:tc>
          <w:tcPr>
            <w:tcW w:w="584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T.C.A S.p.A</w:t>
            </w:r>
          </w:p>
        </w:tc>
        <w:tc>
          <w:tcPr>
            <w:tcW w:w="3860" w:type="dxa"/>
            <w:vAlign w:val="bottom"/>
            <w:tcBorders>
              <w:bottom w:val="single" w:sz="8" w:color="CCFFFF"/>
              <w:right w:val="single" w:sz="8" w:color="99CCFF"/>
            </w:tcBorders>
            <w:shd w:val="clear" w:color="auto" w:fill="CCFFFF"/>
          </w:tcPr>
          <w:p>
            <w:pPr>
              <w:jc w:val="center"/>
              <w:ind w:left="650"/>
              <w:spacing w:after="0"/>
              <w:rPr>
                <w:sz w:val="20"/>
                <w:szCs w:val="20"/>
                <w:color w:val="auto"/>
              </w:rPr>
            </w:pPr>
            <w:r>
              <w:rPr>
                <w:rFonts w:ascii="Arial" w:cs="Arial" w:eastAsia="Arial" w:hAnsi="Arial"/>
                <w:sz w:val="18"/>
                <w:szCs w:val="18"/>
                <w:color w:val="auto"/>
              </w:rPr>
              <w:t>ITALY</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4"/>
              </w:rPr>
              <w:t>Gold</w:t>
            </w:r>
          </w:p>
        </w:tc>
        <w:tc>
          <w:tcPr>
            <w:tcW w:w="584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Tanaka Kikinzoku Kogyo K.K.</w:t>
            </w:r>
          </w:p>
        </w:tc>
        <w:tc>
          <w:tcPr>
            <w:tcW w:w="3860" w:type="dxa"/>
            <w:vAlign w:val="bottom"/>
            <w:tcBorders>
              <w:top w:val="single" w:sz="8" w:color="99CCFF"/>
              <w:right w:val="single" w:sz="8" w:color="99CCFF"/>
            </w:tcBorders>
          </w:tcPr>
          <w:p>
            <w:pPr>
              <w:jc w:val="center"/>
              <w:ind w:left="650"/>
              <w:spacing w:after="0"/>
              <w:rPr>
                <w:sz w:val="20"/>
                <w:szCs w:val="20"/>
                <w:color w:val="auto"/>
              </w:rPr>
            </w:pPr>
            <w:r>
              <w:rPr>
                <w:rFonts w:ascii="Arial" w:cs="Arial" w:eastAsia="Arial" w:hAnsi="Arial"/>
                <w:sz w:val="18"/>
                <w:szCs w:val="18"/>
                <w:color w:val="auto"/>
                <w:w w:val="96"/>
              </w:rPr>
              <w:t>JAPAN</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58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4"/>
              </w:rPr>
              <w:t>Gold</w:t>
            </w:r>
          </w:p>
        </w:tc>
        <w:tc>
          <w:tcPr>
            <w:tcW w:w="584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The Refinery of Shandong Gold Mining Co., Ltd.</w:t>
            </w:r>
          </w:p>
        </w:tc>
        <w:tc>
          <w:tcPr>
            <w:tcW w:w="3860" w:type="dxa"/>
            <w:vAlign w:val="bottom"/>
            <w:tcBorders>
              <w:bottom w:val="single" w:sz="8" w:color="CCFFFF"/>
              <w:right w:val="single" w:sz="8" w:color="99CCFF"/>
            </w:tcBorders>
            <w:shd w:val="clear" w:color="auto" w:fill="CCFFFF"/>
          </w:tcPr>
          <w:p>
            <w:pPr>
              <w:jc w:val="center"/>
              <w:ind w:left="650"/>
              <w:spacing w:after="0"/>
              <w:rPr>
                <w:sz w:val="20"/>
                <w:szCs w:val="20"/>
                <w:color w:val="auto"/>
              </w:rPr>
            </w:pPr>
            <w:r>
              <w:rPr>
                <w:rFonts w:ascii="Arial" w:cs="Arial" w:eastAsia="Arial" w:hAnsi="Arial"/>
                <w:sz w:val="18"/>
                <w:szCs w:val="18"/>
                <w:color w:val="auto"/>
                <w:w w:val="99"/>
              </w:rPr>
              <w:t>CHINA</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4"/>
              </w:rPr>
              <w:t>Gold</w:t>
            </w:r>
          </w:p>
        </w:tc>
        <w:tc>
          <w:tcPr>
            <w:tcW w:w="584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Tokuriki Honten Co., Ltd.</w:t>
            </w:r>
          </w:p>
        </w:tc>
        <w:tc>
          <w:tcPr>
            <w:tcW w:w="3860" w:type="dxa"/>
            <w:vAlign w:val="bottom"/>
            <w:tcBorders>
              <w:top w:val="single" w:sz="8" w:color="99CCFF"/>
              <w:right w:val="single" w:sz="8" w:color="99CCFF"/>
            </w:tcBorders>
          </w:tcPr>
          <w:p>
            <w:pPr>
              <w:jc w:val="center"/>
              <w:ind w:left="650"/>
              <w:spacing w:after="0"/>
              <w:rPr>
                <w:sz w:val="20"/>
                <w:szCs w:val="20"/>
                <w:color w:val="auto"/>
              </w:rPr>
            </w:pPr>
            <w:r>
              <w:rPr>
                <w:rFonts w:ascii="Arial" w:cs="Arial" w:eastAsia="Arial" w:hAnsi="Arial"/>
                <w:sz w:val="18"/>
                <w:szCs w:val="18"/>
                <w:color w:val="auto"/>
                <w:w w:val="96"/>
              </w:rPr>
              <w:t>JAPAN</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58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4"/>
              </w:rPr>
              <w:t>Gold</w:t>
            </w:r>
          </w:p>
        </w:tc>
        <w:tc>
          <w:tcPr>
            <w:tcW w:w="584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Tongling Nonferrous Metals Group Co., Ltd.</w:t>
            </w:r>
          </w:p>
        </w:tc>
        <w:tc>
          <w:tcPr>
            <w:tcW w:w="3860" w:type="dxa"/>
            <w:vAlign w:val="bottom"/>
            <w:tcBorders>
              <w:bottom w:val="single" w:sz="8" w:color="CCFFFF"/>
              <w:right w:val="single" w:sz="8" w:color="99CCFF"/>
            </w:tcBorders>
            <w:shd w:val="clear" w:color="auto" w:fill="CCFFFF"/>
          </w:tcPr>
          <w:p>
            <w:pPr>
              <w:jc w:val="center"/>
              <w:ind w:left="650"/>
              <w:spacing w:after="0"/>
              <w:rPr>
                <w:sz w:val="20"/>
                <w:szCs w:val="20"/>
                <w:color w:val="auto"/>
              </w:rPr>
            </w:pPr>
            <w:r>
              <w:rPr>
                <w:rFonts w:ascii="Arial" w:cs="Arial" w:eastAsia="Arial" w:hAnsi="Arial"/>
                <w:sz w:val="18"/>
                <w:szCs w:val="18"/>
                <w:color w:val="auto"/>
                <w:w w:val="99"/>
              </w:rPr>
              <w:t>CHINA</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4"/>
              </w:rPr>
              <w:t>Gold</w:t>
            </w:r>
          </w:p>
        </w:tc>
        <w:tc>
          <w:tcPr>
            <w:tcW w:w="584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Torecom</w:t>
            </w:r>
          </w:p>
        </w:tc>
        <w:tc>
          <w:tcPr>
            <w:tcW w:w="3860" w:type="dxa"/>
            <w:vAlign w:val="bottom"/>
            <w:tcBorders>
              <w:top w:val="single" w:sz="8" w:color="99CCFF"/>
              <w:right w:val="single" w:sz="8" w:color="99CCFF"/>
            </w:tcBorders>
          </w:tcPr>
          <w:p>
            <w:pPr>
              <w:jc w:val="center"/>
              <w:ind w:left="650"/>
              <w:spacing w:after="0"/>
              <w:rPr>
                <w:sz w:val="20"/>
                <w:szCs w:val="20"/>
                <w:color w:val="auto"/>
              </w:rPr>
            </w:pPr>
            <w:r>
              <w:rPr>
                <w:rFonts w:ascii="Arial" w:cs="Arial" w:eastAsia="Arial" w:hAnsi="Arial"/>
                <w:sz w:val="18"/>
                <w:szCs w:val="18"/>
                <w:color w:val="auto"/>
                <w:w w:val="95"/>
              </w:rPr>
              <w:t>KOREA, REPUBLIC OF</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58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4"/>
              </w:rPr>
              <w:t>Gold</w:t>
            </w:r>
          </w:p>
        </w:tc>
        <w:tc>
          <w:tcPr>
            <w:tcW w:w="584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Umicore Brasil Ltda.</w:t>
            </w:r>
          </w:p>
        </w:tc>
        <w:tc>
          <w:tcPr>
            <w:tcW w:w="3860" w:type="dxa"/>
            <w:vAlign w:val="bottom"/>
            <w:tcBorders>
              <w:bottom w:val="single" w:sz="8" w:color="CCFFFF"/>
              <w:right w:val="single" w:sz="8" w:color="99CCFF"/>
            </w:tcBorders>
            <w:shd w:val="clear" w:color="auto" w:fill="CCFFFF"/>
          </w:tcPr>
          <w:p>
            <w:pPr>
              <w:jc w:val="center"/>
              <w:ind w:left="650"/>
              <w:spacing w:after="0"/>
              <w:rPr>
                <w:sz w:val="20"/>
                <w:szCs w:val="20"/>
                <w:color w:val="auto"/>
              </w:rPr>
            </w:pPr>
            <w:r>
              <w:rPr>
                <w:rFonts w:ascii="Arial" w:cs="Arial" w:eastAsia="Arial" w:hAnsi="Arial"/>
                <w:sz w:val="18"/>
                <w:szCs w:val="18"/>
                <w:color w:val="auto"/>
              </w:rPr>
              <w:t>BRAZIL</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4"/>
              </w:rPr>
              <w:t>Gold</w:t>
            </w:r>
          </w:p>
        </w:tc>
        <w:tc>
          <w:tcPr>
            <w:tcW w:w="584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Umicore Precious Metals Thailand</w:t>
            </w:r>
          </w:p>
        </w:tc>
        <w:tc>
          <w:tcPr>
            <w:tcW w:w="3860" w:type="dxa"/>
            <w:vAlign w:val="bottom"/>
            <w:tcBorders>
              <w:top w:val="single" w:sz="8" w:color="99CCFF"/>
              <w:right w:val="single" w:sz="8" w:color="99CCFF"/>
            </w:tcBorders>
          </w:tcPr>
          <w:p>
            <w:pPr>
              <w:jc w:val="center"/>
              <w:ind w:left="650"/>
              <w:spacing w:after="0"/>
              <w:rPr>
                <w:sz w:val="20"/>
                <w:szCs w:val="20"/>
                <w:color w:val="auto"/>
              </w:rPr>
            </w:pPr>
            <w:r>
              <w:rPr>
                <w:rFonts w:ascii="Arial" w:cs="Arial" w:eastAsia="Arial" w:hAnsi="Arial"/>
                <w:sz w:val="18"/>
                <w:szCs w:val="18"/>
                <w:color w:val="auto"/>
              </w:rPr>
              <w:t>THAILAND</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58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4"/>
              </w:rPr>
              <w:t>Gold</w:t>
            </w:r>
          </w:p>
        </w:tc>
        <w:tc>
          <w:tcPr>
            <w:tcW w:w="584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Umicore S.A. Business Unit Precious Metals Refining</w:t>
            </w:r>
          </w:p>
        </w:tc>
        <w:tc>
          <w:tcPr>
            <w:tcW w:w="3860" w:type="dxa"/>
            <w:vAlign w:val="bottom"/>
            <w:tcBorders>
              <w:bottom w:val="single" w:sz="8" w:color="CCFFFF"/>
              <w:right w:val="single" w:sz="8" w:color="99CCFF"/>
            </w:tcBorders>
            <w:shd w:val="clear" w:color="auto" w:fill="CCFFFF"/>
          </w:tcPr>
          <w:p>
            <w:pPr>
              <w:jc w:val="center"/>
              <w:ind w:left="670"/>
              <w:spacing w:after="0"/>
              <w:rPr>
                <w:sz w:val="20"/>
                <w:szCs w:val="20"/>
                <w:color w:val="auto"/>
              </w:rPr>
            </w:pPr>
            <w:r>
              <w:rPr>
                <w:rFonts w:ascii="Arial" w:cs="Arial" w:eastAsia="Arial" w:hAnsi="Arial"/>
                <w:sz w:val="18"/>
                <w:szCs w:val="18"/>
                <w:color w:val="auto"/>
              </w:rPr>
              <w:t>BELGIUM</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4"/>
              </w:rPr>
              <w:t>Gold</w:t>
            </w:r>
          </w:p>
        </w:tc>
        <w:tc>
          <w:tcPr>
            <w:tcW w:w="584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United Precious Metal Refining, Inc.</w:t>
            </w:r>
          </w:p>
        </w:tc>
        <w:tc>
          <w:tcPr>
            <w:tcW w:w="3860" w:type="dxa"/>
            <w:vAlign w:val="bottom"/>
            <w:tcBorders>
              <w:top w:val="single" w:sz="8" w:color="99CCFF"/>
              <w:right w:val="single" w:sz="8" w:color="99CCFF"/>
            </w:tcBorders>
          </w:tcPr>
          <w:p>
            <w:pPr>
              <w:jc w:val="center"/>
              <w:ind w:left="670"/>
              <w:spacing w:after="0"/>
              <w:rPr>
                <w:sz w:val="20"/>
                <w:szCs w:val="20"/>
                <w:color w:val="auto"/>
              </w:rPr>
            </w:pPr>
            <w:r>
              <w:rPr>
                <w:rFonts w:ascii="Arial" w:cs="Arial" w:eastAsia="Arial" w:hAnsi="Arial"/>
                <w:sz w:val="18"/>
                <w:szCs w:val="18"/>
                <w:color w:val="auto"/>
                <w:w w:val="94"/>
              </w:rPr>
              <w:t>UNITED STATES</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58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4"/>
              </w:rPr>
              <w:t>Gold</w:t>
            </w:r>
          </w:p>
        </w:tc>
        <w:tc>
          <w:tcPr>
            <w:tcW w:w="584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Valcambi S.A.</w:t>
            </w:r>
          </w:p>
        </w:tc>
        <w:tc>
          <w:tcPr>
            <w:tcW w:w="3860" w:type="dxa"/>
            <w:vAlign w:val="bottom"/>
            <w:tcBorders>
              <w:bottom w:val="single" w:sz="8" w:color="CCFFFF"/>
              <w:right w:val="single" w:sz="8" w:color="99CCFF"/>
            </w:tcBorders>
            <w:shd w:val="clear" w:color="auto" w:fill="CCFFFF"/>
          </w:tcPr>
          <w:p>
            <w:pPr>
              <w:jc w:val="center"/>
              <w:ind w:left="650"/>
              <w:spacing w:after="0"/>
              <w:rPr>
                <w:sz w:val="20"/>
                <w:szCs w:val="20"/>
                <w:color w:val="auto"/>
              </w:rPr>
            </w:pPr>
            <w:r>
              <w:rPr>
                <w:rFonts w:ascii="Arial" w:cs="Arial" w:eastAsia="Arial" w:hAnsi="Arial"/>
                <w:sz w:val="18"/>
                <w:szCs w:val="18"/>
                <w:color w:val="auto"/>
                <w:w w:val="99"/>
              </w:rPr>
              <w:t>SWITZERLAND</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4"/>
              </w:rPr>
              <w:t>Gold</w:t>
            </w:r>
          </w:p>
        </w:tc>
        <w:tc>
          <w:tcPr>
            <w:tcW w:w="584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Western Australian Mint trading as The Perth Mint</w:t>
            </w:r>
          </w:p>
        </w:tc>
        <w:tc>
          <w:tcPr>
            <w:tcW w:w="3860" w:type="dxa"/>
            <w:vAlign w:val="bottom"/>
            <w:tcBorders>
              <w:top w:val="single" w:sz="8" w:color="99CCFF"/>
              <w:right w:val="single" w:sz="8" w:color="99CCFF"/>
            </w:tcBorders>
          </w:tcPr>
          <w:p>
            <w:pPr>
              <w:jc w:val="center"/>
              <w:ind w:left="670"/>
              <w:spacing w:after="0"/>
              <w:rPr>
                <w:sz w:val="20"/>
                <w:szCs w:val="20"/>
                <w:color w:val="auto"/>
              </w:rPr>
            </w:pPr>
            <w:r>
              <w:rPr>
                <w:rFonts w:ascii="Arial" w:cs="Arial" w:eastAsia="Arial" w:hAnsi="Arial"/>
                <w:sz w:val="18"/>
                <w:szCs w:val="18"/>
                <w:color w:val="auto"/>
              </w:rPr>
              <w:t>AUSTRALIA</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58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4"/>
              </w:rPr>
              <w:t>Gold</w:t>
            </w:r>
          </w:p>
        </w:tc>
        <w:tc>
          <w:tcPr>
            <w:tcW w:w="584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WIELAND Edelmetalle GmbH</w:t>
            </w:r>
          </w:p>
        </w:tc>
        <w:tc>
          <w:tcPr>
            <w:tcW w:w="3860" w:type="dxa"/>
            <w:vAlign w:val="bottom"/>
            <w:tcBorders>
              <w:bottom w:val="single" w:sz="8" w:color="CCFFFF"/>
              <w:right w:val="single" w:sz="8" w:color="99CCFF"/>
            </w:tcBorders>
            <w:shd w:val="clear" w:color="auto" w:fill="CCFFFF"/>
          </w:tcPr>
          <w:p>
            <w:pPr>
              <w:jc w:val="center"/>
              <w:ind w:left="650"/>
              <w:spacing w:after="0"/>
              <w:rPr>
                <w:sz w:val="20"/>
                <w:szCs w:val="20"/>
                <w:color w:val="auto"/>
              </w:rPr>
            </w:pPr>
            <w:r>
              <w:rPr>
                <w:rFonts w:ascii="Arial" w:cs="Arial" w:eastAsia="Arial" w:hAnsi="Arial"/>
                <w:sz w:val="18"/>
                <w:szCs w:val="18"/>
                <w:color w:val="auto"/>
              </w:rPr>
              <w:t>GERMANY</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4"/>
              </w:rPr>
              <w:t>Gold</w:t>
            </w:r>
          </w:p>
        </w:tc>
        <w:tc>
          <w:tcPr>
            <w:tcW w:w="584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YAMAMOTO PRECIOUS METAL CO., LTD.</w:t>
            </w:r>
          </w:p>
        </w:tc>
        <w:tc>
          <w:tcPr>
            <w:tcW w:w="3860" w:type="dxa"/>
            <w:vAlign w:val="bottom"/>
            <w:tcBorders>
              <w:top w:val="single" w:sz="8" w:color="99CCFF"/>
              <w:right w:val="single" w:sz="8" w:color="99CCFF"/>
            </w:tcBorders>
          </w:tcPr>
          <w:p>
            <w:pPr>
              <w:jc w:val="center"/>
              <w:ind w:left="650"/>
              <w:spacing w:after="0"/>
              <w:rPr>
                <w:sz w:val="20"/>
                <w:szCs w:val="20"/>
                <w:color w:val="auto"/>
              </w:rPr>
            </w:pPr>
            <w:r>
              <w:rPr>
                <w:rFonts w:ascii="Arial" w:cs="Arial" w:eastAsia="Arial" w:hAnsi="Arial"/>
                <w:sz w:val="18"/>
                <w:szCs w:val="18"/>
                <w:color w:val="auto"/>
                <w:w w:val="96"/>
              </w:rPr>
              <w:t>JAPAN</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58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4"/>
              </w:rPr>
              <w:t>Gold</w:t>
            </w:r>
          </w:p>
        </w:tc>
        <w:tc>
          <w:tcPr>
            <w:tcW w:w="584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Yokohama Metal Co., Ltd.</w:t>
            </w:r>
          </w:p>
        </w:tc>
        <w:tc>
          <w:tcPr>
            <w:tcW w:w="3860" w:type="dxa"/>
            <w:vAlign w:val="bottom"/>
            <w:tcBorders>
              <w:bottom w:val="single" w:sz="8" w:color="CCFFFF"/>
              <w:right w:val="single" w:sz="8" w:color="99CCFF"/>
            </w:tcBorders>
            <w:shd w:val="clear" w:color="auto" w:fill="CCFFFF"/>
          </w:tcPr>
          <w:p>
            <w:pPr>
              <w:jc w:val="center"/>
              <w:ind w:left="650"/>
              <w:spacing w:after="0"/>
              <w:rPr>
                <w:sz w:val="20"/>
                <w:szCs w:val="20"/>
                <w:color w:val="auto"/>
              </w:rPr>
            </w:pPr>
            <w:r>
              <w:rPr>
                <w:rFonts w:ascii="Arial" w:cs="Arial" w:eastAsia="Arial" w:hAnsi="Arial"/>
                <w:sz w:val="18"/>
                <w:szCs w:val="18"/>
                <w:color w:val="auto"/>
                <w:w w:val="96"/>
              </w:rPr>
              <w:t>JAPAN</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4"/>
              </w:rPr>
              <w:t>Gold</w:t>
            </w:r>
          </w:p>
        </w:tc>
        <w:tc>
          <w:tcPr>
            <w:tcW w:w="584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Yunnan Copper Industry Co., Ltd.</w:t>
            </w:r>
          </w:p>
        </w:tc>
        <w:tc>
          <w:tcPr>
            <w:tcW w:w="3860" w:type="dxa"/>
            <w:vAlign w:val="bottom"/>
            <w:tcBorders>
              <w:top w:val="single" w:sz="8" w:color="99CCFF"/>
              <w:right w:val="single" w:sz="8" w:color="99CCFF"/>
            </w:tcBorders>
          </w:tcPr>
          <w:p>
            <w:pPr>
              <w:jc w:val="center"/>
              <w:ind w:left="650"/>
              <w:spacing w:after="0"/>
              <w:rPr>
                <w:sz w:val="20"/>
                <w:szCs w:val="20"/>
                <w:color w:val="auto"/>
              </w:rPr>
            </w:pPr>
            <w:r>
              <w:rPr>
                <w:rFonts w:ascii="Arial" w:cs="Arial" w:eastAsia="Arial" w:hAnsi="Arial"/>
                <w:sz w:val="18"/>
                <w:szCs w:val="18"/>
                <w:color w:val="auto"/>
                <w:w w:val="99"/>
              </w:rPr>
              <w:t>CHINA</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58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4"/>
              </w:rPr>
              <w:t>Gold</w:t>
            </w:r>
          </w:p>
        </w:tc>
        <w:tc>
          <w:tcPr>
            <w:tcW w:w="584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Zhongyuan Gold Smelter of Zhongjin Gold Corporation</w:t>
            </w:r>
          </w:p>
        </w:tc>
        <w:tc>
          <w:tcPr>
            <w:tcW w:w="3860" w:type="dxa"/>
            <w:vAlign w:val="bottom"/>
            <w:tcBorders>
              <w:bottom w:val="single" w:sz="8" w:color="CCFFFF"/>
              <w:right w:val="single" w:sz="8" w:color="99CCFF"/>
            </w:tcBorders>
            <w:shd w:val="clear" w:color="auto" w:fill="CCFFFF"/>
          </w:tcPr>
          <w:p>
            <w:pPr>
              <w:jc w:val="center"/>
              <w:ind w:left="650"/>
              <w:spacing w:after="0"/>
              <w:rPr>
                <w:sz w:val="20"/>
                <w:szCs w:val="20"/>
                <w:color w:val="auto"/>
              </w:rPr>
            </w:pPr>
            <w:r>
              <w:rPr>
                <w:rFonts w:ascii="Arial" w:cs="Arial" w:eastAsia="Arial" w:hAnsi="Arial"/>
                <w:sz w:val="18"/>
                <w:szCs w:val="18"/>
                <w:color w:val="auto"/>
                <w:w w:val="99"/>
              </w:rPr>
              <w:t>CHINA</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4"/>
              </w:rPr>
              <w:t>Gold</w:t>
            </w:r>
          </w:p>
        </w:tc>
        <w:tc>
          <w:tcPr>
            <w:tcW w:w="584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Zijin Mining Group Co., Ltd. Gold Refinery</w:t>
            </w:r>
          </w:p>
        </w:tc>
        <w:tc>
          <w:tcPr>
            <w:tcW w:w="3860" w:type="dxa"/>
            <w:vAlign w:val="bottom"/>
            <w:tcBorders>
              <w:top w:val="single" w:sz="8" w:color="99CCFF"/>
              <w:right w:val="single" w:sz="8" w:color="99CCFF"/>
            </w:tcBorders>
          </w:tcPr>
          <w:p>
            <w:pPr>
              <w:jc w:val="center"/>
              <w:ind w:left="650"/>
              <w:spacing w:after="0"/>
              <w:rPr>
                <w:sz w:val="20"/>
                <w:szCs w:val="20"/>
                <w:color w:val="auto"/>
              </w:rPr>
            </w:pPr>
            <w:r>
              <w:rPr>
                <w:rFonts w:ascii="Arial" w:cs="Arial" w:eastAsia="Arial" w:hAnsi="Arial"/>
                <w:sz w:val="18"/>
                <w:szCs w:val="18"/>
                <w:color w:val="auto"/>
                <w:w w:val="99"/>
              </w:rPr>
              <w:t>CHINA</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58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0"/>
              </w:rPr>
              <w:t>Tantalum</w:t>
            </w:r>
          </w:p>
        </w:tc>
        <w:tc>
          <w:tcPr>
            <w:tcW w:w="584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Avon Specialty Metals Ltd</w:t>
            </w:r>
          </w:p>
        </w:tc>
        <w:tc>
          <w:tcPr>
            <w:tcW w:w="3860" w:type="dxa"/>
            <w:vAlign w:val="bottom"/>
            <w:tcBorders>
              <w:bottom w:val="single" w:sz="8" w:color="CCFFFF"/>
              <w:right w:val="single" w:sz="8" w:color="99CCFF"/>
            </w:tcBorders>
            <w:shd w:val="clear" w:color="auto" w:fill="CCFFFF"/>
          </w:tcPr>
          <w:p>
            <w:pPr>
              <w:jc w:val="center"/>
              <w:ind w:left="650"/>
              <w:spacing w:after="0"/>
              <w:rPr>
                <w:sz w:val="20"/>
                <w:szCs w:val="20"/>
                <w:color w:val="auto"/>
              </w:rPr>
            </w:pPr>
            <w:r>
              <w:rPr>
                <w:rFonts w:ascii="Arial" w:cs="Arial" w:eastAsia="Arial" w:hAnsi="Arial"/>
                <w:sz w:val="18"/>
                <w:szCs w:val="18"/>
                <w:color w:val="auto"/>
              </w:rPr>
              <w:t>UNITED KINGDOM</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0"/>
              </w:rPr>
              <w:t>Tantalum</w:t>
            </w:r>
          </w:p>
        </w:tc>
        <w:tc>
          <w:tcPr>
            <w:tcW w:w="584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Changsha South Tantalum Niobium Co., Ltd.</w:t>
            </w:r>
          </w:p>
        </w:tc>
        <w:tc>
          <w:tcPr>
            <w:tcW w:w="3860" w:type="dxa"/>
            <w:vAlign w:val="bottom"/>
            <w:tcBorders>
              <w:top w:val="single" w:sz="8" w:color="99CCFF"/>
              <w:right w:val="single" w:sz="8" w:color="99CCFF"/>
            </w:tcBorders>
          </w:tcPr>
          <w:p>
            <w:pPr>
              <w:jc w:val="center"/>
              <w:ind w:left="650"/>
              <w:spacing w:after="0"/>
              <w:rPr>
                <w:sz w:val="20"/>
                <w:szCs w:val="20"/>
                <w:color w:val="auto"/>
              </w:rPr>
            </w:pPr>
            <w:r>
              <w:rPr>
                <w:rFonts w:ascii="Arial" w:cs="Arial" w:eastAsia="Arial" w:hAnsi="Arial"/>
                <w:sz w:val="18"/>
                <w:szCs w:val="18"/>
                <w:color w:val="auto"/>
                <w:w w:val="99"/>
              </w:rPr>
              <w:t>CHINA</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58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0"/>
              </w:rPr>
              <w:t>Tantalum</w:t>
            </w:r>
          </w:p>
        </w:tc>
        <w:tc>
          <w:tcPr>
            <w:tcW w:w="584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Conghua Tantalum and Niobium Smeltry</w:t>
            </w:r>
          </w:p>
        </w:tc>
        <w:tc>
          <w:tcPr>
            <w:tcW w:w="3860" w:type="dxa"/>
            <w:vAlign w:val="bottom"/>
            <w:tcBorders>
              <w:bottom w:val="single" w:sz="8" w:color="CCFFFF"/>
              <w:right w:val="single" w:sz="8" w:color="99CCFF"/>
            </w:tcBorders>
            <w:shd w:val="clear" w:color="auto" w:fill="CCFFFF"/>
          </w:tcPr>
          <w:p>
            <w:pPr>
              <w:jc w:val="center"/>
              <w:ind w:left="650"/>
              <w:spacing w:after="0"/>
              <w:rPr>
                <w:sz w:val="20"/>
                <w:szCs w:val="20"/>
                <w:color w:val="auto"/>
              </w:rPr>
            </w:pPr>
            <w:r>
              <w:rPr>
                <w:rFonts w:ascii="Arial" w:cs="Arial" w:eastAsia="Arial" w:hAnsi="Arial"/>
                <w:sz w:val="18"/>
                <w:szCs w:val="18"/>
                <w:color w:val="auto"/>
                <w:w w:val="99"/>
              </w:rPr>
              <w:t>CHINA</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0"/>
              </w:rPr>
              <w:t>Tantalum</w:t>
            </w:r>
          </w:p>
        </w:tc>
        <w:tc>
          <w:tcPr>
            <w:tcW w:w="584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D Block Metals, LLC</w:t>
            </w:r>
          </w:p>
        </w:tc>
        <w:tc>
          <w:tcPr>
            <w:tcW w:w="3860" w:type="dxa"/>
            <w:vAlign w:val="bottom"/>
            <w:tcBorders>
              <w:top w:val="single" w:sz="8" w:color="99CCFF"/>
              <w:right w:val="single" w:sz="8" w:color="99CCFF"/>
            </w:tcBorders>
          </w:tcPr>
          <w:p>
            <w:pPr>
              <w:jc w:val="center"/>
              <w:ind w:left="670"/>
              <w:spacing w:after="0"/>
              <w:rPr>
                <w:sz w:val="20"/>
                <w:szCs w:val="20"/>
                <w:color w:val="auto"/>
              </w:rPr>
            </w:pPr>
            <w:r>
              <w:rPr>
                <w:rFonts w:ascii="Arial" w:cs="Arial" w:eastAsia="Arial" w:hAnsi="Arial"/>
                <w:sz w:val="18"/>
                <w:szCs w:val="18"/>
                <w:color w:val="auto"/>
                <w:w w:val="94"/>
              </w:rPr>
              <w:t>UNITED STATES</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58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0"/>
              </w:rPr>
              <w:t>Tantalum</w:t>
            </w:r>
          </w:p>
        </w:tc>
        <w:tc>
          <w:tcPr>
            <w:tcW w:w="584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Duoluoshan</w:t>
            </w:r>
          </w:p>
        </w:tc>
        <w:tc>
          <w:tcPr>
            <w:tcW w:w="3860" w:type="dxa"/>
            <w:vAlign w:val="bottom"/>
            <w:tcBorders>
              <w:bottom w:val="single" w:sz="8" w:color="CCFFFF"/>
              <w:right w:val="single" w:sz="8" w:color="99CCFF"/>
            </w:tcBorders>
            <w:shd w:val="clear" w:color="auto" w:fill="CCFFFF"/>
          </w:tcPr>
          <w:p>
            <w:pPr>
              <w:jc w:val="center"/>
              <w:ind w:left="650"/>
              <w:spacing w:after="0"/>
              <w:rPr>
                <w:sz w:val="20"/>
                <w:szCs w:val="20"/>
                <w:color w:val="auto"/>
              </w:rPr>
            </w:pPr>
            <w:r>
              <w:rPr>
                <w:rFonts w:ascii="Arial" w:cs="Arial" w:eastAsia="Arial" w:hAnsi="Arial"/>
                <w:sz w:val="18"/>
                <w:szCs w:val="18"/>
                <w:color w:val="auto"/>
                <w:w w:val="99"/>
              </w:rPr>
              <w:t>CHINA</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0"/>
              </w:rPr>
              <w:t>Tantalum</w:t>
            </w:r>
          </w:p>
        </w:tc>
        <w:tc>
          <w:tcPr>
            <w:tcW w:w="584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Exotech Inc.</w:t>
            </w:r>
          </w:p>
        </w:tc>
        <w:tc>
          <w:tcPr>
            <w:tcW w:w="3860" w:type="dxa"/>
            <w:vAlign w:val="bottom"/>
            <w:tcBorders>
              <w:top w:val="single" w:sz="8" w:color="99CCFF"/>
              <w:right w:val="single" w:sz="8" w:color="99CCFF"/>
            </w:tcBorders>
          </w:tcPr>
          <w:p>
            <w:pPr>
              <w:jc w:val="center"/>
              <w:ind w:left="670"/>
              <w:spacing w:after="0"/>
              <w:rPr>
                <w:sz w:val="20"/>
                <w:szCs w:val="20"/>
                <w:color w:val="auto"/>
              </w:rPr>
            </w:pPr>
            <w:r>
              <w:rPr>
                <w:rFonts w:ascii="Arial" w:cs="Arial" w:eastAsia="Arial" w:hAnsi="Arial"/>
                <w:sz w:val="18"/>
                <w:szCs w:val="18"/>
                <w:color w:val="auto"/>
                <w:w w:val="94"/>
              </w:rPr>
              <w:t>UNITED STATES</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58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0"/>
              </w:rPr>
              <w:t>Tantalum</w:t>
            </w:r>
          </w:p>
        </w:tc>
        <w:tc>
          <w:tcPr>
            <w:tcW w:w="584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F&amp;X Electro-Materials Ltd.</w:t>
            </w:r>
          </w:p>
        </w:tc>
        <w:tc>
          <w:tcPr>
            <w:tcW w:w="3860" w:type="dxa"/>
            <w:vAlign w:val="bottom"/>
            <w:tcBorders>
              <w:bottom w:val="single" w:sz="8" w:color="CCFFFF"/>
              <w:right w:val="single" w:sz="8" w:color="99CCFF"/>
            </w:tcBorders>
            <w:shd w:val="clear" w:color="auto" w:fill="CCFFFF"/>
          </w:tcPr>
          <w:p>
            <w:pPr>
              <w:jc w:val="center"/>
              <w:ind w:left="650"/>
              <w:spacing w:after="0"/>
              <w:rPr>
                <w:sz w:val="20"/>
                <w:szCs w:val="20"/>
                <w:color w:val="auto"/>
              </w:rPr>
            </w:pPr>
            <w:r>
              <w:rPr>
                <w:rFonts w:ascii="Arial" w:cs="Arial" w:eastAsia="Arial" w:hAnsi="Arial"/>
                <w:sz w:val="18"/>
                <w:szCs w:val="18"/>
                <w:color w:val="auto"/>
                <w:w w:val="99"/>
              </w:rPr>
              <w:t>CHINA</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0"/>
              </w:rPr>
              <w:t>Tantalum</w:t>
            </w:r>
          </w:p>
        </w:tc>
        <w:tc>
          <w:tcPr>
            <w:tcW w:w="584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FIR Metals &amp; Resource Ltd.</w:t>
            </w:r>
          </w:p>
        </w:tc>
        <w:tc>
          <w:tcPr>
            <w:tcW w:w="3860" w:type="dxa"/>
            <w:vAlign w:val="bottom"/>
            <w:tcBorders>
              <w:top w:val="single" w:sz="8" w:color="99CCFF"/>
              <w:right w:val="single" w:sz="8" w:color="99CCFF"/>
            </w:tcBorders>
          </w:tcPr>
          <w:p>
            <w:pPr>
              <w:jc w:val="center"/>
              <w:ind w:left="650"/>
              <w:spacing w:after="0"/>
              <w:rPr>
                <w:sz w:val="20"/>
                <w:szCs w:val="20"/>
                <w:color w:val="auto"/>
              </w:rPr>
            </w:pPr>
            <w:r>
              <w:rPr>
                <w:rFonts w:ascii="Arial" w:cs="Arial" w:eastAsia="Arial" w:hAnsi="Arial"/>
                <w:sz w:val="18"/>
                <w:szCs w:val="18"/>
                <w:color w:val="auto"/>
                <w:w w:val="99"/>
              </w:rPr>
              <w:t>CHINA</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58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0"/>
              </w:rPr>
              <w:t>Tantalum</w:t>
            </w:r>
          </w:p>
        </w:tc>
        <w:tc>
          <w:tcPr>
            <w:tcW w:w="584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Global Advanced Metals Aizu</w:t>
            </w:r>
          </w:p>
        </w:tc>
        <w:tc>
          <w:tcPr>
            <w:tcW w:w="3860" w:type="dxa"/>
            <w:vAlign w:val="bottom"/>
            <w:tcBorders>
              <w:bottom w:val="single" w:sz="8" w:color="CCFFFF"/>
              <w:right w:val="single" w:sz="8" w:color="99CCFF"/>
            </w:tcBorders>
            <w:shd w:val="clear" w:color="auto" w:fill="CCFFFF"/>
          </w:tcPr>
          <w:p>
            <w:pPr>
              <w:jc w:val="center"/>
              <w:ind w:left="650"/>
              <w:spacing w:after="0"/>
              <w:rPr>
                <w:sz w:val="20"/>
                <w:szCs w:val="20"/>
                <w:color w:val="auto"/>
              </w:rPr>
            </w:pPr>
            <w:r>
              <w:rPr>
                <w:rFonts w:ascii="Arial" w:cs="Arial" w:eastAsia="Arial" w:hAnsi="Arial"/>
                <w:sz w:val="18"/>
                <w:szCs w:val="18"/>
                <w:color w:val="auto"/>
                <w:w w:val="96"/>
              </w:rPr>
              <w:t>JAPAN</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0"/>
              </w:rPr>
              <w:t>Tantalum</w:t>
            </w:r>
          </w:p>
        </w:tc>
        <w:tc>
          <w:tcPr>
            <w:tcW w:w="584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Global Advanced Metals Boyertown</w:t>
            </w:r>
          </w:p>
        </w:tc>
        <w:tc>
          <w:tcPr>
            <w:tcW w:w="3860" w:type="dxa"/>
            <w:vAlign w:val="bottom"/>
            <w:tcBorders>
              <w:top w:val="single" w:sz="8" w:color="99CCFF"/>
              <w:right w:val="single" w:sz="8" w:color="99CCFF"/>
            </w:tcBorders>
          </w:tcPr>
          <w:p>
            <w:pPr>
              <w:jc w:val="center"/>
              <w:ind w:left="670"/>
              <w:spacing w:after="0"/>
              <w:rPr>
                <w:sz w:val="20"/>
                <w:szCs w:val="20"/>
                <w:color w:val="auto"/>
              </w:rPr>
            </w:pPr>
            <w:r>
              <w:rPr>
                <w:rFonts w:ascii="Arial" w:cs="Arial" w:eastAsia="Arial" w:hAnsi="Arial"/>
                <w:sz w:val="18"/>
                <w:szCs w:val="18"/>
                <w:color w:val="auto"/>
                <w:w w:val="94"/>
              </w:rPr>
              <w:t>UNITED STATES</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58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0"/>
              </w:rPr>
              <w:t>Tantalum</w:t>
            </w:r>
          </w:p>
        </w:tc>
        <w:tc>
          <w:tcPr>
            <w:tcW w:w="584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Guangdong Zhiyuan New Material Co., Ltd.</w:t>
            </w:r>
          </w:p>
        </w:tc>
        <w:tc>
          <w:tcPr>
            <w:tcW w:w="3860" w:type="dxa"/>
            <w:vAlign w:val="bottom"/>
            <w:tcBorders>
              <w:bottom w:val="single" w:sz="8" w:color="CCFFFF"/>
              <w:right w:val="single" w:sz="8" w:color="99CCFF"/>
            </w:tcBorders>
            <w:shd w:val="clear" w:color="auto" w:fill="CCFFFF"/>
          </w:tcPr>
          <w:p>
            <w:pPr>
              <w:jc w:val="center"/>
              <w:ind w:left="650"/>
              <w:spacing w:after="0"/>
              <w:rPr>
                <w:sz w:val="20"/>
                <w:szCs w:val="20"/>
                <w:color w:val="auto"/>
              </w:rPr>
            </w:pPr>
            <w:r>
              <w:rPr>
                <w:rFonts w:ascii="Arial" w:cs="Arial" w:eastAsia="Arial" w:hAnsi="Arial"/>
                <w:sz w:val="18"/>
                <w:szCs w:val="18"/>
                <w:color w:val="auto"/>
                <w:w w:val="99"/>
              </w:rPr>
              <w:t>CHINA</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0"/>
              </w:rPr>
              <w:t>Tantalum</w:t>
            </w:r>
          </w:p>
        </w:tc>
        <w:tc>
          <w:tcPr>
            <w:tcW w:w="584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Guizhou Zhenhua Xinyun Technology Ltd., Kaili branch</w:t>
            </w:r>
          </w:p>
        </w:tc>
        <w:tc>
          <w:tcPr>
            <w:tcW w:w="3860" w:type="dxa"/>
            <w:vAlign w:val="bottom"/>
            <w:tcBorders>
              <w:top w:val="single" w:sz="8" w:color="99CCFF"/>
              <w:right w:val="single" w:sz="8" w:color="99CCFF"/>
            </w:tcBorders>
          </w:tcPr>
          <w:p>
            <w:pPr>
              <w:jc w:val="center"/>
              <w:ind w:left="650"/>
              <w:spacing w:after="0"/>
              <w:rPr>
                <w:sz w:val="20"/>
                <w:szCs w:val="20"/>
                <w:color w:val="auto"/>
              </w:rPr>
            </w:pPr>
            <w:r>
              <w:rPr>
                <w:rFonts w:ascii="Arial" w:cs="Arial" w:eastAsia="Arial" w:hAnsi="Arial"/>
                <w:sz w:val="18"/>
                <w:szCs w:val="18"/>
                <w:color w:val="auto"/>
                <w:w w:val="99"/>
              </w:rPr>
              <w:t>CHINA</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58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0"/>
              </w:rPr>
              <w:t>Tantalum</w:t>
            </w:r>
          </w:p>
        </w:tc>
        <w:tc>
          <w:tcPr>
            <w:tcW w:w="584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H.C. Starck Co., Ltd.</w:t>
            </w:r>
          </w:p>
        </w:tc>
        <w:tc>
          <w:tcPr>
            <w:tcW w:w="3860" w:type="dxa"/>
            <w:vAlign w:val="bottom"/>
            <w:tcBorders>
              <w:bottom w:val="single" w:sz="8" w:color="CCFFFF"/>
              <w:right w:val="single" w:sz="8" w:color="99CCFF"/>
            </w:tcBorders>
            <w:shd w:val="clear" w:color="auto" w:fill="CCFFFF"/>
          </w:tcPr>
          <w:p>
            <w:pPr>
              <w:jc w:val="center"/>
              <w:ind w:left="650"/>
              <w:spacing w:after="0"/>
              <w:rPr>
                <w:sz w:val="20"/>
                <w:szCs w:val="20"/>
                <w:color w:val="auto"/>
              </w:rPr>
            </w:pPr>
            <w:r>
              <w:rPr>
                <w:rFonts w:ascii="Arial" w:cs="Arial" w:eastAsia="Arial" w:hAnsi="Arial"/>
                <w:sz w:val="18"/>
                <w:szCs w:val="18"/>
                <w:color w:val="auto"/>
              </w:rPr>
              <w:t>THAILAND</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0"/>
              </w:rPr>
              <w:t>Tantalum</w:t>
            </w:r>
          </w:p>
        </w:tc>
        <w:tc>
          <w:tcPr>
            <w:tcW w:w="584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H.C. Starck GmbH Goslar</w:t>
            </w:r>
          </w:p>
        </w:tc>
        <w:tc>
          <w:tcPr>
            <w:tcW w:w="3860" w:type="dxa"/>
            <w:vAlign w:val="bottom"/>
            <w:tcBorders>
              <w:top w:val="single" w:sz="8" w:color="99CCFF"/>
              <w:right w:val="single" w:sz="8" w:color="99CCFF"/>
            </w:tcBorders>
          </w:tcPr>
          <w:p>
            <w:pPr>
              <w:jc w:val="center"/>
              <w:ind w:left="650"/>
              <w:spacing w:after="0"/>
              <w:rPr>
                <w:sz w:val="20"/>
                <w:szCs w:val="20"/>
                <w:color w:val="auto"/>
              </w:rPr>
            </w:pPr>
            <w:r>
              <w:rPr>
                <w:rFonts w:ascii="Arial" w:cs="Arial" w:eastAsia="Arial" w:hAnsi="Arial"/>
                <w:sz w:val="18"/>
                <w:szCs w:val="18"/>
                <w:color w:val="auto"/>
              </w:rPr>
              <w:t>GERMANY</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58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0"/>
              </w:rPr>
              <w:t>Tantalum</w:t>
            </w:r>
          </w:p>
        </w:tc>
        <w:tc>
          <w:tcPr>
            <w:tcW w:w="584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H.C. Starck GmbH Laufenburg</w:t>
            </w:r>
          </w:p>
        </w:tc>
        <w:tc>
          <w:tcPr>
            <w:tcW w:w="3860" w:type="dxa"/>
            <w:vAlign w:val="bottom"/>
            <w:tcBorders>
              <w:bottom w:val="single" w:sz="8" w:color="CCFFFF"/>
              <w:right w:val="single" w:sz="8" w:color="99CCFF"/>
            </w:tcBorders>
            <w:shd w:val="clear" w:color="auto" w:fill="CCFFFF"/>
          </w:tcPr>
          <w:p>
            <w:pPr>
              <w:jc w:val="center"/>
              <w:ind w:left="650"/>
              <w:spacing w:after="0"/>
              <w:rPr>
                <w:sz w:val="20"/>
                <w:szCs w:val="20"/>
                <w:color w:val="auto"/>
              </w:rPr>
            </w:pPr>
            <w:r>
              <w:rPr>
                <w:rFonts w:ascii="Arial" w:cs="Arial" w:eastAsia="Arial" w:hAnsi="Arial"/>
                <w:sz w:val="18"/>
                <w:szCs w:val="18"/>
                <w:color w:val="auto"/>
              </w:rPr>
              <w:t>GERMANY</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0"/>
              </w:rPr>
              <w:t>Tantalum</w:t>
            </w:r>
          </w:p>
        </w:tc>
        <w:tc>
          <w:tcPr>
            <w:tcW w:w="584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H.C. Starck Hermsdorf GmbH</w:t>
            </w:r>
          </w:p>
        </w:tc>
        <w:tc>
          <w:tcPr>
            <w:tcW w:w="3860" w:type="dxa"/>
            <w:vAlign w:val="bottom"/>
            <w:tcBorders>
              <w:top w:val="single" w:sz="8" w:color="99CCFF"/>
              <w:right w:val="single" w:sz="8" w:color="99CCFF"/>
            </w:tcBorders>
          </w:tcPr>
          <w:p>
            <w:pPr>
              <w:jc w:val="center"/>
              <w:ind w:left="650"/>
              <w:spacing w:after="0"/>
              <w:rPr>
                <w:sz w:val="20"/>
                <w:szCs w:val="20"/>
                <w:color w:val="auto"/>
              </w:rPr>
            </w:pPr>
            <w:r>
              <w:rPr>
                <w:rFonts w:ascii="Arial" w:cs="Arial" w:eastAsia="Arial" w:hAnsi="Arial"/>
                <w:sz w:val="18"/>
                <w:szCs w:val="18"/>
                <w:color w:val="auto"/>
              </w:rPr>
              <w:t>GERMANY</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58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bl>
    <w:p>
      <w:pPr>
        <w:sectPr>
          <w:pgSz w:w="11900" w:h="16838" w:orient="portrait"/>
          <w:cols w:equalWidth="0" w:num="1">
            <w:col w:w="11440"/>
          </w:cols>
          <w:pgMar w:left="240" w:top="714" w:right="21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1740" w:type="dxa"/>
            <w:vAlign w:val="bottom"/>
            <w:tcBorders>
              <w:top w:val="single" w:sz="8" w:color="99CCFF"/>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0"/>
              </w:rPr>
              <w:t>Tantalum</w:t>
            </w:r>
          </w:p>
        </w:tc>
        <w:tc>
          <w:tcPr>
            <w:tcW w:w="6660" w:type="dxa"/>
            <w:vAlign w:val="bottom"/>
            <w:tcBorders>
              <w:top w:val="single" w:sz="8" w:color="99CCFF"/>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H.C. Starck Inc.</w:t>
            </w:r>
          </w:p>
        </w:tc>
        <w:tc>
          <w:tcPr>
            <w:tcW w:w="3040" w:type="dxa"/>
            <w:vAlign w:val="bottom"/>
            <w:tcBorders>
              <w:top w:val="single" w:sz="8" w:color="99CCFF"/>
              <w:bottom w:val="single" w:sz="8" w:color="CCFFFF"/>
              <w:right w:val="single" w:sz="8" w:color="99CCFF"/>
            </w:tcBorders>
            <w:shd w:val="clear" w:color="auto" w:fill="CCFFFF"/>
          </w:tcPr>
          <w:p>
            <w:pPr>
              <w:jc w:val="center"/>
              <w:spacing w:after="0"/>
              <w:rPr>
                <w:sz w:val="20"/>
                <w:szCs w:val="20"/>
                <w:color w:val="auto"/>
              </w:rPr>
            </w:pPr>
            <w:r>
              <w:rPr>
                <w:rFonts w:ascii="Arial" w:cs="Arial" w:eastAsia="Arial" w:hAnsi="Arial"/>
                <w:sz w:val="18"/>
                <w:szCs w:val="18"/>
                <w:color w:val="auto"/>
                <w:w w:val="94"/>
              </w:rPr>
              <w:t>UNITED STATES</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0"/>
              </w:rPr>
              <w:t>Tantalum</w:t>
            </w:r>
          </w:p>
        </w:tc>
        <w:tc>
          <w:tcPr>
            <w:tcW w:w="666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H.C. Starck Ltd.</w:t>
            </w:r>
          </w:p>
        </w:tc>
        <w:tc>
          <w:tcPr>
            <w:tcW w:w="304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w w:val="96"/>
              </w:rPr>
              <w:t>JAPAN</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660" w:type="dxa"/>
            <w:vAlign w:val="bottom"/>
            <w:tcBorders>
              <w:bottom w:val="single" w:sz="8" w:color="99CCFF"/>
            </w:tcBorders>
          </w:tcPr>
          <w:p>
            <w:pPr>
              <w:spacing w:after="0"/>
              <w:rPr>
                <w:sz w:val="2"/>
                <w:szCs w:val="2"/>
                <w:color w:val="auto"/>
              </w:rPr>
            </w:pPr>
          </w:p>
        </w:tc>
        <w:tc>
          <w:tcPr>
            <w:tcW w:w="304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0"/>
              </w:rPr>
              <w:t>Tantalum</w:t>
            </w:r>
          </w:p>
        </w:tc>
        <w:tc>
          <w:tcPr>
            <w:tcW w:w="666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H.C. Starck Smelting GmbH &amp; Co. KG</w:t>
            </w:r>
          </w:p>
        </w:tc>
        <w:tc>
          <w:tcPr>
            <w:tcW w:w="3040" w:type="dxa"/>
            <w:vAlign w:val="bottom"/>
            <w:tcBorders>
              <w:bottom w:val="single" w:sz="8" w:color="CCFFFF"/>
              <w:right w:val="single" w:sz="8" w:color="99CCFF"/>
            </w:tcBorders>
            <w:shd w:val="clear" w:color="auto" w:fill="CCFFFF"/>
          </w:tcPr>
          <w:p>
            <w:pPr>
              <w:jc w:val="center"/>
              <w:spacing w:after="0"/>
              <w:rPr>
                <w:sz w:val="20"/>
                <w:szCs w:val="20"/>
                <w:color w:val="auto"/>
              </w:rPr>
            </w:pPr>
            <w:r>
              <w:rPr>
                <w:rFonts w:ascii="Arial" w:cs="Arial" w:eastAsia="Arial" w:hAnsi="Arial"/>
                <w:sz w:val="18"/>
                <w:szCs w:val="18"/>
                <w:color w:val="auto"/>
              </w:rPr>
              <w:t>GERMANY</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0"/>
              </w:rPr>
              <w:t>Tantalum</w:t>
            </w:r>
          </w:p>
        </w:tc>
        <w:tc>
          <w:tcPr>
            <w:tcW w:w="666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Hengyang King Xing Lifeng New Materials Co., Ltd.</w:t>
            </w:r>
          </w:p>
        </w:tc>
        <w:tc>
          <w:tcPr>
            <w:tcW w:w="304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w w:val="99"/>
              </w:rPr>
              <w:t>CHINA</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660" w:type="dxa"/>
            <w:vAlign w:val="bottom"/>
            <w:tcBorders>
              <w:bottom w:val="single" w:sz="8" w:color="99CCFF"/>
            </w:tcBorders>
          </w:tcPr>
          <w:p>
            <w:pPr>
              <w:spacing w:after="0"/>
              <w:rPr>
                <w:sz w:val="2"/>
                <w:szCs w:val="2"/>
                <w:color w:val="auto"/>
              </w:rPr>
            </w:pPr>
          </w:p>
        </w:tc>
        <w:tc>
          <w:tcPr>
            <w:tcW w:w="304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0"/>
              </w:rPr>
              <w:t>Tantalum</w:t>
            </w:r>
          </w:p>
        </w:tc>
        <w:tc>
          <w:tcPr>
            <w:tcW w:w="666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Hi-Temp Specialty Metals, Inc.</w:t>
            </w:r>
          </w:p>
        </w:tc>
        <w:tc>
          <w:tcPr>
            <w:tcW w:w="3040" w:type="dxa"/>
            <w:vAlign w:val="bottom"/>
            <w:tcBorders>
              <w:bottom w:val="single" w:sz="8" w:color="CCFFFF"/>
              <w:right w:val="single" w:sz="8" w:color="99CCFF"/>
            </w:tcBorders>
            <w:shd w:val="clear" w:color="auto" w:fill="CCFFFF"/>
          </w:tcPr>
          <w:p>
            <w:pPr>
              <w:jc w:val="center"/>
              <w:spacing w:after="0"/>
              <w:rPr>
                <w:sz w:val="20"/>
                <w:szCs w:val="20"/>
                <w:color w:val="auto"/>
              </w:rPr>
            </w:pPr>
            <w:r>
              <w:rPr>
                <w:rFonts w:ascii="Arial" w:cs="Arial" w:eastAsia="Arial" w:hAnsi="Arial"/>
                <w:sz w:val="18"/>
                <w:szCs w:val="18"/>
                <w:color w:val="auto"/>
                <w:w w:val="94"/>
              </w:rPr>
              <w:t>UNITED STATES</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0"/>
              </w:rPr>
              <w:t>Tantalum</w:t>
            </w:r>
          </w:p>
        </w:tc>
        <w:tc>
          <w:tcPr>
            <w:tcW w:w="666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Jiangxi Dinghai Tantalum &amp; Niobium Co., Ltd.</w:t>
            </w:r>
          </w:p>
        </w:tc>
        <w:tc>
          <w:tcPr>
            <w:tcW w:w="304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w w:val="99"/>
              </w:rPr>
              <w:t>CHINA</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660" w:type="dxa"/>
            <w:vAlign w:val="bottom"/>
            <w:tcBorders>
              <w:bottom w:val="single" w:sz="8" w:color="99CCFF"/>
            </w:tcBorders>
          </w:tcPr>
          <w:p>
            <w:pPr>
              <w:spacing w:after="0"/>
              <w:rPr>
                <w:sz w:val="2"/>
                <w:szCs w:val="2"/>
                <w:color w:val="auto"/>
              </w:rPr>
            </w:pPr>
          </w:p>
        </w:tc>
        <w:tc>
          <w:tcPr>
            <w:tcW w:w="304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0"/>
              </w:rPr>
              <w:t>Tantalum</w:t>
            </w:r>
          </w:p>
        </w:tc>
        <w:tc>
          <w:tcPr>
            <w:tcW w:w="666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JiuJiang JinXin Nonferrous Metals Co., Ltd.</w:t>
            </w:r>
          </w:p>
        </w:tc>
        <w:tc>
          <w:tcPr>
            <w:tcW w:w="3040" w:type="dxa"/>
            <w:vAlign w:val="bottom"/>
            <w:tcBorders>
              <w:bottom w:val="single" w:sz="8" w:color="CCFFFF"/>
              <w:right w:val="single" w:sz="8" w:color="99CCFF"/>
            </w:tcBorders>
            <w:shd w:val="clear" w:color="auto" w:fill="CCFFFF"/>
          </w:tcPr>
          <w:p>
            <w:pPr>
              <w:jc w:val="center"/>
              <w:spacing w:after="0"/>
              <w:rPr>
                <w:sz w:val="20"/>
                <w:szCs w:val="20"/>
                <w:color w:val="auto"/>
              </w:rPr>
            </w:pPr>
            <w:r>
              <w:rPr>
                <w:rFonts w:ascii="Arial" w:cs="Arial" w:eastAsia="Arial" w:hAnsi="Arial"/>
                <w:sz w:val="18"/>
                <w:szCs w:val="18"/>
                <w:color w:val="auto"/>
                <w:w w:val="99"/>
              </w:rPr>
              <w:t>CHINA</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0"/>
              </w:rPr>
              <w:t>Tantalum</w:t>
            </w:r>
          </w:p>
        </w:tc>
        <w:tc>
          <w:tcPr>
            <w:tcW w:w="666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Jiujiang Tanbre Co., Ltd.</w:t>
            </w:r>
          </w:p>
        </w:tc>
        <w:tc>
          <w:tcPr>
            <w:tcW w:w="304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w w:val="99"/>
              </w:rPr>
              <w:t>CHINA</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660" w:type="dxa"/>
            <w:vAlign w:val="bottom"/>
            <w:tcBorders>
              <w:bottom w:val="single" w:sz="8" w:color="99CCFF"/>
            </w:tcBorders>
          </w:tcPr>
          <w:p>
            <w:pPr>
              <w:spacing w:after="0"/>
              <w:rPr>
                <w:sz w:val="2"/>
                <w:szCs w:val="2"/>
                <w:color w:val="auto"/>
              </w:rPr>
            </w:pPr>
          </w:p>
        </w:tc>
        <w:tc>
          <w:tcPr>
            <w:tcW w:w="304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0"/>
              </w:rPr>
              <w:t>Tantalum</w:t>
            </w:r>
          </w:p>
        </w:tc>
        <w:tc>
          <w:tcPr>
            <w:tcW w:w="666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Jiujiang Zhongao Tantalum &amp; Niobium Co., Ltd.</w:t>
            </w:r>
          </w:p>
        </w:tc>
        <w:tc>
          <w:tcPr>
            <w:tcW w:w="3040" w:type="dxa"/>
            <w:vAlign w:val="bottom"/>
            <w:tcBorders>
              <w:bottom w:val="single" w:sz="8" w:color="CCFFFF"/>
              <w:right w:val="single" w:sz="8" w:color="99CCFF"/>
            </w:tcBorders>
            <w:shd w:val="clear" w:color="auto" w:fill="CCFFFF"/>
          </w:tcPr>
          <w:p>
            <w:pPr>
              <w:jc w:val="center"/>
              <w:spacing w:after="0"/>
              <w:rPr>
                <w:sz w:val="20"/>
                <w:szCs w:val="20"/>
                <w:color w:val="auto"/>
              </w:rPr>
            </w:pPr>
            <w:r>
              <w:rPr>
                <w:rFonts w:ascii="Arial" w:cs="Arial" w:eastAsia="Arial" w:hAnsi="Arial"/>
                <w:sz w:val="18"/>
                <w:szCs w:val="18"/>
                <w:color w:val="auto"/>
                <w:w w:val="99"/>
              </w:rPr>
              <w:t>CHINA</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0"/>
              </w:rPr>
              <w:t>Tantalum</w:t>
            </w:r>
          </w:p>
        </w:tc>
        <w:tc>
          <w:tcPr>
            <w:tcW w:w="666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KEMET Blue Metals</w:t>
            </w:r>
          </w:p>
        </w:tc>
        <w:tc>
          <w:tcPr>
            <w:tcW w:w="304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rPr>
              <w:t>MEXICO</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660" w:type="dxa"/>
            <w:vAlign w:val="bottom"/>
            <w:tcBorders>
              <w:bottom w:val="single" w:sz="8" w:color="99CCFF"/>
            </w:tcBorders>
          </w:tcPr>
          <w:p>
            <w:pPr>
              <w:spacing w:after="0"/>
              <w:rPr>
                <w:sz w:val="2"/>
                <w:szCs w:val="2"/>
                <w:color w:val="auto"/>
              </w:rPr>
            </w:pPr>
          </w:p>
        </w:tc>
        <w:tc>
          <w:tcPr>
            <w:tcW w:w="304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0"/>
              </w:rPr>
              <w:t>Tantalum</w:t>
            </w:r>
          </w:p>
        </w:tc>
        <w:tc>
          <w:tcPr>
            <w:tcW w:w="666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Kemet Blue Powder</w:t>
            </w:r>
          </w:p>
        </w:tc>
        <w:tc>
          <w:tcPr>
            <w:tcW w:w="3040" w:type="dxa"/>
            <w:vAlign w:val="bottom"/>
            <w:tcBorders>
              <w:bottom w:val="single" w:sz="8" w:color="CCFFFF"/>
              <w:right w:val="single" w:sz="8" w:color="99CCFF"/>
            </w:tcBorders>
            <w:shd w:val="clear" w:color="auto" w:fill="CCFFFF"/>
          </w:tcPr>
          <w:p>
            <w:pPr>
              <w:jc w:val="center"/>
              <w:spacing w:after="0"/>
              <w:rPr>
                <w:sz w:val="20"/>
                <w:szCs w:val="20"/>
                <w:color w:val="auto"/>
              </w:rPr>
            </w:pPr>
            <w:r>
              <w:rPr>
                <w:rFonts w:ascii="Arial" w:cs="Arial" w:eastAsia="Arial" w:hAnsi="Arial"/>
                <w:sz w:val="18"/>
                <w:szCs w:val="18"/>
                <w:color w:val="auto"/>
                <w:w w:val="94"/>
              </w:rPr>
              <w:t>UNITED STATES</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0"/>
              </w:rPr>
              <w:t>Tantalum</w:t>
            </w:r>
          </w:p>
        </w:tc>
        <w:tc>
          <w:tcPr>
            <w:tcW w:w="666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King-Tan Tantalum Industry Ltd.</w:t>
            </w:r>
          </w:p>
        </w:tc>
        <w:tc>
          <w:tcPr>
            <w:tcW w:w="304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w w:val="99"/>
              </w:rPr>
              <w:t>CHINA</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660" w:type="dxa"/>
            <w:vAlign w:val="bottom"/>
            <w:tcBorders>
              <w:bottom w:val="single" w:sz="8" w:color="99CCFF"/>
            </w:tcBorders>
          </w:tcPr>
          <w:p>
            <w:pPr>
              <w:spacing w:after="0"/>
              <w:rPr>
                <w:sz w:val="2"/>
                <w:szCs w:val="2"/>
                <w:color w:val="auto"/>
              </w:rPr>
            </w:pPr>
          </w:p>
        </w:tc>
        <w:tc>
          <w:tcPr>
            <w:tcW w:w="304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0"/>
              </w:rPr>
              <w:t>Tantalum</w:t>
            </w:r>
          </w:p>
        </w:tc>
        <w:tc>
          <w:tcPr>
            <w:tcW w:w="666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LSM Brasil S.A.</w:t>
            </w:r>
          </w:p>
        </w:tc>
        <w:tc>
          <w:tcPr>
            <w:tcW w:w="3040" w:type="dxa"/>
            <w:vAlign w:val="bottom"/>
            <w:tcBorders>
              <w:bottom w:val="single" w:sz="8" w:color="CCFFFF"/>
              <w:right w:val="single" w:sz="8" w:color="99CCFF"/>
            </w:tcBorders>
            <w:shd w:val="clear" w:color="auto" w:fill="CCFFFF"/>
          </w:tcPr>
          <w:p>
            <w:pPr>
              <w:jc w:val="center"/>
              <w:spacing w:after="0"/>
              <w:rPr>
                <w:sz w:val="20"/>
                <w:szCs w:val="20"/>
                <w:color w:val="auto"/>
              </w:rPr>
            </w:pPr>
            <w:r>
              <w:rPr>
                <w:rFonts w:ascii="Arial" w:cs="Arial" w:eastAsia="Arial" w:hAnsi="Arial"/>
                <w:sz w:val="18"/>
                <w:szCs w:val="18"/>
                <w:color w:val="auto"/>
              </w:rPr>
              <w:t>BRAZIL</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0"/>
              </w:rPr>
              <w:t>Tantalum</w:t>
            </w:r>
          </w:p>
        </w:tc>
        <w:tc>
          <w:tcPr>
            <w:tcW w:w="666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Metallurgical Products India Pvt., Ltd.</w:t>
            </w:r>
          </w:p>
        </w:tc>
        <w:tc>
          <w:tcPr>
            <w:tcW w:w="304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rPr>
              <w:t>INDIA</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660" w:type="dxa"/>
            <w:vAlign w:val="bottom"/>
            <w:tcBorders>
              <w:bottom w:val="single" w:sz="8" w:color="99CCFF"/>
            </w:tcBorders>
          </w:tcPr>
          <w:p>
            <w:pPr>
              <w:spacing w:after="0"/>
              <w:rPr>
                <w:sz w:val="2"/>
                <w:szCs w:val="2"/>
                <w:color w:val="auto"/>
              </w:rPr>
            </w:pPr>
          </w:p>
        </w:tc>
        <w:tc>
          <w:tcPr>
            <w:tcW w:w="304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0"/>
              </w:rPr>
              <w:t>Tantalum</w:t>
            </w:r>
          </w:p>
        </w:tc>
        <w:tc>
          <w:tcPr>
            <w:tcW w:w="666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Mineração Taboca S.A.</w:t>
            </w:r>
          </w:p>
        </w:tc>
        <w:tc>
          <w:tcPr>
            <w:tcW w:w="3040" w:type="dxa"/>
            <w:vAlign w:val="bottom"/>
            <w:tcBorders>
              <w:bottom w:val="single" w:sz="8" w:color="CCFFFF"/>
              <w:right w:val="single" w:sz="8" w:color="99CCFF"/>
            </w:tcBorders>
            <w:shd w:val="clear" w:color="auto" w:fill="CCFFFF"/>
          </w:tcPr>
          <w:p>
            <w:pPr>
              <w:jc w:val="center"/>
              <w:spacing w:after="0"/>
              <w:rPr>
                <w:sz w:val="20"/>
                <w:szCs w:val="20"/>
                <w:color w:val="auto"/>
              </w:rPr>
            </w:pPr>
            <w:r>
              <w:rPr>
                <w:rFonts w:ascii="Arial" w:cs="Arial" w:eastAsia="Arial" w:hAnsi="Arial"/>
                <w:sz w:val="18"/>
                <w:szCs w:val="18"/>
                <w:color w:val="auto"/>
              </w:rPr>
              <w:t>BRAZIL</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0"/>
              </w:rPr>
              <w:t>Tantalum</w:t>
            </w:r>
          </w:p>
        </w:tc>
        <w:tc>
          <w:tcPr>
            <w:tcW w:w="666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Mitsui Mining &amp; Smelting</w:t>
            </w:r>
          </w:p>
        </w:tc>
        <w:tc>
          <w:tcPr>
            <w:tcW w:w="304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w w:val="96"/>
              </w:rPr>
              <w:t>JAPAN</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660" w:type="dxa"/>
            <w:vAlign w:val="bottom"/>
            <w:tcBorders>
              <w:bottom w:val="single" w:sz="8" w:color="99CCFF"/>
            </w:tcBorders>
          </w:tcPr>
          <w:p>
            <w:pPr>
              <w:spacing w:after="0"/>
              <w:rPr>
                <w:sz w:val="2"/>
                <w:szCs w:val="2"/>
                <w:color w:val="auto"/>
              </w:rPr>
            </w:pPr>
          </w:p>
        </w:tc>
        <w:tc>
          <w:tcPr>
            <w:tcW w:w="304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0"/>
              </w:rPr>
              <w:t>Tantalum</w:t>
            </w:r>
          </w:p>
        </w:tc>
        <w:tc>
          <w:tcPr>
            <w:tcW w:w="666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Molycorp Silmet A.S.</w:t>
            </w:r>
          </w:p>
        </w:tc>
        <w:tc>
          <w:tcPr>
            <w:tcW w:w="3040" w:type="dxa"/>
            <w:vAlign w:val="bottom"/>
            <w:tcBorders>
              <w:bottom w:val="single" w:sz="8" w:color="CCFFFF"/>
              <w:right w:val="single" w:sz="8" w:color="99CCFF"/>
            </w:tcBorders>
            <w:shd w:val="clear" w:color="auto" w:fill="CCFFFF"/>
          </w:tcPr>
          <w:p>
            <w:pPr>
              <w:jc w:val="center"/>
              <w:spacing w:after="0"/>
              <w:rPr>
                <w:sz w:val="20"/>
                <w:szCs w:val="20"/>
                <w:color w:val="auto"/>
              </w:rPr>
            </w:pPr>
            <w:r>
              <w:rPr>
                <w:rFonts w:ascii="Arial" w:cs="Arial" w:eastAsia="Arial" w:hAnsi="Arial"/>
                <w:sz w:val="18"/>
                <w:szCs w:val="18"/>
                <w:color w:val="auto"/>
                <w:w w:val="96"/>
              </w:rPr>
              <w:t>ESTONIA</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0"/>
              </w:rPr>
              <w:t>Tantalum</w:t>
            </w:r>
          </w:p>
        </w:tc>
        <w:tc>
          <w:tcPr>
            <w:tcW w:w="666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Ningxia Orient Tantalum Industry Co., Ltd.</w:t>
            </w:r>
          </w:p>
        </w:tc>
        <w:tc>
          <w:tcPr>
            <w:tcW w:w="304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w w:val="99"/>
              </w:rPr>
              <w:t>CHINA</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660" w:type="dxa"/>
            <w:vAlign w:val="bottom"/>
            <w:tcBorders>
              <w:bottom w:val="single" w:sz="8" w:color="99CCFF"/>
            </w:tcBorders>
          </w:tcPr>
          <w:p>
            <w:pPr>
              <w:spacing w:after="0"/>
              <w:rPr>
                <w:sz w:val="2"/>
                <w:szCs w:val="2"/>
                <w:color w:val="auto"/>
              </w:rPr>
            </w:pPr>
          </w:p>
        </w:tc>
        <w:tc>
          <w:tcPr>
            <w:tcW w:w="304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0"/>
              </w:rPr>
              <w:t>Tantalum</w:t>
            </w:r>
          </w:p>
        </w:tc>
        <w:tc>
          <w:tcPr>
            <w:tcW w:w="666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Plansee SE Liezen</w:t>
            </w:r>
          </w:p>
        </w:tc>
        <w:tc>
          <w:tcPr>
            <w:tcW w:w="3040" w:type="dxa"/>
            <w:vAlign w:val="bottom"/>
            <w:tcBorders>
              <w:bottom w:val="single" w:sz="8" w:color="CCFFFF"/>
              <w:right w:val="single" w:sz="8" w:color="99CCFF"/>
            </w:tcBorders>
            <w:shd w:val="clear" w:color="auto" w:fill="CCFFFF"/>
          </w:tcPr>
          <w:p>
            <w:pPr>
              <w:jc w:val="center"/>
              <w:spacing w:after="0"/>
              <w:rPr>
                <w:sz w:val="20"/>
                <w:szCs w:val="20"/>
                <w:color w:val="auto"/>
              </w:rPr>
            </w:pPr>
            <w:r>
              <w:rPr>
                <w:rFonts w:ascii="Arial" w:cs="Arial" w:eastAsia="Arial" w:hAnsi="Arial"/>
                <w:sz w:val="18"/>
                <w:szCs w:val="18"/>
                <w:color w:val="auto"/>
                <w:w w:val="99"/>
              </w:rPr>
              <w:t>AUSTRIA</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0"/>
              </w:rPr>
              <w:t>Tantalum</w:t>
            </w:r>
          </w:p>
        </w:tc>
        <w:tc>
          <w:tcPr>
            <w:tcW w:w="666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Plansee SE Reutte</w:t>
            </w:r>
          </w:p>
        </w:tc>
        <w:tc>
          <w:tcPr>
            <w:tcW w:w="304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w w:val="99"/>
              </w:rPr>
              <w:t>AUSTRIA</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660" w:type="dxa"/>
            <w:vAlign w:val="bottom"/>
            <w:tcBorders>
              <w:bottom w:val="single" w:sz="8" w:color="99CCFF"/>
            </w:tcBorders>
          </w:tcPr>
          <w:p>
            <w:pPr>
              <w:spacing w:after="0"/>
              <w:rPr>
                <w:sz w:val="2"/>
                <w:szCs w:val="2"/>
                <w:color w:val="auto"/>
              </w:rPr>
            </w:pPr>
          </w:p>
        </w:tc>
        <w:tc>
          <w:tcPr>
            <w:tcW w:w="304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0"/>
              </w:rPr>
              <w:t>Tantalum</w:t>
            </w:r>
          </w:p>
        </w:tc>
        <w:tc>
          <w:tcPr>
            <w:tcW w:w="666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QuantumClean</w:t>
            </w:r>
          </w:p>
        </w:tc>
        <w:tc>
          <w:tcPr>
            <w:tcW w:w="3040" w:type="dxa"/>
            <w:vAlign w:val="bottom"/>
            <w:tcBorders>
              <w:bottom w:val="single" w:sz="8" w:color="CCFFFF"/>
              <w:right w:val="single" w:sz="8" w:color="99CCFF"/>
            </w:tcBorders>
            <w:shd w:val="clear" w:color="auto" w:fill="CCFFFF"/>
          </w:tcPr>
          <w:p>
            <w:pPr>
              <w:jc w:val="center"/>
              <w:spacing w:after="0"/>
              <w:rPr>
                <w:sz w:val="20"/>
                <w:szCs w:val="20"/>
                <w:color w:val="auto"/>
              </w:rPr>
            </w:pPr>
            <w:r>
              <w:rPr>
                <w:rFonts w:ascii="Arial" w:cs="Arial" w:eastAsia="Arial" w:hAnsi="Arial"/>
                <w:sz w:val="18"/>
                <w:szCs w:val="18"/>
                <w:color w:val="auto"/>
                <w:w w:val="94"/>
              </w:rPr>
              <w:t>UNITED STATES</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0"/>
              </w:rPr>
              <w:t>Tantalum</w:t>
            </w:r>
          </w:p>
        </w:tc>
        <w:tc>
          <w:tcPr>
            <w:tcW w:w="666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Resind Indústria e Comércio Ltda.</w:t>
            </w:r>
          </w:p>
        </w:tc>
        <w:tc>
          <w:tcPr>
            <w:tcW w:w="304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rPr>
              <w:t>BRAZIL</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660" w:type="dxa"/>
            <w:vAlign w:val="bottom"/>
            <w:tcBorders>
              <w:bottom w:val="single" w:sz="8" w:color="99CCFF"/>
            </w:tcBorders>
          </w:tcPr>
          <w:p>
            <w:pPr>
              <w:spacing w:after="0"/>
              <w:rPr>
                <w:sz w:val="2"/>
                <w:szCs w:val="2"/>
                <w:color w:val="auto"/>
              </w:rPr>
            </w:pPr>
          </w:p>
        </w:tc>
        <w:tc>
          <w:tcPr>
            <w:tcW w:w="304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0"/>
              </w:rPr>
              <w:t>Tantalum</w:t>
            </w:r>
          </w:p>
        </w:tc>
        <w:tc>
          <w:tcPr>
            <w:tcW w:w="666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RFH Tantalum Smeltry Co., Ltd.</w:t>
            </w:r>
          </w:p>
        </w:tc>
        <w:tc>
          <w:tcPr>
            <w:tcW w:w="3040" w:type="dxa"/>
            <w:vAlign w:val="bottom"/>
            <w:tcBorders>
              <w:bottom w:val="single" w:sz="8" w:color="CCFFFF"/>
              <w:right w:val="single" w:sz="8" w:color="99CCFF"/>
            </w:tcBorders>
            <w:shd w:val="clear" w:color="auto" w:fill="CCFFFF"/>
          </w:tcPr>
          <w:p>
            <w:pPr>
              <w:jc w:val="center"/>
              <w:spacing w:after="0"/>
              <w:rPr>
                <w:sz w:val="20"/>
                <w:szCs w:val="20"/>
                <w:color w:val="auto"/>
              </w:rPr>
            </w:pPr>
            <w:r>
              <w:rPr>
                <w:rFonts w:ascii="Arial" w:cs="Arial" w:eastAsia="Arial" w:hAnsi="Arial"/>
                <w:sz w:val="18"/>
                <w:szCs w:val="18"/>
                <w:color w:val="auto"/>
                <w:w w:val="99"/>
              </w:rPr>
              <w:t>CHINA</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0"/>
              </w:rPr>
              <w:t>Tantalum</w:t>
            </w:r>
          </w:p>
        </w:tc>
        <w:tc>
          <w:tcPr>
            <w:tcW w:w="666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Solikamsk Magnesium Works OAO</w:t>
            </w:r>
          </w:p>
        </w:tc>
        <w:tc>
          <w:tcPr>
            <w:tcW w:w="304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w w:val="95"/>
              </w:rPr>
              <w:t>RUSSIAN FEDERATION</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660" w:type="dxa"/>
            <w:vAlign w:val="bottom"/>
            <w:tcBorders>
              <w:bottom w:val="single" w:sz="8" w:color="99CCFF"/>
            </w:tcBorders>
          </w:tcPr>
          <w:p>
            <w:pPr>
              <w:spacing w:after="0"/>
              <w:rPr>
                <w:sz w:val="2"/>
                <w:szCs w:val="2"/>
                <w:color w:val="auto"/>
              </w:rPr>
            </w:pPr>
          </w:p>
        </w:tc>
        <w:tc>
          <w:tcPr>
            <w:tcW w:w="304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0"/>
              </w:rPr>
              <w:t>Tantalum</w:t>
            </w:r>
          </w:p>
        </w:tc>
        <w:tc>
          <w:tcPr>
            <w:tcW w:w="666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Taki Chemicals</w:t>
            </w:r>
          </w:p>
        </w:tc>
        <w:tc>
          <w:tcPr>
            <w:tcW w:w="3040" w:type="dxa"/>
            <w:vAlign w:val="bottom"/>
            <w:tcBorders>
              <w:bottom w:val="single" w:sz="8" w:color="CCFFFF"/>
              <w:right w:val="single" w:sz="8" w:color="99CCFF"/>
            </w:tcBorders>
            <w:shd w:val="clear" w:color="auto" w:fill="CCFFFF"/>
          </w:tcPr>
          <w:p>
            <w:pPr>
              <w:jc w:val="center"/>
              <w:spacing w:after="0"/>
              <w:rPr>
                <w:sz w:val="20"/>
                <w:szCs w:val="20"/>
                <w:color w:val="auto"/>
              </w:rPr>
            </w:pPr>
            <w:r>
              <w:rPr>
                <w:rFonts w:ascii="Arial" w:cs="Arial" w:eastAsia="Arial" w:hAnsi="Arial"/>
                <w:sz w:val="18"/>
                <w:szCs w:val="18"/>
                <w:color w:val="auto"/>
                <w:w w:val="96"/>
              </w:rPr>
              <w:t>JAPAN</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0"/>
              </w:rPr>
              <w:t>Tantalum</w:t>
            </w:r>
          </w:p>
        </w:tc>
        <w:tc>
          <w:tcPr>
            <w:tcW w:w="666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Telex Metals</w:t>
            </w:r>
          </w:p>
        </w:tc>
        <w:tc>
          <w:tcPr>
            <w:tcW w:w="304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w w:val="94"/>
              </w:rPr>
              <w:t>UNITED STATES</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660" w:type="dxa"/>
            <w:vAlign w:val="bottom"/>
            <w:tcBorders>
              <w:bottom w:val="single" w:sz="8" w:color="99CCFF"/>
            </w:tcBorders>
          </w:tcPr>
          <w:p>
            <w:pPr>
              <w:spacing w:after="0"/>
              <w:rPr>
                <w:sz w:val="2"/>
                <w:szCs w:val="2"/>
                <w:color w:val="auto"/>
              </w:rPr>
            </w:pPr>
          </w:p>
        </w:tc>
        <w:tc>
          <w:tcPr>
            <w:tcW w:w="304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0"/>
              </w:rPr>
              <w:t>Tantalum</w:t>
            </w:r>
          </w:p>
        </w:tc>
        <w:tc>
          <w:tcPr>
            <w:tcW w:w="666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Tranzact, Inc.</w:t>
            </w:r>
          </w:p>
        </w:tc>
        <w:tc>
          <w:tcPr>
            <w:tcW w:w="3040" w:type="dxa"/>
            <w:vAlign w:val="bottom"/>
            <w:tcBorders>
              <w:bottom w:val="single" w:sz="8" w:color="CCFFFF"/>
              <w:right w:val="single" w:sz="8" w:color="99CCFF"/>
            </w:tcBorders>
            <w:shd w:val="clear" w:color="auto" w:fill="CCFFFF"/>
          </w:tcPr>
          <w:p>
            <w:pPr>
              <w:jc w:val="center"/>
              <w:spacing w:after="0"/>
              <w:rPr>
                <w:sz w:val="20"/>
                <w:szCs w:val="20"/>
                <w:color w:val="auto"/>
              </w:rPr>
            </w:pPr>
            <w:r>
              <w:rPr>
                <w:rFonts w:ascii="Arial" w:cs="Arial" w:eastAsia="Arial" w:hAnsi="Arial"/>
                <w:sz w:val="18"/>
                <w:szCs w:val="18"/>
                <w:color w:val="auto"/>
                <w:w w:val="94"/>
              </w:rPr>
              <w:t>UNITED STATES</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0"/>
              </w:rPr>
              <w:t>Tantalum</w:t>
            </w:r>
          </w:p>
        </w:tc>
        <w:tc>
          <w:tcPr>
            <w:tcW w:w="666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Ulba Metallurgical Plant JSC</w:t>
            </w:r>
          </w:p>
        </w:tc>
        <w:tc>
          <w:tcPr>
            <w:tcW w:w="304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w w:val="99"/>
              </w:rPr>
              <w:t>KAZAKHSTAN</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660" w:type="dxa"/>
            <w:vAlign w:val="bottom"/>
            <w:tcBorders>
              <w:bottom w:val="single" w:sz="8" w:color="99CCFF"/>
            </w:tcBorders>
          </w:tcPr>
          <w:p>
            <w:pPr>
              <w:spacing w:after="0"/>
              <w:rPr>
                <w:sz w:val="2"/>
                <w:szCs w:val="2"/>
                <w:color w:val="auto"/>
              </w:rPr>
            </w:pPr>
          </w:p>
        </w:tc>
        <w:tc>
          <w:tcPr>
            <w:tcW w:w="304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0"/>
              </w:rPr>
              <w:t>Tantalum</w:t>
            </w:r>
          </w:p>
        </w:tc>
        <w:tc>
          <w:tcPr>
            <w:tcW w:w="666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XinXing HaoRong Electronic Material Co., Ltd.</w:t>
            </w:r>
          </w:p>
        </w:tc>
        <w:tc>
          <w:tcPr>
            <w:tcW w:w="3040" w:type="dxa"/>
            <w:vAlign w:val="bottom"/>
            <w:tcBorders>
              <w:bottom w:val="single" w:sz="8" w:color="CCFFFF"/>
              <w:right w:val="single" w:sz="8" w:color="99CCFF"/>
            </w:tcBorders>
            <w:shd w:val="clear" w:color="auto" w:fill="CCFFFF"/>
          </w:tcPr>
          <w:p>
            <w:pPr>
              <w:jc w:val="center"/>
              <w:spacing w:after="0"/>
              <w:rPr>
                <w:sz w:val="20"/>
                <w:szCs w:val="20"/>
                <w:color w:val="auto"/>
              </w:rPr>
            </w:pPr>
            <w:r>
              <w:rPr>
                <w:rFonts w:ascii="Arial" w:cs="Arial" w:eastAsia="Arial" w:hAnsi="Arial"/>
                <w:sz w:val="18"/>
                <w:szCs w:val="18"/>
                <w:color w:val="auto"/>
                <w:w w:val="99"/>
              </w:rPr>
              <w:t>CHINA</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0"/>
              </w:rPr>
              <w:t>Tantalum</w:t>
            </w:r>
          </w:p>
        </w:tc>
        <w:tc>
          <w:tcPr>
            <w:tcW w:w="666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Yichun Jin Yang Rare Metal Co., Ltd.</w:t>
            </w:r>
          </w:p>
        </w:tc>
        <w:tc>
          <w:tcPr>
            <w:tcW w:w="304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w w:val="99"/>
              </w:rPr>
              <w:t>CHINA</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660" w:type="dxa"/>
            <w:vAlign w:val="bottom"/>
            <w:tcBorders>
              <w:bottom w:val="single" w:sz="8" w:color="99CCFF"/>
            </w:tcBorders>
          </w:tcPr>
          <w:p>
            <w:pPr>
              <w:spacing w:after="0"/>
              <w:rPr>
                <w:sz w:val="2"/>
                <w:szCs w:val="2"/>
                <w:color w:val="auto"/>
              </w:rPr>
            </w:pPr>
          </w:p>
        </w:tc>
        <w:tc>
          <w:tcPr>
            <w:tcW w:w="304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0"/>
              </w:rPr>
              <w:t>Tantalum</w:t>
            </w:r>
          </w:p>
        </w:tc>
        <w:tc>
          <w:tcPr>
            <w:tcW w:w="666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Zhuzhou Cemented Carbide</w:t>
            </w:r>
          </w:p>
        </w:tc>
        <w:tc>
          <w:tcPr>
            <w:tcW w:w="3040" w:type="dxa"/>
            <w:vAlign w:val="bottom"/>
            <w:tcBorders>
              <w:bottom w:val="single" w:sz="8" w:color="CCFFFF"/>
              <w:right w:val="single" w:sz="8" w:color="99CCFF"/>
            </w:tcBorders>
            <w:shd w:val="clear" w:color="auto" w:fill="CCFFFF"/>
          </w:tcPr>
          <w:p>
            <w:pPr>
              <w:jc w:val="center"/>
              <w:spacing w:after="0"/>
              <w:rPr>
                <w:sz w:val="20"/>
                <w:szCs w:val="20"/>
                <w:color w:val="auto"/>
              </w:rPr>
            </w:pPr>
            <w:r>
              <w:rPr>
                <w:rFonts w:ascii="Arial" w:cs="Arial" w:eastAsia="Arial" w:hAnsi="Arial"/>
                <w:sz w:val="18"/>
                <w:szCs w:val="18"/>
                <w:color w:val="auto"/>
                <w:w w:val="99"/>
              </w:rPr>
              <w:t>CHINA</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5"/>
              </w:rPr>
              <w:t>Tin</w:t>
            </w:r>
          </w:p>
        </w:tc>
        <w:tc>
          <w:tcPr>
            <w:tcW w:w="666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Alpha</w:t>
            </w:r>
          </w:p>
        </w:tc>
        <w:tc>
          <w:tcPr>
            <w:tcW w:w="304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w w:val="94"/>
              </w:rPr>
              <w:t>UNITED STATES</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660" w:type="dxa"/>
            <w:vAlign w:val="bottom"/>
            <w:tcBorders>
              <w:bottom w:val="single" w:sz="8" w:color="99CCFF"/>
            </w:tcBorders>
          </w:tcPr>
          <w:p>
            <w:pPr>
              <w:spacing w:after="0"/>
              <w:rPr>
                <w:sz w:val="2"/>
                <w:szCs w:val="2"/>
                <w:color w:val="auto"/>
              </w:rPr>
            </w:pPr>
          </w:p>
        </w:tc>
        <w:tc>
          <w:tcPr>
            <w:tcW w:w="304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5"/>
              </w:rPr>
              <w:t>Tin</w:t>
            </w:r>
          </w:p>
        </w:tc>
        <w:tc>
          <w:tcPr>
            <w:tcW w:w="666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An Thai Minerals Co., Ltd.</w:t>
            </w:r>
          </w:p>
        </w:tc>
        <w:tc>
          <w:tcPr>
            <w:tcW w:w="3040" w:type="dxa"/>
            <w:vAlign w:val="bottom"/>
            <w:tcBorders>
              <w:bottom w:val="single" w:sz="8" w:color="CCFFFF"/>
              <w:right w:val="single" w:sz="8" w:color="99CCFF"/>
            </w:tcBorders>
            <w:shd w:val="clear" w:color="auto" w:fill="CCFFFF"/>
          </w:tcPr>
          <w:p>
            <w:pPr>
              <w:jc w:val="center"/>
              <w:spacing w:after="0"/>
              <w:rPr>
                <w:sz w:val="20"/>
                <w:szCs w:val="20"/>
                <w:color w:val="auto"/>
              </w:rPr>
            </w:pPr>
            <w:r>
              <w:rPr>
                <w:rFonts w:ascii="Arial" w:cs="Arial" w:eastAsia="Arial" w:hAnsi="Arial"/>
                <w:sz w:val="18"/>
                <w:szCs w:val="18"/>
                <w:color w:val="auto"/>
              </w:rPr>
              <w:t>VIET NAM</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5"/>
              </w:rPr>
              <w:t>Tin</w:t>
            </w:r>
          </w:p>
        </w:tc>
        <w:tc>
          <w:tcPr>
            <w:tcW w:w="666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An Vinh Joint Stock Mineral Processing Company</w:t>
            </w:r>
          </w:p>
        </w:tc>
        <w:tc>
          <w:tcPr>
            <w:tcW w:w="304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rPr>
              <w:t>VIET NAM</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660" w:type="dxa"/>
            <w:vAlign w:val="bottom"/>
            <w:tcBorders>
              <w:bottom w:val="single" w:sz="8" w:color="99CCFF"/>
            </w:tcBorders>
          </w:tcPr>
          <w:p>
            <w:pPr>
              <w:spacing w:after="0"/>
              <w:rPr>
                <w:sz w:val="2"/>
                <w:szCs w:val="2"/>
                <w:color w:val="auto"/>
              </w:rPr>
            </w:pPr>
          </w:p>
        </w:tc>
        <w:tc>
          <w:tcPr>
            <w:tcW w:w="304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5"/>
              </w:rPr>
              <w:t>Tin</w:t>
            </w:r>
          </w:p>
        </w:tc>
        <w:tc>
          <w:tcPr>
            <w:tcW w:w="666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Chenzhou Yunxiang Mining and Metallurgy Co., Ltd.</w:t>
            </w:r>
          </w:p>
        </w:tc>
        <w:tc>
          <w:tcPr>
            <w:tcW w:w="3040" w:type="dxa"/>
            <w:vAlign w:val="bottom"/>
            <w:tcBorders>
              <w:bottom w:val="single" w:sz="8" w:color="CCFFFF"/>
              <w:right w:val="single" w:sz="8" w:color="99CCFF"/>
            </w:tcBorders>
            <w:shd w:val="clear" w:color="auto" w:fill="CCFFFF"/>
          </w:tcPr>
          <w:p>
            <w:pPr>
              <w:jc w:val="center"/>
              <w:spacing w:after="0"/>
              <w:rPr>
                <w:sz w:val="20"/>
                <w:szCs w:val="20"/>
                <w:color w:val="auto"/>
              </w:rPr>
            </w:pPr>
            <w:r>
              <w:rPr>
                <w:rFonts w:ascii="Arial" w:cs="Arial" w:eastAsia="Arial" w:hAnsi="Arial"/>
                <w:sz w:val="18"/>
                <w:szCs w:val="18"/>
                <w:color w:val="auto"/>
                <w:w w:val="99"/>
              </w:rPr>
              <w:t>CHINA</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5"/>
              </w:rPr>
              <w:t>Tin</w:t>
            </w:r>
          </w:p>
        </w:tc>
        <w:tc>
          <w:tcPr>
            <w:tcW w:w="666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China Tin Group Co., Ltd.</w:t>
            </w:r>
          </w:p>
        </w:tc>
        <w:tc>
          <w:tcPr>
            <w:tcW w:w="304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w w:val="99"/>
              </w:rPr>
              <w:t>CHINA</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660" w:type="dxa"/>
            <w:vAlign w:val="bottom"/>
            <w:tcBorders>
              <w:bottom w:val="single" w:sz="8" w:color="99CCFF"/>
            </w:tcBorders>
          </w:tcPr>
          <w:p>
            <w:pPr>
              <w:spacing w:after="0"/>
              <w:rPr>
                <w:sz w:val="2"/>
                <w:szCs w:val="2"/>
                <w:color w:val="auto"/>
              </w:rPr>
            </w:pPr>
          </w:p>
        </w:tc>
        <w:tc>
          <w:tcPr>
            <w:tcW w:w="304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5"/>
              </w:rPr>
              <w:t>Tin</w:t>
            </w:r>
          </w:p>
        </w:tc>
        <w:tc>
          <w:tcPr>
            <w:tcW w:w="666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CNMC (Guangxi) PGMA Co., Ltd.</w:t>
            </w:r>
          </w:p>
        </w:tc>
        <w:tc>
          <w:tcPr>
            <w:tcW w:w="3040" w:type="dxa"/>
            <w:vAlign w:val="bottom"/>
            <w:tcBorders>
              <w:bottom w:val="single" w:sz="8" w:color="CCFFFF"/>
              <w:right w:val="single" w:sz="8" w:color="99CCFF"/>
            </w:tcBorders>
            <w:shd w:val="clear" w:color="auto" w:fill="CCFFFF"/>
          </w:tcPr>
          <w:p>
            <w:pPr>
              <w:jc w:val="center"/>
              <w:spacing w:after="0"/>
              <w:rPr>
                <w:sz w:val="20"/>
                <w:szCs w:val="20"/>
                <w:color w:val="auto"/>
              </w:rPr>
            </w:pPr>
            <w:r>
              <w:rPr>
                <w:rFonts w:ascii="Arial" w:cs="Arial" w:eastAsia="Arial" w:hAnsi="Arial"/>
                <w:sz w:val="18"/>
                <w:szCs w:val="18"/>
                <w:color w:val="auto"/>
                <w:w w:val="99"/>
              </w:rPr>
              <w:t>CHINA</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5"/>
              </w:rPr>
              <w:t>Tin</w:t>
            </w:r>
          </w:p>
        </w:tc>
        <w:tc>
          <w:tcPr>
            <w:tcW w:w="666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Cooperativa Metalurgica de Rondônia Ltda.</w:t>
            </w:r>
          </w:p>
        </w:tc>
        <w:tc>
          <w:tcPr>
            <w:tcW w:w="304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rPr>
              <w:t>BRAZIL</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660" w:type="dxa"/>
            <w:vAlign w:val="bottom"/>
            <w:tcBorders>
              <w:bottom w:val="single" w:sz="8" w:color="99CCFF"/>
            </w:tcBorders>
          </w:tcPr>
          <w:p>
            <w:pPr>
              <w:spacing w:after="0"/>
              <w:rPr>
                <w:sz w:val="2"/>
                <w:szCs w:val="2"/>
                <w:color w:val="auto"/>
              </w:rPr>
            </w:pPr>
          </w:p>
        </w:tc>
        <w:tc>
          <w:tcPr>
            <w:tcW w:w="304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5"/>
              </w:rPr>
              <w:t>Tin</w:t>
            </w:r>
          </w:p>
        </w:tc>
        <w:tc>
          <w:tcPr>
            <w:tcW w:w="666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CV Ayi Jaya</w:t>
            </w:r>
          </w:p>
        </w:tc>
        <w:tc>
          <w:tcPr>
            <w:tcW w:w="3040" w:type="dxa"/>
            <w:vAlign w:val="bottom"/>
            <w:tcBorders>
              <w:bottom w:val="single" w:sz="8" w:color="CCFFFF"/>
              <w:right w:val="single" w:sz="8" w:color="99CCFF"/>
            </w:tcBorders>
            <w:shd w:val="clear" w:color="auto" w:fill="CCFFFF"/>
          </w:tcPr>
          <w:p>
            <w:pPr>
              <w:jc w:val="center"/>
              <w:spacing w:after="0"/>
              <w:rPr>
                <w:sz w:val="20"/>
                <w:szCs w:val="20"/>
                <w:color w:val="auto"/>
              </w:rPr>
            </w:pPr>
            <w:r>
              <w:rPr>
                <w:rFonts w:ascii="Arial" w:cs="Arial" w:eastAsia="Arial" w:hAnsi="Arial"/>
                <w:sz w:val="18"/>
                <w:szCs w:val="18"/>
                <w:color w:val="auto"/>
                <w:w w:val="98"/>
              </w:rPr>
              <w:t>INDONESIA</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5"/>
              </w:rPr>
              <w:t>Tin</w:t>
            </w:r>
          </w:p>
        </w:tc>
        <w:tc>
          <w:tcPr>
            <w:tcW w:w="666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CV Dua Sekawan</w:t>
            </w:r>
          </w:p>
        </w:tc>
        <w:tc>
          <w:tcPr>
            <w:tcW w:w="304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w w:val="98"/>
              </w:rPr>
              <w:t>INDONESIA</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660" w:type="dxa"/>
            <w:vAlign w:val="bottom"/>
            <w:tcBorders>
              <w:bottom w:val="single" w:sz="8" w:color="99CCFF"/>
            </w:tcBorders>
          </w:tcPr>
          <w:p>
            <w:pPr>
              <w:spacing w:after="0"/>
              <w:rPr>
                <w:sz w:val="2"/>
                <w:szCs w:val="2"/>
                <w:color w:val="auto"/>
              </w:rPr>
            </w:pPr>
          </w:p>
        </w:tc>
        <w:tc>
          <w:tcPr>
            <w:tcW w:w="304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5"/>
              </w:rPr>
              <w:t>Tin</w:t>
            </w:r>
          </w:p>
        </w:tc>
        <w:tc>
          <w:tcPr>
            <w:tcW w:w="666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CV Gita Pesona</w:t>
            </w:r>
          </w:p>
        </w:tc>
        <w:tc>
          <w:tcPr>
            <w:tcW w:w="3040" w:type="dxa"/>
            <w:vAlign w:val="bottom"/>
            <w:tcBorders>
              <w:bottom w:val="single" w:sz="8" w:color="CCFFFF"/>
              <w:right w:val="single" w:sz="8" w:color="99CCFF"/>
            </w:tcBorders>
            <w:shd w:val="clear" w:color="auto" w:fill="CCFFFF"/>
          </w:tcPr>
          <w:p>
            <w:pPr>
              <w:jc w:val="center"/>
              <w:spacing w:after="0"/>
              <w:rPr>
                <w:sz w:val="20"/>
                <w:szCs w:val="20"/>
                <w:color w:val="auto"/>
              </w:rPr>
            </w:pPr>
            <w:r>
              <w:rPr>
                <w:rFonts w:ascii="Arial" w:cs="Arial" w:eastAsia="Arial" w:hAnsi="Arial"/>
                <w:sz w:val="18"/>
                <w:szCs w:val="18"/>
                <w:color w:val="auto"/>
                <w:w w:val="98"/>
              </w:rPr>
              <w:t>INDONESIA</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5"/>
              </w:rPr>
              <w:t>Tin</w:t>
            </w:r>
          </w:p>
        </w:tc>
        <w:tc>
          <w:tcPr>
            <w:tcW w:w="666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CV Serumpun Sebalai</w:t>
            </w:r>
          </w:p>
        </w:tc>
        <w:tc>
          <w:tcPr>
            <w:tcW w:w="304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w w:val="98"/>
              </w:rPr>
              <w:t>INDONESIA</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660" w:type="dxa"/>
            <w:vAlign w:val="bottom"/>
            <w:tcBorders>
              <w:bottom w:val="single" w:sz="8" w:color="99CCFF"/>
            </w:tcBorders>
          </w:tcPr>
          <w:p>
            <w:pPr>
              <w:spacing w:after="0"/>
              <w:rPr>
                <w:sz w:val="2"/>
                <w:szCs w:val="2"/>
                <w:color w:val="auto"/>
              </w:rPr>
            </w:pPr>
          </w:p>
        </w:tc>
        <w:tc>
          <w:tcPr>
            <w:tcW w:w="304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5"/>
              </w:rPr>
              <w:t>Tin</w:t>
            </w:r>
          </w:p>
        </w:tc>
        <w:tc>
          <w:tcPr>
            <w:tcW w:w="666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CV United Smelting</w:t>
            </w:r>
          </w:p>
        </w:tc>
        <w:tc>
          <w:tcPr>
            <w:tcW w:w="3040" w:type="dxa"/>
            <w:vAlign w:val="bottom"/>
            <w:tcBorders>
              <w:bottom w:val="single" w:sz="8" w:color="CCFFFF"/>
              <w:right w:val="single" w:sz="8" w:color="99CCFF"/>
            </w:tcBorders>
            <w:shd w:val="clear" w:color="auto" w:fill="CCFFFF"/>
          </w:tcPr>
          <w:p>
            <w:pPr>
              <w:jc w:val="center"/>
              <w:spacing w:after="0"/>
              <w:rPr>
                <w:sz w:val="20"/>
                <w:szCs w:val="20"/>
                <w:color w:val="auto"/>
              </w:rPr>
            </w:pPr>
            <w:r>
              <w:rPr>
                <w:rFonts w:ascii="Arial" w:cs="Arial" w:eastAsia="Arial" w:hAnsi="Arial"/>
                <w:sz w:val="18"/>
                <w:szCs w:val="18"/>
                <w:color w:val="auto"/>
                <w:w w:val="98"/>
              </w:rPr>
              <w:t>INDONESIA</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5"/>
              </w:rPr>
              <w:t>Tin</w:t>
            </w:r>
          </w:p>
        </w:tc>
        <w:tc>
          <w:tcPr>
            <w:tcW w:w="666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CV Venus Inti Perkasa</w:t>
            </w:r>
          </w:p>
        </w:tc>
        <w:tc>
          <w:tcPr>
            <w:tcW w:w="304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w w:val="98"/>
              </w:rPr>
              <w:t>INDONESIA</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660" w:type="dxa"/>
            <w:vAlign w:val="bottom"/>
            <w:tcBorders>
              <w:bottom w:val="single" w:sz="8" w:color="99CCFF"/>
            </w:tcBorders>
          </w:tcPr>
          <w:p>
            <w:pPr>
              <w:spacing w:after="0"/>
              <w:rPr>
                <w:sz w:val="2"/>
                <w:szCs w:val="2"/>
                <w:color w:val="auto"/>
              </w:rPr>
            </w:pPr>
          </w:p>
        </w:tc>
        <w:tc>
          <w:tcPr>
            <w:tcW w:w="304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5"/>
              </w:rPr>
              <w:t>Tin</w:t>
            </w:r>
          </w:p>
        </w:tc>
        <w:tc>
          <w:tcPr>
            <w:tcW w:w="666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Dowa</w:t>
            </w:r>
          </w:p>
        </w:tc>
        <w:tc>
          <w:tcPr>
            <w:tcW w:w="3040" w:type="dxa"/>
            <w:vAlign w:val="bottom"/>
            <w:tcBorders>
              <w:bottom w:val="single" w:sz="8" w:color="CCFFFF"/>
              <w:right w:val="single" w:sz="8" w:color="99CCFF"/>
            </w:tcBorders>
            <w:shd w:val="clear" w:color="auto" w:fill="CCFFFF"/>
          </w:tcPr>
          <w:p>
            <w:pPr>
              <w:jc w:val="center"/>
              <w:spacing w:after="0"/>
              <w:rPr>
                <w:sz w:val="20"/>
                <w:szCs w:val="20"/>
                <w:color w:val="auto"/>
              </w:rPr>
            </w:pPr>
            <w:r>
              <w:rPr>
                <w:rFonts w:ascii="Arial" w:cs="Arial" w:eastAsia="Arial" w:hAnsi="Arial"/>
                <w:sz w:val="18"/>
                <w:szCs w:val="18"/>
                <w:color w:val="auto"/>
                <w:w w:val="96"/>
              </w:rPr>
              <w:t>JAPAN</w:t>
            </w:r>
          </w:p>
        </w:tc>
      </w:tr>
      <w:tr>
        <w:trPr>
          <w:trHeight w:val="222"/>
        </w:trPr>
        <w:tc>
          <w:tcPr>
            <w:tcW w:w="1740" w:type="dxa"/>
            <w:vAlign w:val="bottom"/>
            <w:tcBorders>
              <w:top w:val="single" w:sz="8" w:color="99CCFF"/>
              <w:left w:val="single" w:sz="8" w:color="99CCFF"/>
            </w:tcBorders>
          </w:tcPr>
          <w:p>
            <w:pPr>
              <w:spacing w:after="0"/>
              <w:rPr>
                <w:sz w:val="19"/>
                <w:szCs w:val="19"/>
                <w:color w:val="auto"/>
              </w:rPr>
            </w:pPr>
          </w:p>
        </w:tc>
        <w:tc>
          <w:tcPr>
            <w:tcW w:w="666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Electro-Mechanical Facility of the Cao Bang Minerals &amp; Metallurgy Joint Stock</w:t>
            </w:r>
          </w:p>
        </w:tc>
        <w:tc>
          <w:tcPr>
            <w:tcW w:w="3040" w:type="dxa"/>
            <w:vAlign w:val="bottom"/>
            <w:tcBorders>
              <w:top w:val="single" w:sz="8" w:color="99CCFF"/>
              <w:right w:val="single" w:sz="8" w:color="99CCFF"/>
            </w:tcBorders>
          </w:tcPr>
          <w:p>
            <w:pPr>
              <w:spacing w:after="0"/>
              <w:rPr>
                <w:sz w:val="19"/>
                <w:szCs w:val="19"/>
                <w:color w:val="auto"/>
              </w:rPr>
            </w:pPr>
          </w:p>
        </w:tc>
      </w:tr>
      <w:tr>
        <w:trPr>
          <w:trHeight w:val="230"/>
        </w:trPr>
        <w:tc>
          <w:tcPr>
            <w:tcW w:w="1740" w:type="dxa"/>
            <w:vAlign w:val="bottom"/>
            <w:tcBorders>
              <w:left w:val="single" w:sz="8" w:color="99CCFF"/>
            </w:tcBorders>
          </w:tcPr>
          <w:p>
            <w:pPr>
              <w:jc w:val="center"/>
              <w:ind w:left="250"/>
              <w:spacing w:after="0"/>
              <w:rPr>
                <w:sz w:val="20"/>
                <w:szCs w:val="20"/>
                <w:color w:val="auto"/>
              </w:rPr>
            </w:pPr>
            <w:r>
              <w:rPr>
                <w:rFonts w:ascii="Arial" w:cs="Arial" w:eastAsia="Arial" w:hAnsi="Arial"/>
                <w:sz w:val="18"/>
                <w:szCs w:val="18"/>
                <w:color w:val="auto"/>
                <w:w w:val="95"/>
              </w:rPr>
              <w:t>Tin</w:t>
            </w:r>
          </w:p>
        </w:tc>
        <w:tc>
          <w:tcPr>
            <w:tcW w:w="6660" w:type="dxa"/>
            <w:vAlign w:val="bottom"/>
          </w:tcPr>
          <w:p>
            <w:pPr>
              <w:ind w:left="360"/>
              <w:spacing w:after="0"/>
              <w:rPr>
                <w:sz w:val="20"/>
                <w:szCs w:val="20"/>
                <w:color w:val="auto"/>
              </w:rPr>
            </w:pPr>
            <w:r>
              <w:rPr>
                <w:rFonts w:ascii="Arial" w:cs="Arial" w:eastAsia="Arial" w:hAnsi="Arial"/>
                <w:sz w:val="18"/>
                <w:szCs w:val="18"/>
                <w:color w:val="auto"/>
              </w:rPr>
              <w:t>Company</w:t>
            </w:r>
          </w:p>
        </w:tc>
        <w:tc>
          <w:tcPr>
            <w:tcW w:w="3040" w:type="dxa"/>
            <w:vAlign w:val="bottom"/>
            <w:tcBorders>
              <w:right w:val="single" w:sz="8" w:color="99CCFF"/>
            </w:tcBorders>
          </w:tcPr>
          <w:p>
            <w:pPr>
              <w:jc w:val="center"/>
              <w:spacing w:after="0"/>
              <w:rPr>
                <w:sz w:val="20"/>
                <w:szCs w:val="20"/>
                <w:color w:val="auto"/>
              </w:rPr>
            </w:pPr>
            <w:r>
              <w:rPr>
                <w:rFonts w:ascii="Arial" w:cs="Arial" w:eastAsia="Arial" w:hAnsi="Arial"/>
                <w:sz w:val="18"/>
                <w:szCs w:val="18"/>
                <w:color w:val="auto"/>
              </w:rPr>
              <w:t>VIET NAM</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660" w:type="dxa"/>
            <w:vAlign w:val="bottom"/>
            <w:tcBorders>
              <w:bottom w:val="single" w:sz="8" w:color="99CCFF"/>
            </w:tcBorders>
          </w:tcPr>
          <w:p>
            <w:pPr>
              <w:spacing w:after="0"/>
              <w:rPr>
                <w:sz w:val="2"/>
                <w:szCs w:val="2"/>
                <w:color w:val="auto"/>
              </w:rPr>
            </w:pPr>
          </w:p>
        </w:tc>
        <w:tc>
          <w:tcPr>
            <w:tcW w:w="304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5"/>
              </w:rPr>
              <w:t>Tin</w:t>
            </w:r>
          </w:p>
        </w:tc>
        <w:tc>
          <w:tcPr>
            <w:tcW w:w="666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Elmet S.L.U.</w:t>
            </w:r>
          </w:p>
        </w:tc>
        <w:tc>
          <w:tcPr>
            <w:tcW w:w="3040" w:type="dxa"/>
            <w:vAlign w:val="bottom"/>
            <w:tcBorders>
              <w:bottom w:val="single" w:sz="8" w:color="CCFFFF"/>
              <w:right w:val="single" w:sz="8" w:color="99CCFF"/>
            </w:tcBorders>
            <w:shd w:val="clear" w:color="auto" w:fill="CCFFFF"/>
          </w:tcPr>
          <w:p>
            <w:pPr>
              <w:jc w:val="center"/>
              <w:spacing w:after="0"/>
              <w:rPr>
                <w:sz w:val="20"/>
                <w:szCs w:val="20"/>
                <w:color w:val="auto"/>
              </w:rPr>
            </w:pPr>
            <w:r>
              <w:rPr>
                <w:rFonts w:ascii="Arial" w:cs="Arial" w:eastAsia="Arial" w:hAnsi="Arial"/>
                <w:sz w:val="18"/>
                <w:szCs w:val="18"/>
                <w:color w:val="auto"/>
                <w:w w:val="96"/>
              </w:rPr>
              <w:t>SPAIN</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5"/>
              </w:rPr>
              <w:t>Tin</w:t>
            </w:r>
          </w:p>
        </w:tc>
        <w:tc>
          <w:tcPr>
            <w:tcW w:w="666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EM Vinto</w:t>
            </w:r>
          </w:p>
        </w:tc>
        <w:tc>
          <w:tcPr>
            <w:tcW w:w="304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rPr>
              <w:t>BOLIVIA</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660" w:type="dxa"/>
            <w:vAlign w:val="bottom"/>
            <w:tcBorders>
              <w:bottom w:val="single" w:sz="8" w:color="99CCFF"/>
            </w:tcBorders>
          </w:tcPr>
          <w:p>
            <w:pPr>
              <w:spacing w:after="0"/>
              <w:rPr>
                <w:sz w:val="2"/>
                <w:szCs w:val="2"/>
                <w:color w:val="auto"/>
              </w:rPr>
            </w:pPr>
          </w:p>
        </w:tc>
        <w:tc>
          <w:tcPr>
            <w:tcW w:w="3040" w:type="dxa"/>
            <w:vAlign w:val="bottom"/>
            <w:tcBorders>
              <w:bottom w:val="single" w:sz="8" w:color="99CCFF"/>
              <w:right w:val="single" w:sz="8" w:color="99CCFF"/>
            </w:tcBorders>
          </w:tcPr>
          <w:p>
            <w:pPr>
              <w:spacing w:after="0"/>
              <w:rPr>
                <w:sz w:val="2"/>
                <w:szCs w:val="2"/>
                <w:color w:val="auto"/>
              </w:rPr>
            </w:pPr>
          </w:p>
        </w:tc>
      </w:tr>
      <w:tr>
        <w:trPr>
          <w:trHeight w:val="244"/>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5"/>
              </w:rPr>
              <w:t>Tin</w:t>
            </w:r>
          </w:p>
        </w:tc>
        <w:tc>
          <w:tcPr>
            <w:tcW w:w="666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Estanho de Rondônia S.A.</w:t>
            </w:r>
          </w:p>
        </w:tc>
        <w:tc>
          <w:tcPr>
            <w:tcW w:w="3040" w:type="dxa"/>
            <w:vAlign w:val="bottom"/>
            <w:tcBorders>
              <w:bottom w:val="single" w:sz="8" w:color="CCFFFF"/>
              <w:right w:val="single" w:sz="8" w:color="99CCFF"/>
            </w:tcBorders>
            <w:shd w:val="clear" w:color="auto" w:fill="CCFFFF"/>
          </w:tcPr>
          <w:p>
            <w:pPr>
              <w:jc w:val="center"/>
              <w:spacing w:after="0"/>
              <w:rPr>
                <w:sz w:val="20"/>
                <w:szCs w:val="20"/>
                <w:color w:val="auto"/>
              </w:rPr>
            </w:pPr>
            <w:r>
              <w:rPr>
                <w:rFonts w:ascii="Arial" w:cs="Arial" w:eastAsia="Arial" w:hAnsi="Arial"/>
                <w:sz w:val="18"/>
                <w:szCs w:val="18"/>
                <w:color w:val="auto"/>
              </w:rPr>
              <w:t>BRAZIL</w:t>
            </w:r>
          </w:p>
        </w:tc>
      </w:tr>
      <w:tr>
        <w:trPr>
          <w:trHeight w:val="20"/>
        </w:trPr>
        <w:tc>
          <w:tcPr>
            <w:tcW w:w="1740" w:type="dxa"/>
            <w:vAlign w:val="bottom"/>
            <w:tcBorders>
              <w:left w:val="single" w:sz="8" w:color="99CCFF"/>
            </w:tcBorders>
            <w:shd w:val="clear" w:color="auto" w:fill="99CCFF"/>
          </w:tcPr>
          <w:p>
            <w:pPr>
              <w:spacing w:after="0" w:line="20" w:lineRule="exact"/>
              <w:rPr>
                <w:sz w:val="1"/>
                <w:szCs w:val="1"/>
                <w:color w:val="auto"/>
              </w:rPr>
            </w:pPr>
          </w:p>
        </w:tc>
        <w:tc>
          <w:tcPr>
            <w:tcW w:w="6660" w:type="dxa"/>
            <w:vAlign w:val="bottom"/>
            <w:shd w:val="clear" w:color="auto" w:fill="99CCFF"/>
          </w:tcPr>
          <w:p>
            <w:pPr>
              <w:spacing w:after="0" w:line="20" w:lineRule="exact"/>
              <w:rPr>
                <w:sz w:val="1"/>
                <w:szCs w:val="1"/>
                <w:color w:val="auto"/>
              </w:rPr>
            </w:pPr>
          </w:p>
        </w:tc>
        <w:tc>
          <w:tcPr>
            <w:tcW w:w="3040" w:type="dxa"/>
            <w:vAlign w:val="bottom"/>
            <w:tcBorders>
              <w:right w:val="single" w:sz="8" w:color="99CCFF"/>
            </w:tcBorders>
            <w:shd w:val="clear" w:color="auto" w:fill="99CCFF"/>
          </w:tcPr>
          <w:p>
            <w:pPr>
              <w:spacing w:after="0" w:line="20" w:lineRule="exact"/>
              <w:rPr>
                <w:sz w:val="1"/>
                <w:szCs w:val="1"/>
                <w:color w:val="auto"/>
              </w:rPr>
            </w:pPr>
          </w:p>
        </w:tc>
      </w:tr>
    </w:tbl>
    <w:p>
      <w:pPr>
        <w:sectPr>
          <w:pgSz w:w="11900" w:h="16838" w:orient="portrait"/>
          <w:cols w:equalWidth="0" w:num="1">
            <w:col w:w="11440"/>
          </w:cols>
          <w:pgMar w:left="240" w:top="714" w:right="21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640" w:type="dxa"/>
            <w:vAlign w:val="bottom"/>
            <w:tcBorders>
              <w:top w:val="single" w:sz="8" w:color="99CCFF"/>
              <w:left w:val="single" w:sz="8" w:color="99CCFF"/>
            </w:tcBorders>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top w:val="single" w:sz="8" w:color="99CCFF"/>
            </w:tcBorders>
          </w:tcPr>
          <w:p>
            <w:pPr>
              <w:ind w:left="460"/>
              <w:spacing w:after="0"/>
              <w:rPr>
                <w:sz w:val="20"/>
                <w:szCs w:val="20"/>
                <w:color w:val="auto"/>
              </w:rPr>
            </w:pPr>
            <w:r>
              <w:rPr>
                <w:rFonts w:ascii="Arial" w:cs="Arial" w:eastAsia="Arial" w:hAnsi="Arial"/>
                <w:sz w:val="18"/>
                <w:szCs w:val="18"/>
                <w:color w:val="auto"/>
              </w:rPr>
              <w:t>Feinhütte Halsbrücke GmbH</w:t>
            </w:r>
          </w:p>
        </w:tc>
        <w:tc>
          <w:tcPr>
            <w:tcW w:w="3860" w:type="dxa"/>
            <w:vAlign w:val="bottom"/>
            <w:tcBorders>
              <w:top w:val="single" w:sz="8" w:color="99CCFF"/>
              <w:right w:val="single" w:sz="8" w:color="99CCFF"/>
            </w:tcBorders>
          </w:tcPr>
          <w:p>
            <w:pPr>
              <w:jc w:val="center"/>
              <w:ind w:left="650"/>
              <w:spacing w:after="0"/>
              <w:rPr>
                <w:sz w:val="20"/>
                <w:szCs w:val="20"/>
                <w:color w:val="auto"/>
              </w:rPr>
            </w:pPr>
            <w:r>
              <w:rPr>
                <w:rFonts w:ascii="Arial" w:cs="Arial" w:eastAsia="Arial" w:hAnsi="Arial"/>
                <w:sz w:val="18"/>
                <w:szCs w:val="18"/>
                <w:color w:val="auto"/>
              </w:rPr>
              <w:t>GERMANY</w:t>
            </w:r>
          </w:p>
        </w:tc>
      </w:tr>
      <w:tr>
        <w:trPr>
          <w:trHeight w:val="27"/>
        </w:trPr>
        <w:tc>
          <w:tcPr>
            <w:tcW w:w="1640" w:type="dxa"/>
            <w:vAlign w:val="bottom"/>
            <w:tcBorders>
              <w:left w:val="single" w:sz="8" w:color="99CCFF"/>
              <w:bottom w:val="single" w:sz="8" w:color="99CCFF"/>
            </w:tcBorders>
          </w:tcPr>
          <w:p>
            <w:pPr>
              <w:spacing w:after="0"/>
              <w:rPr>
                <w:sz w:val="2"/>
                <w:szCs w:val="2"/>
                <w:color w:val="auto"/>
              </w:rPr>
            </w:pPr>
          </w:p>
        </w:tc>
        <w:tc>
          <w:tcPr>
            <w:tcW w:w="59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640" w:type="dxa"/>
            <w:vAlign w:val="bottom"/>
            <w:tcBorders>
              <w:left w:val="single" w:sz="8" w:color="99CCFF"/>
              <w:bottom w:val="single" w:sz="8" w:color="CCFFFF"/>
            </w:tcBorders>
            <w:shd w:val="clear" w:color="auto" w:fill="CCFFFF"/>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bottom w:val="single" w:sz="8" w:color="CCFFFF"/>
            </w:tcBorders>
            <w:shd w:val="clear" w:color="auto" w:fill="CCFFFF"/>
          </w:tcPr>
          <w:p>
            <w:pPr>
              <w:ind w:left="460"/>
              <w:spacing w:after="0"/>
              <w:rPr>
                <w:sz w:val="20"/>
                <w:szCs w:val="20"/>
                <w:color w:val="auto"/>
              </w:rPr>
            </w:pPr>
            <w:r>
              <w:rPr>
                <w:rFonts w:ascii="Arial" w:cs="Arial" w:eastAsia="Arial" w:hAnsi="Arial"/>
                <w:sz w:val="18"/>
                <w:szCs w:val="18"/>
                <w:color w:val="auto"/>
              </w:rPr>
              <w:t>Fenix Metals</w:t>
            </w:r>
          </w:p>
        </w:tc>
        <w:tc>
          <w:tcPr>
            <w:tcW w:w="3860" w:type="dxa"/>
            <w:vAlign w:val="bottom"/>
            <w:tcBorders>
              <w:bottom w:val="single" w:sz="8" w:color="CCFFFF"/>
              <w:right w:val="single" w:sz="8" w:color="99CCFF"/>
            </w:tcBorders>
            <w:shd w:val="clear" w:color="auto" w:fill="CCFFFF"/>
          </w:tcPr>
          <w:p>
            <w:pPr>
              <w:jc w:val="center"/>
              <w:ind w:left="650"/>
              <w:spacing w:after="0"/>
              <w:rPr>
                <w:sz w:val="20"/>
                <w:szCs w:val="20"/>
                <w:color w:val="auto"/>
              </w:rPr>
            </w:pPr>
            <w:r>
              <w:rPr>
                <w:rFonts w:ascii="Arial" w:cs="Arial" w:eastAsia="Arial" w:hAnsi="Arial"/>
                <w:sz w:val="18"/>
                <w:szCs w:val="18"/>
                <w:color w:val="auto"/>
                <w:w w:val="97"/>
              </w:rPr>
              <w:t>POLAND</w:t>
            </w:r>
          </w:p>
        </w:tc>
      </w:tr>
      <w:tr>
        <w:trPr>
          <w:trHeight w:val="237"/>
        </w:trPr>
        <w:tc>
          <w:tcPr>
            <w:tcW w:w="1640" w:type="dxa"/>
            <w:vAlign w:val="bottom"/>
            <w:tcBorders>
              <w:top w:val="single" w:sz="8" w:color="99CCFF"/>
              <w:left w:val="single" w:sz="8" w:color="99CCFF"/>
            </w:tcBorders>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top w:val="single" w:sz="8" w:color="99CCFF"/>
            </w:tcBorders>
          </w:tcPr>
          <w:p>
            <w:pPr>
              <w:ind w:left="460"/>
              <w:spacing w:after="0"/>
              <w:rPr>
                <w:sz w:val="20"/>
                <w:szCs w:val="20"/>
                <w:color w:val="auto"/>
              </w:rPr>
            </w:pPr>
            <w:r>
              <w:rPr>
                <w:rFonts w:ascii="Arial" w:cs="Arial" w:eastAsia="Arial" w:hAnsi="Arial"/>
                <w:sz w:val="18"/>
                <w:szCs w:val="18"/>
                <w:color w:val="auto"/>
              </w:rPr>
              <w:t>Gejiu Jinye Mineral Company</w:t>
            </w:r>
          </w:p>
        </w:tc>
        <w:tc>
          <w:tcPr>
            <w:tcW w:w="3860" w:type="dxa"/>
            <w:vAlign w:val="bottom"/>
            <w:tcBorders>
              <w:top w:val="single" w:sz="8" w:color="99CCFF"/>
              <w:right w:val="single" w:sz="8" w:color="99CCFF"/>
            </w:tcBorders>
          </w:tcPr>
          <w:p>
            <w:pPr>
              <w:jc w:val="center"/>
              <w:ind w:left="650"/>
              <w:spacing w:after="0"/>
              <w:rPr>
                <w:sz w:val="20"/>
                <w:szCs w:val="20"/>
                <w:color w:val="auto"/>
              </w:rPr>
            </w:pPr>
            <w:r>
              <w:rPr>
                <w:rFonts w:ascii="Arial" w:cs="Arial" w:eastAsia="Arial" w:hAnsi="Arial"/>
                <w:sz w:val="18"/>
                <w:szCs w:val="18"/>
                <w:color w:val="auto"/>
                <w:w w:val="99"/>
              </w:rPr>
              <w:t>CHINA</w:t>
            </w:r>
          </w:p>
        </w:tc>
      </w:tr>
      <w:tr>
        <w:trPr>
          <w:trHeight w:val="27"/>
        </w:trPr>
        <w:tc>
          <w:tcPr>
            <w:tcW w:w="1640" w:type="dxa"/>
            <w:vAlign w:val="bottom"/>
            <w:tcBorders>
              <w:left w:val="single" w:sz="8" w:color="99CCFF"/>
              <w:bottom w:val="single" w:sz="8" w:color="99CCFF"/>
            </w:tcBorders>
          </w:tcPr>
          <w:p>
            <w:pPr>
              <w:spacing w:after="0"/>
              <w:rPr>
                <w:sz w:val="2"/>
                <w:szCs w:val="2"/>
                <w:color w:val="auto"/>
              </w:rPr>
            </w:pPr>
          </w:p>
        </w:tc>
        <w:tc>
          <w:tcPr>
            <w:tcW w:w="59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640" w:type="dxa"/>
            <w:vAlign w:val="bottom"/>
            <w:tcBorders>
              <w:left w:val="single" w:sz="8" w:color="99CCFF"/>
              <w:bottom w:val="single" w:sz="8" w:color="CCFFFF"/>
            </w:tcBorders>
            <w:shd w:val="clear" w:color="auto" w:fill="CCFFFF"/>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bottom w:val="single" w:sz="8" w:color="CCFFFF"/>
            </w:tcBorders>
            <w:shd w:val="clear" w:color="auto" w:fill="CCFFFF"/>
          </w:tcPr>
          <w:p>
            <w:pPr>
              <w:ind w:left="460"/>
              <w:spacing w:after="0"/>
              <w:rPr>
                <w:sz w:val="20"/>
                <w:szCs w:val="20"/>
                <w:color w:val="auto"/>
              </w:rPr>
            </w:pPr>
            <w:r>
              <w:rPr>
                <w:rFonts w:ascii="Arial" w:cs="Arial" w:eastAsia="Arial" w:hAnsi="Arial"/>
                <w:sz w:val="18"/>
                <w:szCs w:val="18"/>
                <w:color w:val="auto"/>
              </w:rPr>
              <w:t>Gejiu Kai Meng Industry and Trade LLC</w:t>
            </w:r>
          </w:p>
        </w:tc>
        <w:tc>
          <w:tcPr>
            <w:tcW w:w="3860" w:type="dxa"/>
            <w:vAlign w:val="bottom"/>
            <w:tcBorders>
              <w:bottom w:val="single" w:sz="8" w:color="CCFFFF"/>
              <w:right w:val="single" w:sz="8" w:color="99CCFF"/>
            </w:tcBorders>
            <w:shd w:val="clear" w:color="auto" w:fill="CCFFFF"/>
          </w:tcPr>
          <w:p>
            <w:pPr>
              <w:jc w:val="center"/>
              <w:ind w:left="650"/>
              <w:spacing w:after="0"/>
              <w:rPr>
                <w:sz w:val="20"/>
                <w:szCs w:val="20"/>
                <w:color w:val="auto"/>
              </w:rPr>
            </w:pPr>
            <w:r>
              <w:rPr>
                <w:rFonts w:ascii="Arial" w:cs="Arial" w:eastAsia="Arial" w:hAnsi="Arial"/>
                <w:sz w:val="18"/>
                <w:szCs w:val="18"/>
                <w:color w:val="auto"/>
                <w:w w:val="99"/>
              </w:rPr>
              <w:t>CHINA</w:t>
            </w:r>
          </w:p>
        </w:tc>
      </w:tr>
      <w:tr>
        <w:trPr>
          <w:trHeight w:val="237"/>
        </w:trPr>
        <w:tc>
          <w:tcPr>
            <w:tcW w:w="1640" w:type="dxa"/>
            <w:vAlign w:val="bottom"/>
            <w:tcBorders>
              <w:top w:val="single" w:sz="8" w:color="99CCFF"/>
              <w:left w:val="single" w:sz="8" w:color="99CCFF"/>
            </w:tcBorders>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top w:val="single" w:sz="8" w:color="99CCFF"/>
            </w:tcBorders>
          </w:tcPr>
          <w:p>
            <w:pPr>
              <w:ind w:left="460"/>
              <w:spacing w:after="0"/>
              <w:rPr>
                <w:sz w:val="20"/>
                <w:szCs w:val="20"/>
                <w:color w:val="auto"/>
              </w:rPr>
            </w:pPr>
            <w:r>
              <w:rPr>
                <w:rFonts w:ascii="Arial" w:cs="Arial" w:eastAsia="Arial" w:hAnsi="Arial"/>
                <w:sz w:val="18"/>
                <w:szCs w:val="18"/>
                <w:color w:val="auto"/>
              </w:rPr>
              <w:t>Gejiu Non-Ferrous Metal Processing Co., Ltd.</w:t>
            </w:r>
          </w:p>
        </w:tc>
        <w:tc>
          <w:tcPr>
            <w:tcW w:w="3860" w:type="dxa"/>
            <w:vAlign w:val="bottom"/>
            <w:tcBorders>
              <w:top w:val="single" w:sz="8" w:color="99CCFF"/>
              <w:right w:val="single" w:sz="8" w:color="99CCFF"/>
            </w:tcBorders>
          </w:tcPr>
          <w:p>
            <w:pPr>
              <w:jc w:val="center"/>
              <w:ind w:left="650"/>
              <w:spacing w:after="0"/>
              <w:rPr>
                <w:sz w:val="20"/>
                <w:szCs w:val="20"/>
                <w:color w:val="auto"/>
              </w:rPr>
            </w:pPr>
            <w:r>
              <w:rPr>
                <w:rFonts w:ascii="Arial" w:cs="Arial" w:eastAsia="Arial" w:hAnsi="Arial"/>
                <w:sz w:val="18"/>
                <w:szCs w:val="18"/>
                <w:color w:val="auto"/>
                <w:w w:val="99"/>
              </w:rPr>
              <w:t>CHINA</w:t>
            </w:r>
          </w:p>
        </w:tc>
      </w:tr>
      <w:tr>
        <w:trPr>
          <w:trHeight w:val="27"/>
        </w:trPr>
        <w:tc>
          <w:tcPr>
            <w:tcW w:w="1640" w:type="dxa"/>
            <w:vAlign w:val="bottom"/>
            <w:tcBorders>
              <w:left w:val="single" w:sz="8" w:color="99CCFF"/>
              <w:bottom w:val="single" w:sz="8" w:color="99CCFF"/>
            </w:tcBorders>
          </w:tcPr>
          <w:p>
            <w:pPr>
              <w:spacing w:after="0"/>
              <w:rPr>
                <w:sz w:val="2"/>
                <w:szCs w:val="2"/>
                <w:color w:val="auto"/>
              </w:rPr>
            </w:pPr>
          </w:p>
        </w:tc>
        <w:tc>
          <w:tcPr>
            <w:tcW w:w="59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640" w:type="dxa"/>
            <w:vAlign w:val="bottom"/>
            <w:tcBorders>
              <w:left w:val="single" w:sz="8" w:color="99CCFF"/>
              <w:bottom w:val="single" w:sz="8" w:color="CCFFFF"/>
            </w:tcBorders>
            <w:shd w:val="clear" w:color="auto" w:fill="CCFFFF"/>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bottom w:val="single" w:sz="8" w:color="CCFFFF"/>
            </w:tcBorders>
            <w:shd w:val="clear" w:color="auto" w:fill="CCFFFF"/>
          </w:tcPr>
          <w:p>
            <w:pPr>
              <w:ind w:left="460"/>
              <w:spacing w:after="0"/>
              <w:rPr>
                <w:sz w:val="20"/>
                <w:szCs w:val="20"/>
                <w:color w:val="auto"/>
              </w:rPr>
            </w:pPr>
            <w:r>
              <w:rPr>
                <w:rFonts w:ascii="Arial" w:cs="Arial" w:eastAsia="Arial" w:hAnsi="Arial"/>
                <w:sz w:val="18"/>
                <w:szCs w:val="18"/>
                <w:color w:val="auto"/>
              </w:rPr>
              <w:t>Gejiu Yunxin Nonferrous Electrolysis Co., Ltd.</w:t>
            </w:r>
          </w:p>
        </w:tc>
        <w:tc>
          <w:tcPr>
            <w:tcW w:w="3860" w:type="dxa"/>
            <w:vAlign w:val="bottom"/>
            <w:tcBorders>
              <w:bottom w:val="single" w:sz="8" w:color="CCFFFF"/>
              <w:right w:val="single" w:sz="8" w:color="99CCFF"/>
            </w:tcBorders>
            <w:shd w:val="clear" w:color="auto" w:fill="CCFFFF"/>
          </w:tcPr>
          <w:p>
            <w:pPr>
              <w:jc w:val="center"/>
              <w:ind w:left="650"/>
              <w:spacing w:after="0"/>
              <w:rPr>
                <w:sz w:val="20"/>
                <w:szCs w:val="20"/>
                <w:color w:val="auto"/>
              </w:rPr>
            </w:pPr>
            <w:r>
              <w:rPr>
                <w:rFonts w:ascii="Arial" w:cs="Arial" w:eastAsia="Arial" w:hAnsi="Arial"/>
                <w:sz w:val="18"/>
                <w:szCs w:val="18"/>
                <w:color w:val="auto"/>
                <w:w w:val="99"/>
              </w:rPr>
              <w:t>CHINA</w:t>
            </w:r>
          </w:p>
        </w:tc>
      </w:tr>
      <w:tr>
        <w:trPr>
          <w:trHeight w:val="237"/>
        </w:trPr>
        <w:tc>
          <w:tcPr>
            <w:tcW w:w="1640" w:type="dxa"/>
            <w:vAlign w:val="bottom"/>
            <w:tcBorders>
              <w:top w:val="single" w:sz="8" w:color="99CCFF"/>
              <w:left w:val="single" w:sz="8" w:color="99CCFF"/>
            </w:tcBorders>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top w:val="single" w:sz="8" w:color="99CCFF"/>
            </w:tcBorders>
          </w:tcPr>
          <w:p>
            <w:pPr>
              <w:ind w:left="460"/>
              <w:spacing w:after="0"/>
              <w:rPr>
                <w:sz w:val="20"/>
                <w:szCs w:val="20"/>
                <w:color w:val="auto"/>
              </w:rPr>
            </w:pPr>
            <w:r>
              <w:rPr>
                <w:rFonts w:ascii="Arial" w:cs="Arial" w:eastAsia="Arial" w:hAnsi="Arial"/>
                <w:sz w:val="18"/>
                <w:szCs w:val="18"/>
                <w:color w:val="auto"/>
              </w:rPr>
              <w:t>Gejiu Zili Mining And Metallurgy Co., Ltd.</w:t>
            </w:r>
          </w:p>
        </w:tc>
        <w:tc>
          <w:tcPr>
            <w:tcW w:w="3860" w:type="dxa"/>
            <w:vAlign w:val="bottom"/>
            <w:tcBorders>
              <w:top w:val="single" w:sz="8" w:color="99CCFF"/>
              <w:right w:val="single" w:sz="8" w:color="99CCFF"/>
            </w:tcBorders>
          </w:tcPr>
          <w:p>
            <w:pPr>
              <w:jc w:val="center"/>
              <w:ind w:left="650"/>
              <w:spacing w:after="0"/>
              <w:rPr>
                <w:sz w:val="20"/>
                <w:szCs w:val="20"/>
                <w:color w:val="auto"/>
              </w:rPr>
            </w:pPr>
            <w:r>
              <w:rPr>
                <w:rFonts w:ascii="Arial" w:cs="Arial" w:eastAsia="Arial" w:hAnsi="Arial"/>
                <w:sz w:val="18"/>
                <w:szCs w:val="18"/>
                <w:color w:val="auto"/>
                <w:w w:val="99"/>
              </w:rPr>
              <w:t>CHINA</w:t>
            </w:r>
          </w:p>
        </w:tc>
      </w:tr>
      <w:tr>
        <w:trPr>
          <w:trHeight w:val="27"/>
        </w:trPr>
        <w:tc>
          <w:tcPr>
            <w:tcW w:w="1640" w:type="dxa"/>
            <w:vAlign w:val="bottom"/>
            <w:tcBorders>
              <w:left w:val="single" w:sz="8" w:color="99CCFF"/>
              <w:bottom w:val="single" w:sz="8" w:color="99CCFF"/>
            </w:tcBorders>
          </w:tcPr>
          <w:p>
            <w:pPr>
              <w:spacing w:after="0"/>
              <w:rPr>
                <w:sz w:val="2"/>
                <w:szCs w:val="2"/>
                <w:color w:val="auto"/>
              </w:rPr>
            </w:pPr>
          </w:p>
        </w:tc>
        <w:tc>
          <w:tcPr>
            <w:tcW w:w="59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640" w:type="dxa"/>
            <w:vAlign w:val="bottom"/>
            <w:tcBorders>
              <w:left w:val="single" w:sz="8" w:color="99CCFF"/>
              <w:bottom w:val="single" w:sz="8" w:color="CCFFFF"/>
            </w:tcBorders>
            <w:shd w:val="clear" w:color="auto" w:fill="CCFFFF"/>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bottom w:val="single" w:sz="8" w:color="CCFFFF"/>
            </w:tcBorders>
            <w:shd w:val="clear" w:color="auto" w:fill="CCFFFF"/>
          </w:tcPr>
          <w:p>
            <w:pPr>
              <w:ind w:left="460"/>
              <w:spacing w:after="0"/>
              <w:rPr>
                <w:sz w:val="20"/>
                <w:szCs w:val="20"/>
                <w:color w:val="auto"/>
              </w:rPr>
            </w:pPr>
            <w:r>
              <w:rPr>
                <w:rFonts w:ascii="Arial" w:cs="Arial" w:eastAsia="Arial" w:hAnsi="Arial"/>
                <w:sz w:val="18"/>
                <w:szCs w:val="18"/>
                <w:color w:val="auto"/>
              </w:rPr>
              <w:t>HuiChang Hill Tin Industry Co., Ltd.</w:t>
            </w:r>
          </w:p>
        </w:tc>
        <w:tc>
          <w:tcPr>
            <w:tcW w:w="3860" w:type="dxa"/>
            <w:vAlign w:val="bottom"/>
            <w:tcBorders>
              <w:bottom w:val="single" w:sz="8" w:color="CCFFFF"/>
              <w:right w:val="single" w:sz="8" w:color="99CCFF"/>
            </w:tcBorders>
            <w:shd w:val="clear" w:color="auto" w:fill="CCFFFF"/>
          </w:tcPr>
          <w:p>
            <w:pPr>
              <w:jc w:val="center"/>
              <w:ind w:left="650"/>
              <w:spacing w:after="0"/>
              <w:rPr>
                <w:sz w:val="20"/>
                <w:szCs w:val="20"/>
                <w:color w:val="auto"/>
              </w:rPr>
            </w:pPr>
            <w:r>
              <w:rPr>
                <w:rFonts w:ascii="Arial" w:cs="Arial" w:eastAsia="Arial" w:hAnsi="Arial"/>
                <w:sz w:val="18"/>
                <w:szCs w:val="18"/>
                <w:color w:val="auto"/>
                <w:w w:val="99"/>
              </w:rPr>
              <w:t>CHINA</w:t>
            </w:r>
          </w:p>
        </w:tc>
      </w:tr>
      <w:tr>
        <w:trPr>
          <w:trHeight w:val="237"/>
        </w:trPr>
        <w:tc>
          <w:tcPr>
            <w:tcW w:w="1640" w:type="dxa"/>
            <w:vAlign w:val="bottom"/>
            <w:tcBorders>
              <w:top w:val="single" w:sz="8" w:color="99CCFF"/>
              <w:left w:val="single" w:sz="8" w:color="99CCFF"/>
            </w:tcBorders>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top w:val="single" w:sz="8" w:color="99CCFF"/>
            </w:tcBorders>
          </w:tcPr>
          <w:p>
            <w:pPr>
              <w:ind w:left="460"/>
              <w:spacing w:after="0"/>
              <w:rPr>
                <w:sz w:val="20"/>
                <w:szCs w:val="20"/>
                <w:color w:val="auto"/>
              </w:rPr>
            </w:pPr>
            <w:r>
              <w:rPr>
                <w:rFonts w:ascii="Arial" w:cs="Arial" w:eastAsia="Arial" w:hAnsi="Arial"/>
                <w:sz w:val="18"/>
                <w:szCs w:val="18"/>
                <w:color w:val="auto"/>
              </w:rPr>
              <w:t>Huichang Jinshunda Tin Co., Ltd.</w:t>
            </w:r>
          </w:p>
        </w:tc>
        <w:tc>
          <w:tcPr>
            <w:tcW w:w="3860" w:type="dxa"/>
            <w:vAlign w:val="bottom"/>
            <w:tcBorders>
              <w:top w:val="single" w:sz="8" w:color="99CCFF"/>
              <w:right w:val="single" w:sz="8" w:color="99CCFF"/>
            </w:tcBorders>
          </w:tcPr>
          <w:p>
            <w:pPr>
              <w:jc w:val="center"/>
              <w:ind w:left="650"/>
              <w:spacing w:after="0"/>
              <w:rPr>
                <w:sz w:val="20"/>
                <w:szCs w:val="20"/>
                <w:color w:val="auto"/>
              </w:rPr>
            </w:pPr>
            <w:r>
              <w:rPr>
                <w:rFonts w:ascii="Arial" w:cs="Arial" w:eastAsia="Arial" w:hAnsi="Arial"/>
                <w:sz w:val="18"/>
                <w:szCs w:val="18"/>
                <w:color w:val="auto"/>
                <w:w w:val="99"/>
              </w:rPr>
              <w:t>CHINA</w:t>
            </w:r>
          </w:p>
        </w:tc>
      </w:tr>
      <w:tr>
        <w:trPr>
          <w:trHeight w:val="27"/>
        </w:trPr>
        <w:tc>
          <w:tcPr>
            <w:tcW w:w="1640" w:type="dxa"/>
            <w:vAlign w:val="bottom"/>
            <w:tcBorders>
              <w:left w:val="single" w:sz="8" w:color="99CCFF"/>
              <w:bottom w:val="single" w:sz="8" w:color="99CCFF"/>
            </w:tcBorders>
          </w:tcPr>
          <w:p>
            <w:pPr>
              <w:spacing w:after="0"/>
              <w:rPr>
                <w:sz w:val="2"/>
                <w:szCs w:val="2"/>
                <w:color w:val="auto"/>
              </w:rPr>
            </w:pPr>
          </w:p>
        </w:tc>
        <w:tc>
          <w:tcPr>
            <w:tcW w:w="59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640" w:type="dxa"/>
            <w:vAlign w:val="bottom"/>
            <w:tcBorders>
              <w:left w:val="single" w:sz="8" w:color="99CCFF"/>
              <w:bottom w:val="single" w:sz="8" w:color="CCFFFF"/>
            </w:tcBorders>
            <w:shd w:val="clear" w:color="auto" w:fill="CCFFFF"/>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bottom w:val="single" w:sz="8" w:color="CCFFFF"/>
            </w:tcBorders>
            <w:shd w:val="clear" w:color="auto" w:fill="CCFFFF"/>
          </w:tcPr>
          <w:p>
            <w:pPr>
              <w:ind w:left="460"/>
              <w:spacing w:after="0"/>
              <w:rPr>
                <w:sz w:val="20"/>
                <w:szCs w:val="20"/>
                <w:color w:val="auto"/>
              </w:rPr>
            </w:pPr>
            <w:r>
              <w:rPr>
                <w:rFonts w:ascii="Arial" w:cs="Arial" w:eastAsia="Arial" w:hAnsi="Arial"/>
                <w:sz w:val="18"/>
                <w:szCs w:val="18"/>
                <w:color w:val="auto"/>
              </w:rPr>
              <w:t>Jiangxi Ketai Advanced Material Co., Ltd.</w:t>
            </w:r>
          </w:p>
        </w:tc>
        <w:tc>
          <w:tcPr>
            <w:tcW w:w="3860" w:type="dxa"/>
            <w:vAlign w:val="bottom"/>
            <w:tcBorders>
              <w:bottom w:val="single" w:sz="8" w:color="CCFFFF"/>
              <w:right w:val="single" w:sz="8" w:color="99CCFF"/>
            </w:tcBorders>
            <w:shd w:val="clear" w:color="auto" w:fill="CCFFFF"/>
          </w:tcPr>
          <w:p>
            <w:pPr>
              <w:jc w:val="center"/>
              <w:ind w:left="650"/>
              <w:spacing w:after="0"/>
              <w:rPr>
                <w:sz w:val="20"/>
                <w:szCs w:val="20"/>
                <w:color w:val="auto"/>
              </w:rPr>
            </w:pPr>
            <w:r>
              <w:rPr>
                <w:rFonts w:ascii="Arial" w:cs="Arial" w:eastAsia="Arial" w:hAnsi="Arial"/>
                <w:sz w:val="18"/>
                <w:szCs w:val="18"/>
                <w:color w:val="auto"/>
                <w:w w:val="99"/>
              </w:rPr>
              <w:t>CHINA</w:t>
            </w:r>
          </w:p>
        </w:tc>
      </w:tr>
      <w:tr>
        <w:trPr>
          <w:trHeight w:val="237"/>
        </w:trPr>
        <w:tc>
          <w:tcPr>
            <w:tcW w:w="1640" w:type="dxa"/>
            <w:vAlign w:val="bottom"/>
            <w:tcBorders>
              <w:top w:val="single" w:sz="8" w:color="99CCFF"/>
              <w:left w:val="single" w:sz="8" w:color="99CCFF"/>
            </w:tcBorders>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top w:val="single" w:sz="8" w:color="99CCFF"/>
            </w:tcBorders>
          </w:tcPr>
          <w:p>
            <w:pPr>
              <w:ind w:left="460"/>
              <w:spacing w:after="0"/>
              <w:rPr>
                <w:sz w:val="20"/>
                <w:szCs w:val="20"/>
                <w:color w:val="auto"/>
              </w:rPr>
            </w:pPr>
            <w:r>
              <w:rPr>
                <w:rFonts w:ascii="Arial" w:cs="Arial" w:eastAsia="Arial" w:hAnsi="Arial"/>
                <w:sz w:val="18"/>
                <w:szCs w:val="18"/>
                <w:color w:val="auto"/>
              </w:rPr>
              <w:t>Linwu Xianggui Ore Smelting Co., Ltd.</w:t>
            </w:r>
          </w:p>
        </w:tc>
        <w:tc>
          <w:tcPr>
            <w:tcW w:w="3860" w:type="dxa"/>
            <w:vAlign w:val="bottom"/>
            <w:tcBorders>
              <w:top w:val="single" w:sz="8" w:color="99CCFF"/>
              <w:right w:val="single" w:sz="8" w:color="99CCFF"/>
            </w:tcBorders>
          </w:tcPr>
          <w:p>
            <w:pPr>
              <w:jc w:val="center"/>
              <w:ind w:left="650"/>
              <w:spacing w:after="0"/>
              <w:rPr>
                <w:sz w:val="20"/>
                <w:szCs w:val="20"/>
                <w:color w:val="auto"/>
              </w:rPr>
            </w:pPr>
            <w:r>
              <w:rPr>
                <w:rFonts w:ascii="Arial" w:cs="Arial" w:eastAsia="Arial" w:hAnsi="Arial"/>
                <w:sz w:val="18"/>
                <w:szCs w:val="18"/>
                <w:color w:val="auto"/>
                <w:w w:val="99"/>
              </w:rPr>
              <w:t>CHINA</w:t>
            </w:r>
          </w:p>
        </w:tc>
      </w:tr>
      <w:tr>
        <w:trPr>
          <w:trHeight w:val="27"/>
        </w:trPr>
        <w:tc>
          <w:tcPr>
            <w:tcW w:w="1640" w:type="dxa"/>
            <w:vAlign w:val="bottom"/>
            <w:tcBorders>
              <w:left w:val="single" w:sz="8" w:color="99CCFF"/>
              <w:bottom w:val="single" w:sz="8" w:color="99CCFF"/>
            </w:tcBorders>
          </w:tcPr>
          <w:p>
            <w:pPr>
              <w:spacing w:after="0"/>
              <w:rPr>
                <w:sz w:val="2"/>
                <w:szCs w:val="2"/>
                <w:color w:val="auto"/>
              </w:rPr>
            </w:pPr>
          </w:p>
        </w:tc>
        <w:tc>
          <w:tcPr>
            <w:tcW w:w="59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640" w:type="dxa"/>
            <w:vAlign w:val="bottom"/>
            <w:tcBorders>
              <w:left w:val="single" w:sz="8" w:color="99CCFF"/>
              <w:bottom w:val="single" w:sz="8" w:color="CCFFFF"/>
            </w:tcBorders>
            <w:shd w:val="clear" w:color="auto" w:fill="CCFFFF"/>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bottom w:val="single" w:sz="8" w:color="CCFFFF"/>
            </w:tcBorders>
            <w:shd w:val="clear" w:color="auto" w:fill="CCFFFF"/>
          </w:tcPr>
          <w:p>
            <w:pPr>
              <w:ind w:left="460"/>
              <w:spacing w:after="0"/>
              <w:rPr>
                <w:sz w:val="20"/>
                <w:szCs w:val="20"/>
                <w:color w:val="auto"/>
              </w:rPr>
            </w:pPr>
            <w:r>
              <w:rPr>
                <w:rFonts w:ascii="Arial" w:cs="Arial" w:eastAsia="Arial" w:hAnsi="Arial"/>
                <w:sz w:val="18"/>
                <w:szCs w:val="18"/>
                <w:color w:val="auto"/>
              </w:rPr>
              <w:t>Magnu's Minerais Metais e Ligas Ltda.</w:t>
            </w:r>
          </w:p>
        </w:tc>
        <w:tc>
          <w:tcPr>
            <w:tcW w:w="3860" w:type="dxa"/>
            <w:vAlign w:val="bottom"/>
            <w:tcBorders>
              <w:bottom w:val="single" w:sz="8" w:color="CCFFFF"/>
              <w:right w:val="single" w:sz="8" w:color="99CCFF"/>
            </w:tcBorders>
            <w:shd w:val="clear" w:color="auto" w:fill="CCFFFF"/>
          </w:tcPr>
          <w:p>
            <w:pPr>
              <w:jc w:val="center"/>
              <w:ind w:left="650"/>
              <w:spacing w:after="0"/>
              <w:rPr>
                <w:sz w:val="20"/>
                <w:szCs w:val="20"/>
                <w:color w:val="auto"/>
              </w:rPr>
            </w:pPr>
            <w:r>
              <w:rPr>
                <w:rFonts w:ascii="Arial" w:cs="Arial" w:eastAsia="Arial" w:hAnsi="Arial"/>
                <w:sz w:val="18"/>
                <w:szCs w:val="18"/>
                <w:color w:val="auto"/>
              </w:rPr>
              <w:t>BRAZIL</w:t>
            </w:r>
          </w:p>
        </w:tc>
      </w:tr>
      <w:tr>
        <w:trPr>
          <w:trHeight w:val="237"/>
        </w:trPr>
        <w:tc>
          <w:tcPr>
            <w:tcW w:w="1640" w:type="dxa"/>
            <w:vAlign w:val="bottom"/>
            <w:tcBorders>
              <w:top w:val="single" w:sz="8" w:color="99CCFF"/>
              <w:left w:val="single" w:sz="8" w:color="99CCFF"/>
            </w:tcBorders>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top w:val="single" w:sz="8" w:color="99CCFF"/>
            </w:tcBorders>
          </w:tcPr>
          <w:p>
            <w:pPr>
              <w:ind w:left="460"/>
              <w:spacing w:after="0"/>
              <w:rPr>
                <w:sz w:val="20"/>
                <w:szCs w:val="20"/>
                <w:color w:val="auto"/>
              </w:rPr>
            </w:pPr>
            <w:r>
              <w:rPr>
                <w:rFonts w:ascii="Arial" w:cs="Arial" w:eastAsia="Arial" w:hAnsi="Arial"/>
                <w:sz w:val="18"/>
                <w:szCs w:val="18"/>
                <w:color w:val="auto"/>
              </w:rPr>
              <w:t>Malaysia Smelting Corporation (MSC)</w:t>
            </w:r>
          </w:p>
        </w:tc>
        <w:tc>
          <w:tcPr>
            <w:tcW w:w="3860" w:type="dxa"/>
            <w:vAlign w:val="bottom"/>
            <w:tcBorders>
              <w:top w:val="single" w:sz="8" w:color="99CCFF"/>
              <w:right w:val="single" w:sz="8" w:color="99CCFF"/>
            </w:tcBorders>
          </w:tcPr>
          <w:p>
            <w:pPr>
              <w:jc w:val="center"/>
              <w:ind w:left="650"/>
              <w:spacing w:after="0"/>
              <w:rPr>
                <w:sz w:val="20"/>
                <w:szCs w:val="20"/>
                <w:color w:val="auto"/>
              </w:rPr>
            </w:pPr>
            <w:r>
              <w:rPr>
                <w:rFonts w:ascii="Arial" w:cs="Arial" w:eastAsia="Arial" w:hAnsi="Arial"/>
                <w:sz w:val="18"/>
                <w:szCs w:val="18"/>
                <w:color w:val="auto"/>
              </w:rPr>
              <w:t>MALAYSIA</w:t>
            </w:r>
          </w:p>
        </w:tc>
      </w:tr>
      <w:tr>
        <w:trPr>
          <w:trHeight w:val="27"/>
        </w:trPr>
        <w:tc>
          <w:tcPr>
            <w:tcW w:w="1640" w:type="dxa"/>
            <w:vAlign w:val="bottom"/>
            <w:tcBorders>
              <w:left w:val="single" w:sz="8" w:color="99CCFF"/>
              <w:bottom w:val="single" w:sz="8" w:color="99CCFF"/>
            </w:tcBorders>
          </w:tcPr>
          <w:p>
            <w:pPr>
              <w:spacing w:after="0"/>
              <w:rPr>
                <w:sz w:val="2"/>
                <w:szCs w:val="2"/>
                <w:color w:val="auto"/>
              </w:rPr>
            </w:pPr>
          </w:p>
        </w:tc>
        <w:tc>
          <w:tcPr>
            <w:tcW w:w="59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640" w:type="dxa"/>
            <w:vAlign w:val="bottom"/>
            <w:tcBorders>
              <w:left w:val="single" w:sz="8" w:color="99CCFF"/>
              <w:bottom w:val="single" w:sz="8" w:color="CCFFFF"/>
            </w:tcBorders>
            <w:shd w:val="clear" w:color="auto" w:fill="CCFFFF"/>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bottom w:val="single" w:sz="8" w:color="CCFFFF"/>
            </w:tcBorders>
            <w:shd w:val="clear" w:color="auto" w:fill="CCFFFF"/>
          </w:tcPr>
          <w:p>
            <w:pPr>
              <w:ind w:left="460"/>
              <w:spacing w:after="0"/>
              <w:rPr>
                <w:sz w:val="20"/>
                <w:szCs w:val="20"/>
                <w:color w:val="auto"/>
              </w:rPr>
            </w:pPr>
            <w:r>
              <w:rPr>
                <w:rFonts w:ascii="Arial" w:cs="Arial" w:eastAsia="Arial" w:hAnsi="Arial"/>
                <w:sz w:val="18"/>
                <w:szCs w:val="18"/>
                <w:color w:val="auto"/>
              </w:rPr>
              <w:t>Melt Metais e Ligas S.A.</w:t>
            </w:r>
          </w:p>
        </w:tc>
        <w:tc>
          <w:tcPr>
            <w:tcW w:w="3860" w:type="dxa"/>
            <w:vAlign w:val="bottom"/>
            <w:tcBorders>
              <w:bottom w:val="single" w:sz="8" w:color="CCFFFF"/>
              <w:right w:val="single" w:sz="8" w:color="99CCFF"/>
            </w:tcBorders>
            <w:shd w:val="clear" w:color="auto" w:fill="CCFFFF"/>
          </w:tcPr>
          <w:p>
            <w:pPr>
              <w:jc w:val="center"/>
              <w:ind w:left="650"/>
              <w:spacing w:after="0"/>
              <w:rPr>
                <w:sz w:val="20"/>
                <w:szCs w:val="20"/>
                <w:color w:val="auto"/>
              </w:rPr>
            </w:pPr>
            <w:r>
              <w:rPr>
                <w:rFonts w:ascii="Arial" w:cs="Arial" w:eastAsia="Arial" w:hAnsi="Arial"/>
                <w:sz w:val="18"/>
                <w:szCs w:val="18"/>
                <w:color w:val="auto"/>
              </w:rPr>
              <w:t>BRAZIL</w:t>
            </w:r>
          </w:p>
        </w:tc>
      </w:tr>
      <w:tr>
        <w:trPr>
          <w:trHeight w:val="237"/>
        </w:trPr>
        <w:tc>
          <w:tcPr>
            <w:tcW w:w="1640" w:type="dxa"/>
            <w:vAlign w:val="bottom"/>
            <w:tcBorders>
              <w:top w:val="single" w:sz="8" w:color="99CCFF"/>
              <w:left w:val="single" w:sz="8" w:color="99CCFF"/>
            </w:tcBorders>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top w:val="single" w:sz="8" w:color="99CCFF"/>
            </w:tcBorders>
          </w:tcPr>
          <w:p>
            <w:pPr>
              <w:ind w:left="460"/>
              <w:spacing w:after="0"/>
              <w:rPr>
                <w:sz w:val="20"/>
                <w:szCs w:val="20"/>
                <w:color w:val="auto"/>
              </w:rPr>
            </w:pPr>
            <w:r>
              <w:rPr>
                <w:rFonts w:ascii="Arial" w:cs="Arial" w:eastAsia="Arial" w:hAnsi="Arial"/>
                <w:sz w:val="18"/>
                <w:szCs w:val="18"/>
                <w:color w:val="auto"/>
              </w:rPr>
              <w:t>Metahub Industries Sdn. Bhd.</w:t>
            </w:r>
          </w:p>
        </w:tc>
        <w:tc>
          <w:tcPr>
            <w:tcW w:w="3860" w:type="dxa"/>
            <w:vAlign w:val="bottom"/>
            <w:tcBorders>
              <w:top w:val="single" w:sz="8" w:color="99CCFF"/>
              <w:right w:val="single" w:sz="8" w:color="99CCFF"/>
            </w:tcBorders>
          </w:tcPr>
          <w:p>
            <w:pPr>
              <w:jc w:val="center"/>
              <w:ind w:left="650"/>
              <w:spacing w:after="0"/>
              <w:rPr>
                <w:sz w:val="20"/>
                <w:szCs w:val="20"/>
                <w:color w:val="auto"/>
              </w:rPr>
            </w:pPr>
            <w:r>
              <w:rPr>
                <w:rFonts w:ascii="Arial" w:cs="Arial" w:eastAsia="Arial" w:hAnsi="Arial"/>
                <w:sz w:val="18"/>
                <w:szCs w:val="18"/>
                <w:color w:val="auto"/>
              </w:rPr>
              <w:t>MALAYSIA</w:t>
            </w:r>
          </w:p>
        </w:tc>
      </w:tr>
      <w:tr>
        <w:trPr>
          <w:trHeight w:val="27"/>
        </w:trPr>
        <w:tc>
          <w:tcPr>
            <w:tcW w:w="1640" w:type="dxa"/>
            <w:vAlign w:val="bottom"/>
            <w:tcBorders>
              <w:left w:val="single" w:sz="8" w:color="99CCFF"/>
              <w:bottom w:val="single" w:sz="8" w:color="99CCFF"/>
            </w:tcBorders>
          </w:tcPr>
          <w:p>
            <w:pPr>
              <w:spacing w:after="0"/>
              <w:rPr>
                <w:sz w:val="2"/>
                <w:szCs w:val="2"/>
                <w:color w:val="auto"/>
              </w:rPr>
            </w:pPr>
          </w:p>
        </w:tc>
        <w:tc>
          <w:tcPr>
            <w:tcW w:w="59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640" w:type="dxa"/>
            <w:vAlign w:val="bottom"/>
            <w:tcBorders>
              <w:left w:val="single" w:sz="8" w:color="99CCFF"/>
              <w:bottom w:val="single" w:sz="8" w:color="CCFFFF"/>
            </w:tcBorders>
            <w:shd w:val="clear" w:color="auto" w:fill="CCFFFF"/>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bottom w:val="single" w:sz="8" w:color="CCFFFF"/>
            </w:tcBorders>
            <w:shd w:val="clear" w:color="auto" w:fill="CCFFFF"/>
          </w:tcPr>
          <w:p>
            <w:pPr>
              <w:ind w:left="460"/>
              <w:spacing w:after="0"/>
              <w:rPr>
                <w:sz w:val="20"/>
                <w:szCs w:val="20"/>
                <w:color w:val="auto"/>
              </w:rPr>
            </w:pPr>
            <w:r>
              <w:rPr>
                <w:rFonts w:ascii="Arial" w:cs="Arial" w:eastAsia="Arial" w:hAnsi="Arial"/>
                <w:sz w:val="18"/>
                <w:szCs w:val="18"/>
                <w:color w:val="auto"/>
              </w:rPr>
              <w:t>Metallic Resources, Inc.</w:t>
            </w:r>
          </w:p>
        </w:tc>
        <w:tc>
          <w:tcPr>
            <w:tcW w:w="3860" w:type="dxa"/>
            <w:vAlign w:val="bottom"/>
            <w:tcBorders>
              <w:bottom w:val="single" w:sz="8" w:color="CCFFFF"/>
              <w:right w:val="single" w:sz="8" w:color="99CCFF"/>
            </w:tcBorders>
            <w:shd w:val="clear" w:color="auto" w:fill="CCFFFF"/>
          </w:tcPr>
          <w:p>
            <w:pPr>
              <w:jc w:val="center"/>
              <w:ind w:left="670"/>
              <w:spacing w:after="0"/>
              <w:rPr>
                <w:sz w:val="20"/>
                <w:szCs w:val="20"/>
                <w:color w:val="auto"/>
              </w:rPr>
            </w:pPr>
            <w:r>
              <w:rPr>
                <w:rFonts w:ascii="Arial" w:cs="Arial" w:eastAsia="Arial" w:hAnsi="Arial"/>
                <w:sz w:val="18"/>
                <w:szCs w:val="18"/>
                <w:color w:val="auto"/>
                <w:w w:val="94"/>
              </w:rPr>
              <w:t>UNITED STATES</w:t>
            </w:r>
          </w:p>
        </w:tc>
      </w:tr>
      <w:tr>
        <w:trPr>
          <w:trHeight w:val="237"/>
        </w:trPr>
        <w:tc>
          <w:tcPr>
            <w:tcW w:w="1640" w:type="dxa"/>
            <w:vAlign w:val="bottom"/>
            <w:tcBorders>
              <w:top w:val="single" w:sz="8" w:color="99CCFF"/>
              <w:left w:val="single" w:sz="8" w:color="99CCFF"/>
            </w:tcBorders>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top w:val="single" w:sz="8" w:color="99CCFF"/>
            </w:tcBorders>
          </w:tcPr>
          <w:p>
            <w:pPr>
              <w:ind w:left="460"/>
              <w:spacing w:after="0"/>
              <w:rPr>
                <w:sz w:val="20"/>
                <w:szCs w:val="20"/>
                <w:color w:val="auto"/>
              </w:rPr>
            </w:pPr>
            <w:r>
              <w:rPr>
                <w:rFonts w:ascii="Arial" w:cs="Arial" w:eastAsia="Arial" w:hAnsi="Arial"/>
                <w:sz w:val="18"/>
                <w:szCs w:val="18"/>
                <w:color w:val="auto"/>
              </w:rPr>
              <w:t>Metallo-Chimique N.V.</w:t>
            </w:r>
          </w:p>
        </w:tc>
        <w:tc>
          <w:tcPr>
            <w:tcW w:w="3860" w:type="dxa"/>
            <w:vAlign w:val="bottom"/>
            <w:tcBorders>
              <w:top w:val="single" w:sz="8" w:color="99CCFF"/>
              <w:right w:val="single" w:sz="8" w:color="99CCFF"/>
            </w:tcBorders>
          </w:tcPr>
          <w:p>
            <w:pPr>
              <w:jc w:val="center"/>
              <w:ind w:left="670"/>
              <w:spacing w:after="0"/>
              <w:rPr>
                <w:sz w:val="20"/>
                <w:szCs w:val="20"/>
                <w:color w:val="auto"/>
              </w:rPr>
            </w:pPr>
            <w:r>
              <w:rPr>
                <w:rFonts w:ascii="Arial" w:cs="Arial" w:eastAsia="Arial" w:hAnsi="Arial"/>
                <w:sz w:val="18"/>
                <w:szCs w:val="18"/>
                <w:color w:val="auto"/>
              </w:rPr>
              <w:t>BELGIUM</w:t>
            </w:r>
          </w:p>
        </w:tc>
      </w:tr>
      <w:tr>
        <w:trPr>
          <w:trHeight w:val="27"/>
        </w:trPr>
        <w:tc>
          <w:tcPr>
            <w:tcW w:w="1640" w:type="dxa"/>
            <w:vAlign w:val="bottom"/>
            <w:tcBorders>
              <w:left w:val="single" w:sz="8" w:color="99CCFF"/>
              <w:bottom w:val="single" w:sz="8" w:color="99CCFF"/>
            </w:tcBorders>
          </w:tcPr>
          <w:p>
            <w:pPr>
              <w:spacing w:after="0"/>
              <w:rPr>
                <w:sz w:val="2"/>
                <w:szCs w:val="2"/>
                <w:color w:val="auto"/>
              </w:rPr>
            </w:pPr>
          </w:p>
        </w:tc>
        <w:tc>
          <w:tcPr>
            <w:tcW w:w="59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640" w:type="dxa"/>
            <w:vAlign w:val="bottom"/>
            <w:tcBorders>
              <w:left w:val="single" w:sz="8" w:color="99CCFF"/>
              <w:bottom w:val="single" w:sz="8" w:color="CCFFFF"/>
            </w:tcBorders>
            <w:shd w:val="clear" w:color="auto" w:fill="CCFFFF"/>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bottom w:val="single" w:sz="8" w:color="CCFFFF"/>
            </w:tcBorders>
            <w:shd w:val="clear" w:color="auto" w:fill="CCFFFF"/>
          </w:tcPr>
          <w:p>
            <w:pPr>
              <w:ind w:left="460"/>
              <w:spacing w:after="0"/>
              <w:rPr>
                <w:sz w:val="20"/>
                <w:szCs w:val="20"/>
                <w:color w:val="auto"/>
              </w:rPr>
            </w:pPr>
            <w:r>
              <w:rPr>
                <w:rFonts w:ascii="Arial" w:cs="Arial" w:eastAsia="Arial" w:hAnsi="Arial"/>
                <w:sz w:val="18"/>
                <w:szCs w:val="18"/>
                <w:color w:val="auto"/>
              </w:rPr>
              <w:t>Mineração Taboca S.A.</w:t>
            </w:r>
          </w:p>
        </w:tc>
        <w:tc>
          <w:tcPr>
            <w:tcW w:w="3860" w:type="dxa"/>
            <w:vAlign w:val="bottom"/>
            <w:tcBorders>
              <w:bottom w:val="single" w:sz="8" w:color="CCFFFF"/>
              <w:right w:val="single" w:sz="8" w:color="99CCFF"/>
            </w:tcBorders>
            <w:shd w:val="clear" w:color="auto" w:fill="CCFFFF"/>
          </w:tcPr>
          <w:p>
            <w:pPr>
              <w:jc w:val="center"/>
              <w:ind w:left="650"/>
              <w:spacing w:after="0"/>
              <w:rPr>
                <w:sz w:val="20"/>
                <w:szCs w:val="20"/>
                <w:color w:val="auto"/>
              </w:rPr>
            </w:pPr>
            <w:r>
              <w:rPr>
                <w:rFonts w:ascii="Arial" w:cs="Arial" w:eastAsia="Arial" w:hAnsi="Arial"/>
                <w:sz w:val="18"/>
                <w:szCs w:val="18"/>
                <w:color w:val="auto"/>
              </w:rPr>
              <w:t>BRAZIL</w:t>
            </w:r>
          </w:p>
        </w:tc>
      </w:tr>
      <w:tr>
        <w:trPr>
          <w:trHeight w:val="237"/>
        </w:trPr>
        <w:tc>
          <w:tcPr>
            <w:tcW w:w="1640" w:type="dxa"/>
            <w:vAlign w:val="bottom"/>
            <w:tcBorders>
              <w:top w:val="single" w:sz="8" w:color="99CCFF"/>
              <w:left w:val="single" w:sz="8" w:color="99CCFF"/>
            </w:tcBorders>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top w:val="single" w:sz="8" w:color="99CCFF"/>
            </w:tcBorders>
          </w:tcPr>
          <w:p>
            <w:pPr>
              <w:ind w:left="460"/>
              <w:spacing w:after="0"/>
              <w:rPr>
                <w:sz w:val="20"/>
                <w:szCs w:val="20"/>
                <w:color w:val="auto"/>
              </w:rPr>
            </w:pPr>
            <w:r>
              <w:rPr>
                <w:rFonts w:ascii="Arial" w:cs="Arial" w:eastAsia="Arial" w:hAnsi="Arial"/>
                <w:sz w:val="18"/>
                <w:szCs w:val="18"/>
                <w:color w:val="auto"/>
              </w:rPr>
              <w:t>Minsur</w:t>
            </w:r>
          </w:p>
        </w:tc>
        <w:tc>
          <w:tcPr>
            <w:tcW w:w="3860" w:type="dxa"/>
            <w:vAlign w:val="bottom"/>
            <w:tcBorders>
              <w:top w:val="single" w:sz="8" w:color="99CCFF"/>
              <w:right w:val="single" w:sz="8" w:color="99CCFF"/>
            </w:tcBorders>
          </w:tcPr>
          <w:p>
            <w:pPr>
              <w:jc w:val="center"/>
              <w:ind w:left="670"/>
              <w:spacing w:after="0"/>
              <w:rPr>
                <w:sz w:val="20"/>
                <w:szCs w:val="20"/>
                <w:color w:val="auto"/>
              </w:rPr>
            </w:pPr>
            <w:r>
              <w:rPr>
                <w:rFonts w:ascii="Arial" w:cs="Arial" w:eastAsia="Arial" w:hAnsi="Arial"/>
                <w:sz w:val="18"/>
                <w:szCs w:val="18"/>
                <w:color w:val="auto"/>
                <w:w w:val="91"/>
              </w:rPr>
              <w:t>PERU</w:t>
            </w:r>
          </w:p>
        </w:tc>
      </w:tr>
      <w:tr>
        <w:trPr>
          <w:trHeight w:val="27"/>
        </w:trPr>
        <w:tc>
          <w:tcPr>
            <w:tcW w:w="1640" w:type="dxa"/>
            <w:vAlign w:val="bottom"/>
            <w:tcBorders>
              <w:left w:val="single" w:sz="8" w:color="99CCFF"/>
              <w:bottom w:val="single" w:sz="8" w:color="99CCFF"/>
            </w:tcBorders>
          </w:tcPr>
          <w:p>
            <w:pPr>
              <w:spacing w:after="0"/>
              <w:rPr>
                <w:sz w:val="2"/>
                <w:szCs w:val="2"/>
                <w:color w:val="auto"/>
              </w:rPr>
            </w:pPr>
          </w:p>
        </w:tc>
        <w:tc>
          <w:tcPr>
            <w:tcW w:w="59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640" w:type="dxa"/>
            <w:vAlign w:val="bottom"/>
            <w:tcBorders>
              <w:left w:val="single" w:sz="8" w:color="99CCFF"/>
              <w:bottom w:val="single" w:sz="8" w:color="CCFFFF"/>
            </w:tcBorders>
            <w:shd w:val="clear" w:color="auto" w:fill="CCFFFF"/>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bottom w:val="single" w:sz="8" w:color="CCFFFF"/>
            </w:tcBorders>
            <w:shd w:val="clear" w:color="auto" w:fill="CCFFFF"/>
          </w:tcPr>
          <w:p>
            <w:pPr>
              <w:ind w:left="460"/>
              <w:spacing w:after="0"/>
              <w:rPr>
                <w:sz w:val="20"/>
                <w:szCs w:val="20"/>
                <w:color w:val="auto"/>
              </w:rPr>
            </w:pPr>
            <w:r>
              <w:rPr>
                <w:rFonts w:ascii="Arial" w:cs="Arial" w:eastAsia="Arial" w:hAnsi="Arial"/>
                <w:sz w:val="18"/>
                <w:szCs w:val="18"/>
                <w:color w:val="auto"/>
              </w:rPr>
              <w:t>Mitsubishi Materials Corporation</w:t>
            </w:r>
          </w:p>
        </w:tc>
        <w:tc>
          <w:tcPr>
            <w:tcW w:w="3860" w:type="dxa"/>
            <w:vAlign w:val="bottom"/>
            <w:tcBorders>
              <w:bottom w:val="single" w:sz="8" w:color="CCFFFF"/>
              <w:right w:val="single" w:sz="8" w:color="99CCFF"/>
            </w:tcBorders>
            <w:shd w:val="clear" w:color="auto" w:fill="CCFFFF"/>
          </w:tcPr>
          <w:p>
            <w:pPr>
              <w:jc w:val="center"/>
              <w:ind w:left="650"/>
              <w:spacing w:after="0"/>
              <w:rPr>
                <w:sz w:val="20"/>
                <w:szCs w:val="20"/>
                <w:color w:val="auto"/>
              </w:rPr>
            </w:pPr>
            <w:r>
              <w:rPr>
                <w:rFonts w:ascii="Arial" w:cs="Arial" w:eastAsia="Arial" w:hAnsi="Arial"/>
                <w:sz w:val="18"/>
                <w:szCs w:val="18"/>
                <w:color w:val="auto"/>
                <w:w w:val="96"/>
              </w:rPr>
              <w:t>JAPAN</w:t>
            </w:r>
          </w:p>
        </w:tc>
      </w:tr>
      <w:tr>
        <w:trPr>
          <w:trHeight w:val="237"/>
        </w:trPr>
        <w:tc>
          <w:tcPr>
            <w:tcW w:w="1640" w:type="dxa"/>
            <w:vAlign w:val="bottom"/>
            <w:tcBorders>
              <w:top w:val="single" w:sz="8" w:color="99CCFF"/>
              <w:left w:val="single" w:sz="8" w:color="99CCFF"/>
            </w:tcBorders>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top w:val="single" w:sz="8" w:color="99CCFF"/>
            </w:tcBorders>
          </w:tcPr>
          <w:p>
            <w:pPr>
              <w:ind w:left="460"/>
              <w:spacing w:after="0"/>
              <w:rPr>
                <w:sz w:val="20"/>
                <w:szCs w:val="20"/>
                <w:color w:val="auto"/>
              </w:rPr>
            </w:pPr>
            <w:r>
              <w:rPr>
                <w:rFonts w:ascii="Arial" w:cs="Arial" w:eastAsia="Arial" w:hAnsi="Arial"/>
                <w:sz w:val="18"/>
                <w:szCs w:val="18"/>
                <w:color w:val="auto"/>
              </w:rPr>
              <w:t>Nankang Nanshan Tin Manufactory Co., Ltd.</w:t>
            </w:r>
          </w:p>
        </w:tc>
        <w:tc>
          <w:tcPr>
            <w:tcW w:w="3860" w:type="dxa"/>
            <w:vAlign w:val="bottom"/>
            <w:tcBorders>
              <w:top w:val="single" w:sz="8" w:color="99CCFF"/>
              <w:right w:val="single" w:sz="8" w:color="99CCFF"/>
            </w:tcBorders>
          </w:tcPr>
          <w:p>
            <w:pPr>
              <w:jc w:val="center"/>
              <w:ind w:left="650"/>
              <w:spacing w:after="0"/>
              <w:rPr>
                <w:sz w:val="20"/>
                <w:szCs w:val="20"/>
                <w:color w:val="auto"/>
              </w:rPr>
            </w:pPr>
            <w:r>
              <w:rPr>
                <w:rFonts w:ascii="Arial" w:cs="Arial" w:eastAsia="Arial" w:hAnsi="Arial"/>
                <w:sz w:val="18"/>
                <w:szCs w:val="18"/>
                <w:color w:val="auto"/>
                <w:w w:val="99"/>
              </w:rPr>
              <w:t>CHINA</w:t>
            </w:r>
          </w:p>
        </w:tc>
      </w:tr>
      <w:tr>
        <w:trPr>
          <w:trHeight w:val="27"/>
        </w:trPr>
        <w:tc>
          <w:tcPr>
            <w:tcW w:w="1640" w:type="dxa"/>
            <w:vAlign w:val="bottom"/>
            <w:tcBorders>
              <w:left w:val="single" w:sz="8" w:color="99CCFF"/>
              <w:bottom w:val="single" w:sz="8" w:color="99CCFF"/>
            </w:tcBorders>
          </w:tcPr>
          <w:p>
            <w:pPr>
              <w:spacing w:after="0"/>
              <w:rPr>
                <w:sz w:val="2"/>
                <w:szCs w:val="2"/>
                <w:color w:val="auto"/>
              </w:rPr>
            </w:pPr>
          </w:p>
        </w:tc>
        <w:tc>
          <w:tcPr>
            <w:tcW w:w="59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640" w:type="dxa"/>
            <w:vAlign w:val="bottom"/>
            <w:tcBorders>
              <w:left w:val="single" w:sz="8" w:color="99CCFF"/>
              <w:bottom w:val="single" w:sz="8" w:color="CCFFFF"/>
            </w:tcBorders>
            <w:shd w:val="clear" w:color="auto" w:fill="CCFFFF"/>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bottom w:val="single" w:sz="8" w:color="CCFFFF"/>
            </w:tcBorders>
            <w:shd w:val="clear" w:color="auto" w:fill="CCFFFF"/>
          </w:tcPr>
          <w:p>
            <w:pPr>
              <w:ind w:left="460"/>
              <w:spacing w:after="0"/>
              <w:rPr>
                <w:sz w:val="20"/>
                <w:szCs w:val="20"/>
                <w:color w:val="auto"/>
              </w:rPr>
            </w:pPr>
            <w:r>
              <w:rPr>
                <w:rFonts w:ascii="Arial" w:cs="Arial" w:eastAsia="Arial" w:hAnsi="Arial"/>
                <w:sz w:val="18"/>
                <w:szCs w:val="18"/>
                <w:color w:val="auto"/>
              </w:rPr>
              <w:t>Nghe Tinh Non-Ferrous Metals Joint Stock Company</w:t>
            </w:r>
          </w:p>
        </w:tc>
        <w:tc>
          <w:tcPr>
            <w:tcW w:w="3860" w:type="dxa"/>
            <w:vAlign w:val="bottom"/>
            <w:tcBorders>
              <w:bottom w:val="single" w:sz="8" w:color="CCFFFF"/>
              <w:right w:val="single" w:sz="8" w:color="99CCFF"/>
            </w:tcBorders>
            <w:shd w:val="clear" w:color="auto" w:fill="CCFFFF"/>
          </w:tcPr>
          <w:p>
            <w:pPr>
              <w:jc w:val="center"/>
              <w:ind w:left="650"/>
              <w:spacing w:after="0"/>
              <w:rPr>
                <w:sz w:val="20"/>
                <w:szCs w:val="20"/>
                <w:color w:val="auto"/>
              </w:rPr>
            </w:pPr>
            <w:r>
              <w:rPr>
                <w:rFonts w:ascii="Arial" w:cs="Arial" w:eastAsia="Arial" w:hAnsi="Arial"/>
                <w:sz w:val="18"/>
                <w:szCs w:val="18"/>
                <w:color w:val="auto"/>
              </w:rPr>
              <w:t>VIET NAM</w:t>
            </w:r>
          </w:p>
        </w:tc>
      </w:tr>
      <w:tr>
        <w:trPr>
          <w:trHeight w:val="237"/>
        </w:trPr>
        <w:tc>
          <w:tcPr>
            <w:tcW w:w="1640" w:type="dxa"/>
            <w:vAlign w:val="bottom"/>
            <w:tcBorders>
              <w:top w:val="single" w:sz="8" w:color="99CCFF"/>
              <w:left w:val="single" w:sz="8" w:color="99CCFF"/>
            </w:tcBorders>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top w:val="single" w:sz="8" w:color="99CCFF"/>
            </w:tcBorders>
          </w:tcPr>
          <w:p>
            <w:pPr>
              <w:ind w:left="460"/>
              <w:spacing w:after="0"/>
              <w:rPr>
                <w:sz w:val="20"/>
                <w:szCs w:val="20"/>
                <w:color w:val="auto"/>
              </w:rPr>
            </w:pPr>
            <w:r>
              <w:rPr>
                <w:rFonts w:ascii="Arial" w:cs="Arial" w:eastAsia="Arial" w:hAnsi="Arial"/>
                <w:sz w:val="18"/>
                <w:szCs w:val="18"/>
                <w:color w:val="auto"/>
              </w:rPr>
              <w:t>O.M. Manufacturing (Thailand) Co., Ltd.</w:t>
            </w:r>
          </w:p>
        </w:tc>
        <w:tc>
          <w:tcPr>
            <w:tcW w:w="3860" w:type="dxa"/>
            <w:vAlign w:val="bottom"/>
            <w:tcBorders>
              <w:top w:val="single" w:sz="8" w:color="99CCFF"/>
              <w:right w:val="single" w:sz="8" w:color="99CCFF"/>
            </w:tcBorders>
          </w:tcPr>
          <w:p>
            <w:pPr>
              <w:jc w:val="center"/>
              <w:ind w:left="650"/>
              <w:spacing w:after="0"/>
              <w:rPr>
                <w:sz w:val="20"/>
                <w:szCs w:val="20"/>
                <w:color w:val="auto"/>
              </w:rPr>
            </w:pPr>
            <w:r>
              <w:rPr>
                <w:rFonts w:ascii="Arial" w:cs="Arial" w:eastAsia="Arial" w:hAnsi="Arial"/>
                <w:sz w:val="18"/>
                <w:szCs w:val="18"/>
                <w:color w:val="auto"/>
              </w:rPr>
              <w:t>THAILAND</w:t>
            </w:r>
          </w:p>
        </w:tc>
      </w:tr>
      <w:tr>
        <w:trPr>
          <w:trHeight w:val="27"/>
        </w:trPr>
        <w:tc>
          <w:tcPr>
            <w:tcW w:w="1640" w:type="dxa"/>
            <w:vAlign w:val="bottom"/>
            <w:tcBorders>
              <w:left w:val="single" w:sz="8" w:color="99CCFF"/>
              <w:bottom w:val="single" w:sz="8" w:color="99CCFF"/>
            </w:tcBorders>
          </w:tcPr>
          <w:p>
            <w:pPr>
              <w:spacing w:after="0"/>
              <w:rPr>
                <w:sz w:val="2"/>
                <w:szCs w:val="2"/>
                <w:color w:val="auto"/>
              </w:rPr>
            </w:pPr>
          </w:p>
        </w:tc>
        <w:tc>
          <w:tcPr>
            <w:tcW w:w="59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640" w:type="dxa"/>
            <w:vAlign w:val="bottom"/>
            <w:tcBorders>
              <w:left w:val="single" w:sz="8" w:color="99CCFF"/>
              <w:bottom w:val="single" w:sz="8" w:color="CCFFFF"/>
            </w:tcBorders>
            <w:shd w:val="clear" w:color="auto" w:fill="CCFFFF"/>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bottom w:val="single" w:sz="8" w:color="CCFFFF"/>
            </w:tcBorders>
            <w:shd w:val="clear" w:color="auto" w:fill="CCFFFF"/>
          </w:tcPr>
          <w:p>
            <w:pPr>
              <w:ind w:left="460"/>
              <w:spacing w:after="0"/>
              <w:rPr>
                <w:sz w:val="20"/>
                <w:szCs w:val="20"/>
                <w:color w:val="auto"/>
              </w:rPr>
            </w:pPr>
            <w:r>
              <w:rPr>
                <w:rFonts w:ascii="Arial" w:cs="Arial" w:eastAsia="Arial" w:hAnsi="Arial"/>
                <w:sz w:val="18"/>
                <w:szCs w:val="18"/>
                <w:color w:val="auto"/>
              </w:rPr>
              <w:t>O.M. Manufacturing Philippines, Inc.</w:t>
            </w:r>
          </w:p>
        </w:tc>
        <w:tc>
          <w:tcPr>
            <w:tcW w:w="3860" w:type="dxa"/>
            <w:vAlign w:val="bottom"/>
            <w:tcBorders>
              <w:bottom w:val="single" w:sz="8" w:color="CCFFFF"/>
              <w:right w:val="single" w:sz="8" w:color="99CCFF"/>
            </w:tcBorders>
            <w:shd w:val="clear" w:color="auto" w:fill="CCFFFF"/>
          </w:tcPr>
          <w:p>
            <w:pPr>
              <w:jc w:val="center"/>
              <w:ind w:left="670"/>
              <w:spacing w:after="0"/>
              <w:rPr>
                <w:sz w:val="20"/>
                <w:szCs w:val="20"/>
                <w:color w:val="auto"/>
              </w:rPr>
            </w:pPr>
            <w:r>
              <w:rPr>
                <w:rFonts w:ascii="Arial" w:cs="Arial" w:eastAsia="Arial" w:hAnsi="Arial"/>
                <w:sz w:val="18"/>
                <w:szCs w:val="18"/>
                <w:color w:val="auto"/>
                <w:w w:val="95"/>
              </w:rPr>
              <w:t>PHILIPPINES</w:t>
            </w:r>
          </w:p>
        </w:tc>
      </w:tr>
      <w:tr>
        <w:trPr>
          <w:trHeight w:val="237"/>
        </w:trPr>
        <w:tc>
          <w:tcPr>
            <w:tcW w:w="1640" w:type="dxa"/>
            <w:vAlign w:val="bottom"/>
            <w:tcBorders>
              <w:top w:val="single" w:sz="8" w:color="99CCFF"/>
              <w:left w:val="single" w:sz="8" w:color="99CCFF"/>
            </w:tcBorders>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top w:val="single" w:sz="8" w:color="99CCFF"/>
            </w:tcBorders>
          </w:tcPr>
          <w:p>
            <w:pPr>
              <w:ind w:left="460"/>
              <w:spacing w:after="0"/>
              <w:rPr>
                <w:sz w:val="20"/>
                <w:szCs w:val="20"/>
                <w:color w:val="auto"/>
              </w:rPr>
            </w:pPr>
            <w:r>
              <w:rPr>
                <w:rFonts w:ascii="Arial" w:cs="Arial" w:eastAsia="Arial" w:hAnsi="Arial"/>
                <w:sz w:val="18"/>
                <w:szCs w:val="18"/>
                <w:color w:val="auto"/>
              </w:rPr>
              <w:t>Operaciones Metalurgical S.A.</w:t>
            </w:r>
          </w:p>
        </w:tc>
        <w:tc>
          <w:tcPr>
            <w:tcW w:w="3860" w:type="dxa"/>
            <w:vAlign w:val="bottom"/>
            <w:tcBorders>
              <w:top w:val="single" w:sz="8" w:color="99CCFF"/>
              <w:right w:val="single" w:sz="8" w:color="99CCFF"/>
            </w:tcBorders>
          </w:tcPr>
          <w:p>
            <w:pPr>
              <w:jc w:val="center"/>
              <w:ind w:left="670"/>
              <w:spacing w:after="0"/>
              <w:rPr>
                <w:sz w:val="20"/>
                <w:szCs w:val="20"/>
                <w:color w:val="auto"/>
              </w:rPr>
            </w:pPr>
            <w:r>
              <w:rPr>
                <w:rFonts w:ascii="Arial" w:cs="Arial" w:eastAsia="Arial" w:hAnsi="Arial"/>
                <w:sz w:val="18"/>
                <w:szCs w:val="18"/>
                <w:color w:val="auto"/>
              </w:rPr>
              <w:t>BOLIVIA</w:t>
            </w:r>
          </w:p>
        </w:tc>
      </w:tr>
      <w:tr>
        <w:trPr>
          <w:trHeight w:val="27"/>
        </w:trPr>
        <w:tc>
          <w:tcPr>
            <w:tcW w:w="1640" w:type="dxa"/>
            <w:vAlign w:val="bottom"/>
            <w:tcBorders>
              <w:left w:val="single" w:sz="8" w:color="99CCFF"/>
              <w:bottom w:val="single" w:sz="8" w:color="99CCFF"/>
            </w:tcBorders>
          </w:tcPr>
          <w:p>
            <w:pPr>
              <w:spacing w:after="0"/>
              <w:rPr>
                <w:sz w:val="2"/>
                <w:szCs w:val="2"/>
                <w:color w:val="auto"/>
              </w:rPr>
            </w:pPr>
          </w:p>
        </w:tc>
        <w:tc>
          <w:tcPr>
            <w:tcW w:w="59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640" w:type="dxa"/>
            <w:vAlign w:val="bottom"/>
            <w:tcBorders>
              <w:left w:val="single" w:sz="8" w:color="99CCFF"/>
              <w:bottom w:val="single" w:sz="8" w:color="CCFFFF"/>
            </w:tcBorders>
            <w:shd w:val="clear" w:color="auto" w:fill="CCFFFF"/>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bottom w:val="single" w:sz="8" w:color="CCFFFF"/>
            </w:tcBorders>
            <w:shd w:val="clear" w:color="auto" w:fill="CCFFFF"/>
          </w:tcPr>
          <w:p>
            <w:pPr>
              <w:ind w:left="460"/>
              <w:spacing w:after="0"/>
              <w:rPr>
                <w:sz w:val="20"/>
                <w:szCs w:val="20"/>
                <w:color w:val="auto"/>
              </w:rPr>
            </w:pPr>
            <w:r>
              <w:rPr>
                <w:rFonts w:ascii="Arial" w:cs="Arial" w:eastAsia="Arial" w:hAnsi="Arial"/>
                <w:sz w:val="18"/>
                <w:szCs w:val="18"/>
                <w:color w:val="auto"/>
              </w:rPr>
              <w:t>Phoenix Metal Ltd.</w:t>
            </w:r>
          </w:p>
        </w:tc>
        <w:tc>
          <w:tcPr>
            <w:tcW w:w="3860" w:type="dxa"/>
            <w:vAlign w:val="bottom"/>
            <w:tcBorders>
              <w:bottom w:val="single" w:sz="8" w:color="CCFFFF"/>
              <w:right w:val="single" w:sz="8" w:color="99CCFF"/>
            </w:tcBorders>
            <w:shd w:val="clear" w:color="auto" w:fill="CCFFFF"/>
          </w:tcPr>
          <w:p>
            <w:pPr>
              <w:jc w:val="center"/>
              <w:ind w:left="670"/>
              <w:spacing w:after="0"/>
              <w:rPr>
                <w:sz w:val="20"/>
                <w:szCs w:val="20"/>
                <w:color w:val="auto"/>
              </w:rPr>
            </w:pPr>
            <w:r>
              <w:rPr>
                <w:rFonts w:ascii="Arial" w:cs="Arial" w:eastAsia="Arial" w:hAnsi="Arial"/>
                <w:sz w:val="18"/>
                <w:szCs w:val="18"/>
                <w:color w:val="auto"/>
                <w:w w:val="97"/>
              </w:rPr>
              <w:t>RWANDA</w:t>
            </w:r>
          </w:p>
        </w:tc>
      </w:tr>
      <w:tr>
        <w:trPr>
          <w:trHeight w:val="237"/>
        </w:trPr>
        <w:tc>
          <w:tcPr>
            <w:tcW w:w="1640" w:type="dxa"/>
            <w:vAlign w:val="bottom"/>
            <w:tcBorders>
              <w:top w:val="single" w:sz="8" w:color="99CCFF"/>
              <w:left w:val="single" w:sz="8" w:color="99CCFF"/>
            </w:tcBorders>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top w:val="single" w:sz="8" w:color="99CCFF"/>
            </w:tcBorders>
          </w:tcPr>
          <w:p>
            <w:pPr>
              <w:ind w:left="460"/>
              <w:spacing w:after="0"/>
              <w:rPr>
                <w:sz w:val="20"/>
                <w:szCs w:val="20"/>
                <w:color w:val="auto"/>
              </w:rPr>
            </w:pPr>
            <w:r>
              <w:rPr>
                <w:rFonts w:ascii="Arial" w:cs="Arial" w:eastAsia="Arial" w:hAnsi="Arial"/>
                <w:sz w:val="18"/>
                <w:szCs w:val="18"/>
                <w:color w:val="auto"/>
              </w:rPr>
              <w:t>PT Alam Lestari Kencana</w:t>
            </w:r>
          </w:p>
        </w:tc>
        <w:tc>
          <w:tcPr>
            <w:tcW w:w="3860" w:type="dxa"/>
            <w:vAlign w:val="bottom"/>
            <w:tcBorders>
              <w:top w:val="single" w:sz="8" w:color="99CCFF"/>
              <w:right w:val="single" w:sz="8" w:color="99CCFF"/>
            </w:tcBorders>
          </w:tcPr>
          <w:p>
            <w:pPr>
              <w:jc w:val="center"/>
              <w:ind w:left="670"/>
              <w:spacing w:after="0"/>
              <w:rPr>
                <w:sz w:val="20"/>
                <w:szCs w:val="20"/>
                <w:color w:val="auto"/>
              </w:rPr>
            </w:pPr>
            <w:r>
              <w:rPr>
                <w:rFonts w:ascii="Arial" w:cs="Arial" w:eastAsia="Arial" w:hAnsi="Arial"/>
                <w:sz w:val="18"/>
                <w:szCs w:val="18"/>
                <w:color w:val="auto"/>
                <w:w w:val="98"/>
              </w:rPr>
              <w:t>INDONESIA</w:t>
            </w:r>
          </w:p>
        </w:tc>
      </w:tr>
      <w:tr>
        <w:trPr>
          <w:trHeight w:val="27"/>
        </w:trPr>
        <w:tc>
          <w:tcPr>
            <w:tcW w:w="1640" w:type="dxa"/>
            <w:vAlign w:val="bottom"/>
            <w:tcBorders>
              <w:left w:val="single" w:sz="8" w:color="99CCFF"/>
              <w:bottom w:val="single" w:sz="8" w:color="99CCFF"/>
            </w:tcBorders>
          </w:tcPr>
          <w:p>
            <w:pPr>
              <w:spacing w:after="0"/>
              <w:rPr>
                <w:sz w:val="2"/>
                <w:szCs w:val="2"/>
                <w:color w:val="auto"/>
              </w:rPr>
            </w:pPr>
          </w:p>
        </w:tc>
        <w:tc>
          <w:tcPr>
            <w:tcW w:w="59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640" w:type="dxa"/>
            <w:vAlign w:val="bottom"/>
            <w:tcBorders>
              <w:left w:val="single" w:sz="8" w:color="99CCFF"/>
              <w:bottom w:val="single" w:sz="8" w:color="CCFFFF"/>
            </w:tcBorders>
            <w:shd w:val="clear" w:color="auto" w:fill="CCFFFF"/>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bottom w:val="single" w:sz="8" w:color="CCFFFF"/>
            </w:tcBorders>
            <w:shd w:val="clear" w:color="auto" w:fill="CCFFFF"/>
          </w:tcPr>
          <w:p>
            <w:pPr>
              <w:ind w:left="460"/>
              <w:spacing w:after="0"/>
              <w:rPr>
                <w:sz w:val="20"/>
                <w:szCs w:val="20"/>
                <w:color w:val="auto"/>
              </w:rPr>
            </w:pPr>
            <w:r>
              <w:rPr>
                <w:rFonts w:ascii="Arial" w:cs="Arial" w:eastAsia="Arial" w:hAnsi="Arial"/>
                <w:sz w:val="18"/>
                <w:szCs w:val="18"/>
                <w:color w:val="auto"/>
              </w:rPr>
              <w:t>PT Aries Kencana Sejahtera</w:t>
            </w:r>
          </w:p>
        </w:tc>
        <w:tc>
          <w:tcPr>
            <w:tcW w:w="3860" w:type="dxa"/>
            <w:vAlign w:val="bottom"/>
            <w:tcBorders>
              <w:bottom w:val="single" w:sz="8" w:color="CCFFFF"/>
              <w:right w:val="single" w:sz="8" w:color="99CCFF"/>
            </w:tcBorders>
            <w:shd w:val="clear" w:color="auto" w:fill="CCFFFF"/>
          </w:tcPr>
          <w:p>
            <w:pPr>
              <w:jc w:val="center"/>
              <w:ind w:left="670"/>
              <w:spacing w:after="0"/>
              <w:rPr>
                <w:sz w:val="20"/>
                <w:szCs w:val="20"/>
                <w:color w:val="auto"/>
              </w:rPr>
            </w:pPr>
            <w:r>
              <w:rPr>
                <w:rFonts w:ascii="Arial" w:cs="Arial" w:eastAsia="Arial" w:hAnsi="Arial"/>
                <w:sz w:val="18"/>
                <w:szCs w:val="18"/>
                <w:color w:val="auto"/>
                <w:w w:val="98"/>
              </w:rPr>
              <w:t>INDONESIA</w:t>
            </w:r>
          </w:p>
        </w:tc>
      </w:tr>
      <w:tr>
        <w:trPr>
          <w:trHeight w:val="237"/>
        </w:trPr>
        <w:tc>
          <w:tcPr>
            <w:tcW w:w="1640" w:type="dxa"/>
            <w:vAlign w:val="bottom"/>
            <w:tcBorders>
              <w:top w:val="single" w:sz="8" w:color="99CCFF"/>
              <w:left w:val="single" w:sz="8" w:color="99CCFF"/>
            </w:tcBorders>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top w:val="single" w:sz="8" w:color="99CCFF"/>
            </w:tcBorders>
          </w:tcPr>
          <w:p>
            <w:pPr>
              <w:ind w:left="460"/>
              <w:spacing w:after="0"/>
              <w:rPr>
                <w:sz w:val="20"/>
                <w:szCs w:val="20"/>
                <w:color w:val="auto"/>
              </w:rPr>
            </w:pPr>
            <w:r>
              <w:rPr>
                <w:rFonts w:ascii="Arial" w:cs="Arial" w:eastAsia="Arial" w:hAnsi="Arial"/>
                <w:sz w:val="18"/>
                <w:szCs w:val="18"/>
                <w:color w:val="auto"/>
              </w:rPr>
              <w:t>PT Artha Cipta Langgeng</w:t>
            </w:r>
          </w:p>
        </w:tc>
        <w:tc>
          <w:tcPr>
            <w:tcW w:w="3860" w:type="dxa"/>
            <w:vAlign w:val="bottom"/>
            <w:tcBorders>
              <w:top w:val="single" w:sz="8" w:color="99CCFF"/>
              <w:right w:val="single" w:sz="8" w:color="99CCFF"/>
            </w:tcBorders>
          </w:tcPr>
          <w:p>
            <w:pPr>
              <w:jc w:val="center"/>
              <w:ind w:left="670"/>
              <w:spacing w:after="0"/>
              <w:rPr>
                <w:sz w:val="20"/>
                <w:szCs w:val="20"/>
                <w:color w:val="auto"/>
              </w:rPr>
            </w:pPr>
            <w:r>
              <w:rPr>
                <w:rFonts w:ascii="Arial" w:cs="Arial" w:eastAsia="Arial" w:hAnsi="Arial"/>
                <w:sz w:val="18"/>
                <w:szCs w:val="18"/>
                <w:color w:val="auto"/>
                <w:w w:val="98"/>
              </w:rPr>
              <w:t>INDONESIA</w:t>
            </w:r>
          </w:p>
        </w:tc>
      </w:tr>
      <w:tr>
        <w:trPr>
          <w:trHeight w:val="27"/>
        </w:trPr>
        <w:tc>
          <w:tcPr>
            <w:tcW w:w="1640" w:type="dxa"/>
            <w:vAlign w:val="bottom"/>
            <w:tcBorders>
              <w:left w:val="single" w:sz="8" w:color="99CCFF"/>
              <w:bottom w:val="single" w:sz="8" w:color="99CCFF"/>
            </w:tcBorders>
          </w:tcPr>
          <w:p>
            <w:pPr>
              <w:spacing w:after="0"/>
              <w:rPr>
                <w:sz w:val="2"/>
                <w:szCs w:val="2"/>
                <w:color w:val="auto"/>
              </w:rPr>
            </w:pPr>
          </w:p>
        </w:tc>
        <w:tc>
          <w:tcPr>
            <w:tcW w:w="59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640" w:type="dxa"/>
            <w:vAlign w:val="bottom"/>
            <w:tcBorders>
              <w:left w:val="single" w:sz="8" w:color="99CCFF"/>
              <w:bottom w:val="single" w:sz="8" w:color="CCFFFF"/>
            </w:tcBorders>
            <w:shd w:val="clear" w:color="auto" w:fill="CCFFFF"/>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bottom w:val="single" w:sz="8" w:color="CCFFFF"/>
            </w:tcBorders>
            <w:shd w:val="clear" w:color="auto" w:fill="CCFFFF"/>
          </w:tcPr>
          <w:p>
            <w:pPr>
              <w:ind w:left="460"/>
              <w:spacing w:after="0"/>
              <w:rPr>
                <w:sz w:val="20"/>
                <w:szCs w:val="20"/>
                <w:color w:val="auto"/>
              </w:rPr>
            </w:pPr>
            <w:r>
              <w:rPr>
                <w:rFonts w:ascii="Arial" w:cs="Arial" w:eastAsia="Arial" w:hAnsi="Arial"/>
                <w:sz w:val="18"/>
                <w:szCs w:val="18"/>
                <w:color w:val="auto"/>
              </w:rPr>
              <w:t>PT ATD Makmur Mandiri Jaya</w:t>
            </w:r>
          </w:p>
        </w:tc>
        <w:tc>
          <w:tcPr>
            <w:tcW w:w="3860" w:type="dxa"/>
            <w:vAlign w:val="bottom"/>
            <w:tcBorders>
              <w:bottom w:val="single" w:sz="8" w:color="CCFFFF"/>
              <w:right w:val="single" w:sz="8" w:color="99CCFF"/>
            </w:tcBorders>
            <w:shd w:val="clear" w:color="auto" w:fill="CCFFFF"/>
          </w:tcPr>
          <w:p>
            <w:pPr>
              <w:jc w:val="center"/>
              <w:ind w:left="670"/>
              <w:spacing w:after="0"/>
              <w:rPr>
                <w:sz w:val="20"/>
                <w:szCs w:val="20"/>
                <w:color w:val="auto"/>
              </w:rPr>
            </w:pPr>
            <w:r>
              <w:rPr>
                <w:rFonts w:ascii="Arial" w:cs="Arial" w:eastAsia="Arial" w:hAnsi="Arial"/>
                <w:sz w:val="18"/>
                <w:szCs w:val="18"/>
                <w:color w:val="auto"/>
                <w:w w:val="98"/>
              </w:rPr>
              <w:t>INDONESIA</w:t>
            </w:r>
          </w:p>
        </w:tc>
      </w:tr>
      <w:tr>
        <w:trPr>
          <w:trHeight w:val="237"/>
        </w:trPr>
        <w:tc>
          <w:tcPr>
            <w:tcW w:w="1640" w:type="dxa"/>
            <w:vAlign w:val="bottom"/>
            <w:tcBorders>
              <w:top w:val="single" w:sz="8" w:color="99CCFF"/>
              <w:left w:val="single" w:sz="8" w:color="99CCFF"/>
            </w:tcBorders>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top w:val="single" w:sz="8" w:color="99CCFF"/>
            </w:tcBorders>
          </w:tcPr>
          <w:p>
            <w:pPr>
              <w:ind w:left="460"/>
              <w:spacing w:after="0"/>
              <w:rPr>
                <w:sz w:val="20"/>
                <w:szCs w:val="20"/>
                <w:color w:val="auto"/>
              </w:rPr>
            </w:pPr>
            <w:r>
              <w:rPr>
                <w:rFonts w:ascii="Arial" w:cs="Arial" w:eastAsia="Arial" w:hAnsi="Arial"/>
                <w:sz w:val="18"/>
                <w:szCs w:val="18"/>
                <w:color w:val="auto"/>
              </w:rPr>
              <w:t>PT Babel Inti Perkasa</w:t>
            </w:r>
          </w:p>
        </w:tc>
        <w:tc>
          <w:tcPr>
            <w:tcW w:w="3860" w:type="dxa"/>
            <w:vAlign w:val="bottom"/>
            <w:tcBorders>
              <w:top w:val="single" w:sz="8" w:color="99CCFF"/>
              <w:right w:val="single" w:sz="8" w:color="99CCFF"/>
            </w:tcBorders>
          </w:tcPr>
          <w:p>
            <w:pPr>
              <w:jc w:val="center"/>
              <w:ind w:left="670"/>
              <w:spacing w:after="0"/>
              <w:rPr>
                <w:sz w:val="20"/>
                <w:szCs w:val="20"/>
                <w:color w:val="auto"/>
              </w:rPr>
            </w:pPr>
            <w:r>
              <w:rPr>
                <w:rFonts w:ascii="Arial" w:cs="Arial" w:eastAsia="Arial" w:hAnsi="Arial"/>
                <w:sz w:val="18"/>
                <w:szCs w:val="18"/>
                <w:color w:val="auto"/>
                <w:w w:val="98"/>
              </w:rPr>
              <w:t>INDONESIA</w:t>
            </w:r>
          </w:p>
        </w:tc>
      </w:tr>
      <w:tr>
        <w:trPr>
          <w:trHeight w:val="27"/>
        </w:trPr>
        <w:tc>
          <w:tcPr>
            <w:tcW w:w="1640" w:type="dxa"/>
            <w:vAlign w:val="bottom"/>
            <w:tcBorders>
              <w:left w:val="single" w:sz="8" w:color="99CCFF"/>
              <w:bottom w:val="single" w:sz="8" w:color="99CCFF"/>
            </w:tcBorders>
          </w:tcPr>
          <w:p>
            <w:pPr>
              <w:spacing w:after="0"/>
              <w:rPr>
                <w:sz w:val="2"/>
                <w:szCs w:val="2"/>
                <w:color w:val="auto"/>
              </w:rPr>
            </w:pPr>
          </w:p>
        </w:tc>
        <w:tc>
          <w:tcPr>
            <w:tcW w:w="59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640" w:type="dxa"/>
            <w:vAlign w:val="bottom"/>
            <w:tcBorders>
              <w:left w:val="single" w:sz="8" w:color="99CCFF"/>
              <w:bottom w:val="single" w:sz="8" w:color="CCFFFF"/>
            </w:tcBorders>
            <w:shd w:val="clear" w:color="auto" w:fill="CCFFFF"/>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bottom w:val="single" w:sz="8" w:color="CCFFFF"/>
            </w:tcBorders>
            <w:shd w:val="clear" w:color="auto" w:fill="CCFFFF"/>
          </w:tcPr>
          <w:p>
            <w:pPr>
              <w:ind w:left="460"/>
              <w:spacing w:after="0"/>
              <w:rPr>
                <w:sz w:val="20"/>
                <w:szCs w:val="20"/>
                <w:color w:val="auto"/>
              </w:rPr>
            </w:pPr>
            <w:r>
              <w:rPr>
                <w:rFonts w:ascii="Arial" w:cs="Arial" w:eastAsia="Arial" w:hAnsi="Arial"/>
                <w:sz w:val="18"/>
                <w:szCs w:val="18"/>
                <w:color w:val="auto"/>
              </w:rPr>
              <w:t>PT Bangka Kudai Tin</w:t>
            </w:r>
          </w:p>
        </w:tc>
        <w:tc>
          <w:tcPr>
            <w:tcW w:w="3860" w:type="dxa"/>
            <w:vAlign w:val="bottom"/>
            <w:tcBorders>
              <w:bottom w:val="single" w:sz="8" w:color="CCFFFF"/>
              <w:right w:val="single" w:sz="8" w:color="99CCFF"/>
            </w:tcBorders>
            <w:shd w:val="clear" w:color="auto" w:fill="CCFFFF"/>
          </w:tcPr>
          <w:p>
            <w:pPr>
              <w:jc w:val="center"/>
              <w:ind w:left="670"/>
              <w:spacing w:after="0"/>
              <w:rPr>
                <w:sz w:val="20"/>
                <w:szCs w:val="20"/>
                <w:color w:val="auto"/>
              </w:rPr>
            </w:pPr>
            <w:r>
              <w:rPr>
                <w:rFonts w:ascii="Arial" w:cs="Arial" w:eastAsia="Arial" w:hAnsi="Arial"/>
                <w:sz w:val="18"/>
                <w:szCs w:val="18"/>
                <w:color w:val="auto"/>
                <w:w w:val="98"/>
              </w:rPr>
              <w:t>INDONESIA</w:t>
            </w:r>
          </w:p>
        </w:tc>
      </w:tr>
      <w:tr>
        <w:trPr>
          <w:trHeight w:val="237"/>
        </w:trPr>
        <w:tc>
          <w:tcPr>
            <w:tcW w:w="1640" w:type="dxa"/>
            <w:vAlign w:val="bottom"/>
            <w:tcBorders>
              <w:top w:val="single" w:sz="8" w:color="99CCFF"/>
              <w:left w:val="single" w:sz="8" w:color="99CCFF"/>
            </w:tcBorders>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top w:val="single" w:sz="8" w:color="99CCFF"/>
            </w:tcBorders>
          </w:tcPr>
          <w:p>
            <w:pPr>
              <w:ind w:left="460"/>
              <w:spacing w:after="0"/>
              <w:rPr>
                <w:sz w:val="20"/>
                <w:szCs w:val="20"/>
                <w:color w:val="auto"/>
              </w:rPr>
            </w:pPr>
            <w:r>
              <w:rPr>
                <w:rFonts w:ascii="Arial" w:cs="Arial" w:eastAsia="Arial" w:hAnsi="Arial"/>
                <w:sz w:val="18"/>
                <w:szCs w:val="18"/>
                <w:color w:val="auto"/>
              </w:rPr>
              <w:t>PT Bangka Prima Tin</w:t>
            </w:r>
          </w:p>
        </w:tc>
        <w:tc>
          <w:tcPr>
            <w:tcW w:w="3860" w:type="dxa"/>
            <w:vAlign w:val="bottom"/>
            <w:tcBorders>
              <w:top w:val="single" w:sz="8" w:color="99CCFF"/>
              <w:right w:val="single" w:sz="8" w:color="99CCFF"/>
            </w:tcBorders>
          </w:tcPr>
          <w:p>
            <w:pPr>
              <w:jc w:val="center"/>
              <w:ind w:left="670"/>
              <w:spacing w:after="0"/>
              <w:rPr>
                <w:sz w:val="20"/>
                <w:szCs w:val="20"/>
                <w:color w:val="auto"/>
              </w:rPr>
            </w:pPr>
            <w:r>
              <w:rPr>
                <w:rFonts w:ascii="Arial" w:cs="Arial" w:eastAsia="Arial" w:hAnsi="Arial"/>
                <w:sz w:val="18"/>
                <w:szCs w:val="18"/>
                <w:color w:val="auto"/>
                <w:w w:val="98"/>
              </w:rPr>
              <w:t>INDONESIA</w:t>
            </w:r>
          </w:p>
        </w:tc>
      </w:tr>
      <w:tr>
        <w:trPr>
          <w:trHeight w:val="27"/>
        </w:trPr>
        <w:tc>
          <w:tcPr>
            <w:tcW w:w="1640" w:type="dxa"/>
            <w:vAlign w:val="bottom"/>
            <w:tcBorders>
              <w:left w:val="single" w:sz="8" w:color="99CCFF"/>
              <w:bottom w:val="single" w:sz="8" w:color="99CCFF"/>
            </w:tcBorders>
          </w:tcPr>
          <w:p>
            <w:pPr>
              <w:spacing w:after="0"/>
              <w:rPr>
                <w:sz w:val="2"/>
                <w:szCs w:val="2"/>
                <w:color w:val="auto"/>
              </w:rPr>
            </w:pPr>
          </w:p>
        </w:tc>
        <w:tc>
          <w:tcPr>
            <w:tcW w:w="59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640" w:type="dxa"/>
            <w:vAlign w:val="bottom"/>
            <w:tcBorders>
              <w:left w:val="single" w:sz="8" w:color="99CCFF"/>
              <w:bottom w:val="single" w:sz="8" w:color="CCFFFF"/>
            </w:tcBorders>
            <w:shd w:val="clear" w:color="auto" w:fill="CCFFFF"/>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bottom w:val="single" w:sz="8" w:color="CCFFFF"/>
            </w:tcBorders>
            <w:shd w:val="clear" w:color="auto" w:fill="CCFFFF"/>
          </w:tcPr>
          <w:p>
            <w:pPr>
              <w:ind w:left="460"/>
              <w:spacing w:after="0"/>
              <w:rPr>
                <w:sz w:val="20"/>
                <w:szCs w:val="20"/>
                <w:color w:val="auto"/>
              </w:rPr>
            </w:pPr>
            <w:r>
              <w:rPr>
                <w:rFonts w:ascii="Arial" w:cs="Arial" w:eastAsia="Arial" w:hAnsi="Arial"/>
                <w:sz w:val="18"/>
                <w:szCs w:val="18"/>
                <w:color w:val="auto"/>
              </w:rPr>
              <w:t>PT Bangka Timah Utama Sejahtera</w:t>
            </w:r>
          </w:p>
        </w:tc>
        <w:tc>
          <w:tcPr>
            <w:tcW w:w="3860" w:type="dxa"/>
            <w:vAlign w:val="bottom"/>
            <w:tcBorders>
              <w:bottom w:val="single" w:sz="8" w:color="CCFFFF"/>
              <w:right w:val="single" w:sz="8" w:color="99CCFF"/>
            </w:tcBorders>
            <w:shd w:val="clear" w:color="auto" w:fill="CCFFFF"/>
          </w:tcPr>
          <w:p>
            <w:pPr>
              <w:jc w:val="center"/>
              <w:ind w:left="670"/>
              <w:spacing w:after="0"/>
              <w:rPr>
                <w:sz w:val="20"/>
                <w:szCs w:val="20"/>
                <w:color w:val="auto"/>
              </w:rPr>
            </w:pPr>
            <w:r>
              <w:rPr>
                <w:rFonts w:ascii="Arial" w:cs="Arial" w:eastAsia="Arial" w:hAnsi="Arial"/>
                <w:sz w:val="18"/>
                <w:szCs w:val="18"/>
                <w:color w:val="auto"/>
                <w:w w:val="98"/>
              </w:rPr>
              <w:t>INDONESIA</w:t>
            </w:r>
          </w:p>
        </w:tc>
      </w:tr>
      <w:tr>
        <w:trPr>
          <w:trHeight w:val="237"/>
        </w:trPr>
        <w:tc>
          <w:tcPr>
            <w:tcW w:w="1640" w:type="dxa"/>
            <w:vAlign w:val="bottom"/>
            <w:tcBorders>
              <w:top w:val="single" w:sz="8" w:color="99CCFF"/>
              <w:left w:val="single" w:sz="8" w:color="99CCFF"/>
            </w:tcBorders>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top w:val="single" w:sz="8" w:color="99CCFF"/>
            </w:tcBorders>
          </w:tcPr>
          <w:p>
            <w:pPr>
              <w:ind w:left="460"/>
              <w:spacing w:after="0"/>
              <w:rPr>
                <w:sz w:val="20"/>
                <w:szCs w:val="20"/>
                <w:color w:val="auto"/>
              </w:rPr>
            </w:pPr>
            <w:r>
              <w:rPr>
                <w:rFonts w:ascii="Arial" w:cs="Arial" w:eastAsia="Arial" w:hAnsi="Arial"/>
                <w:sz w:val="18"/>
                <w:szCs w:val="18"/>
                <w:color w:val="auto"/>
              </w:rPr>
              <w:t>PT Bangka Tin Industry</w:t>
            </w:r>
          </w:p>
        </w:tc>
        <w:tc>
          <w:tcPr>
            <w:tcW w:w="3860" w:type="dxa"/>
            <w:vAlign w:val="bottom"/>
            <w:tcBorders>
              <w:top w:val="single" w:sz="8" w:color="99CCFF"/>
              <w:right w:val="single" w:sz="8" w:color="99CCFF"/>
            </w:tcBorders>
          </w:tcPr>
          <w:p>
            <w:pPr>
              <w:jc w:val="center"/>
              <w:ind w:left="670"/>
              <w:spacing w:after="0"/>
              <w:rPr>
                <w:sz w:val="20"/>
                <w:szCs w:val="20"/>
                <w:color w:val="auto"/>
              </w:rPr>
            </w:pPr>
            <w:r>
              <w:rPr>
                <w:rFonts w:ascii="Arial" w:cs="Arial" w:eastAsia="Arial" w:hAnsi="Arial"/>
                <w:sz w:val="18"/>
                <w:szCs w:val="18"/>
                <w:color w:val="auto"/>
                <w:w w:val="98"/>
              </w:rPr>
              <w:t>INDONESIA</w:t>
            </w:r>
          </w:p>
        </w:tc>
      </w:tr>
      <w:tr>
        <w:trPr>
          <w:trHeight w:val="27"/>
        </w:trPr>
        <w:tc>
          <w:tcPr>
            <w:tcW w:w="1640" w:type="dxa"/>
            <w:vAlign w:val="bottom"/>
            <w:tcBorders>
              <w:left w:val="single" w:sz="8" w:color="99CCFF"/>
              <w:bottom w:val="single" w:sz="8" w:color="99CCFF"/>
            </w:tcBorders>
          </w:tcPr>
          <w:p>
            <w:pPr>
              <w:spacing w:after="0"/>
              <w:rPr>
                <w:sz w:val="2"/>
                <w:szCs w:val="2"/>
                <w:color w:val="auto"/>
              </w:rPr>
            </w:pPr>
          </w:p>
        </w:tc>
        <w:tc>
          <w:tcPr>
            <w:tcW w:w="59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640" w:type="dxa"/>
            <w:vAlign w:val="bottom"/>
            <w:tcBorders>
              <w:left w:val="single" w:sz="8" w:color="99CCFF"/>
              <w:bottom w:val="single" w:sz="8" w:color="CCFFFF"/>
            </w:tcBorders>
            <w:shd w:val="clear" w:color="auto" w:fill="CCFFFF"/>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bottom w:val="single" w:sz="8" w:color="CCFFFF"/>
            </w:tcBorders>
            <w:shd w:val="clear" w:color="auto" w:fill="CCFFFF"/>
          </w:tcPr>
          <w:p>
            <w:pPr>
              <w:ind w:left="460"/>
              <w:spacing w:after="0"/>
              <w:rPr>
                <w:sz w:val="20"/>
                <w:szCs w:val="20"/>
                <w:color w:val="auto"/>
              </w:rPr>
            </w:pPr>
            <w:r>
              <w:rPr>
                <w:rFonts w:ascii="Arial" w:cs="Arial" w:eastAsia="Arial" w:hAnsi="Arial"/>
                <w:sz w:val="18"/>
                <w:szCs w:val="18"/>
                <w:color w:val="auto"/>
              </w:rPr>
              <w:t>PT Belitung Industri Sejahtera</w:t>
            </w:r>
          </w:p>
        </w:tc>
        <w:tc>
          <w:tcPr>
            <w:tcW w:w="3860" w:type="dxa"/>
            <w:vAlign w:val="bottom"/>
            <w:tcBorders>
              <w:bottom w:val="single" w:sz="8" w:color="CCFFFF"/>
              <w:right w:val="single" w:sz="8" w:color="99CCFF"/>
            </w:tcBorders>
            <w:shd w:val="clear" w:color="auto" w:fill="CCFFFF"/>
          </w:tcPr>
          <w:p>
            <w:pPr>
              <w:jc w:val="center"/>
              <w:ind w:left="670"/>
              <w:spacing w:after="0"/>
              <w:rPr>
                <w:sz w:val="20"/>
                <w:szCs w:val="20"/>
                <w:color w:val="auto"/>
              </w:rPr>
            </w:pPr>
            <w:r>
              <w:rPr>
                <w:rFonts w:ascii="Arial" w:cs="Arial" w:eastAsia="Arial" w:hAnsi="Arial"/>
                <w:sz w:val="18"/>
                <w:szCs w:val="18"/>
                <w:color w:val="auto"/>
                <w:w w:val="98"/>
              </w:rPr>
              <w:t>INDONESIA</w:t>
            </w:r>
          </w:p>
        </w:tc>
      </w:tr>
      <w:tr>
        <w:trPr>
          <w:trHeight w:val="237"/>
        </w:trPr>
        <w:tc>
          <w:tcPr>
            <w:tcW w:w="1640" w:type="dxa"/>
            <w:vAlign w:val="bottom"/>
            <w:tcBorders>
              <w:top w:val="single" w:sz="8" w:color="99CCFF"/>
              <w:left w:val="single" w:sz="8" w:color="99CCFF"/>
            </w:tcBorders>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top w:val="single" w:sz="8" w:color="99CCFF"/>
            </w:tcBorders>
          </w:tcPr>
          <w:p>
            <w:pPr>
              <w:ind w:left="460"/>
              <w:spacing w:after="0"/>
              <w:rPr>
                <w:sz w:val="20"/>
                <w:szCs w:val="20"/>
                <w:color w:val="auto"/>
              </w:rPr>
            </w:pPr>
            <w:r>
              <w:rPr>
                <w:rFonts w:ascii="Arial" w:cs="Arial" w:eastAsia="Arial" w:hAnsi="Arial"/>
                <w:sz w:val="18"/>
                <w:szCs w:val="18"/>
                <w:color w:val="auto"/>
              </w:rPr>
              <w:t>PT BilliTin Makmur Lestari</w:t>
            </w:r>
          </w:p>
        </w:tc>
        <w:tc>
          <w:tcPr>
            <w:tcW w:w="3860" w:type="dxa"/>
            <w:vAlign w:val="bottom"/>
            <w:tcBorders>
              <w:top w:val="single" w:sz="8" w:color="99CCFF"/>
              <w:right w:val="single" w:sz="8" w:color="99CCFF"/>
            </w:tcBorders>
          </w:tcPr>
          <w:p>
            <w:pPr>
              <w:jc w:val="center"/>
              <w:ind w:left="670"/>
              <w:spacing w:after="0"/>
              <w:rPr>
                <w:sz w:val="20"/>
                <w:szCs w:val="20"/>
                <w:color w:val="auto"/>
              </w:rPr>
            </w:pPr>
            <w:r>
              <w:rPr>
                <w:rFonts w:ascii="Arial" w:cs="Arial" w:eastAsia="Arial" w:hAnsi="Arial"/>
                <w:sz w:val="18"/>
                <w:szCs w:val="18"/>
                <w:color w:val="auto"/>
                <w:w w:val="98"/>
              </w:rPr>
              <w:t>INDONESIA</w:t>
            </w:r>
          </w:p>
        </w:tc>
      </w:tr>
      <w:tr>
        <w:trPr>
          <w:trHeight w:val="27"/>
        </w:trPr>
        <w:tc>
          <w:tcPr>
            <w:tcW w:w="1640" w:type="dxa"/>
            <w:vAlign w:val="bottom"/>
            <w:tcBorders>
              <w:left w:val="single" w:sz="8" w:color="99CCFF"/>
              <w:bottom w:val="single" w:sz="8" w:color="99CCFF"/>
            </w:tcBorders>
          </w:tcPr>
          <w:p>
            <w:pPr>
              <w:spacing w:after="0"/>
              <w:rPr>
                <w:sz w:val="2"/>
                <w:szCs w:val="2"/>
                <w:color w:val="auto"/>
              </w:rPr>
            </w:pPr>
          </w:p>
        </w:tc>
        <w:tc>
          <w:tcPr>
            <w:tcW w:w="59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640" w:type="dxa"/>
            <w:vAlign w:val="bottom"/>
            <w:tcBorders>
              <w:left w:val="single" w:sz="8" w:color="99CCFF"/>
              <w:bottom w:val="single" w:sz="8" w:color="CCFFFF"/>
            </w:tcBorders>
            <w:shd w:val="clear" w:color="auto" w:fill="CCFFFF"/>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bottom w:val="single" w:sz="8" w:color="CCFFFF"/>
            </w:tcBorders>
            <w:shd w:val="clear" w:color="auto" w:fill="CCFFFF"/>
          </w:tcPr>
          <w:p>
            <w:pPr>
              <w:ind w:left="460"/>
              <w:spacing w:after="0"/>
              <w:rPr>
                <w:sz w:val="20"/>
                <w:szCs w:val="20"/>
                <w:color w:val="auto"/>
              </w:rPr>
            </w:pPr>
            <w:r>
              <w:rPr>
                <w:rFonts w:ascii="Arial" w:cs="Arial" w:eastAsia="Arial" w:hAnsi="Arial"/>
                <w:sz w:val="18"/>
                <w:szCs w:val="18"/>
                <w:color w:val="auto"/>
              </w:rPr>
              <w:t>PT Bukit Timah</w:t>
            </w:r>
          </w:p>
        </w:tc>
        <w:tc>
          <w:tcPr>
            <w:tcW w:w="3860" w:type="dxa"/>
            <w:vAlign w:val="bottom"/>
            <w:tcBorders>
              <w:bottom w:val="single" w:sz="8" w:color="CCFFFF"/>
              <w:right w:val="single" w:sz="8" w:color="99CCFF"/>
            </w:tcBorders>
            <w:shd w:val="clear" w:color="auto" w:fill="CCFFFF"/>
          </w:tcPr>
          <w:p>
            <w:pPr>
              <w:jc w:val="center"/>
              <w:ind w:left="670"/>
              <w:spacing w:after="0"/>
              <w:rPr>
                <w:sz w:val="20"/>
                <w:szCs w:val="20"/>
                <w:color w:val="auto"/>
              </w:rPr>
            </w:pPr>
            <w:r>
              <w:rPr>
                <w:rFonts w:ascii="Arial" w:cs="Arial" w:eastAsia="Arial" w:hAnsi="Arial"/>
                <w:sz w:val="18"/>
                <w:szCs w:val="18"/>
                <w:color w:val="auto"/>
                <w:w w:val="98"/>
              </w:rPr>
              <w:t>INDONESIA</w:t>
            </w:r>
          </w:p>
        </w:tc>
      </w:tr>
      <w:tr>
        <w:trPr>
          <w:trHeight w:val="237"/>
        </w:trPr>
        <w:tc>
          <w:tcPr>
            <w:tcW w:w="1640" w:type="dxa"/>
            <w:vAlign w:val="bottom"/>
            <w:tcBorders>
              <w:top w:val="single" w:sz="8" w:color="99CCFF"/>
              <w:left w:val="single" w:sz="8" w:color="99CCFF"/>
            </w:tcBorders>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top w:val="single" w:sz="8" w:color="99CCFF"/>
            </w:tcBorders>
          </w:tcPr>
          <w:p>
            <w:pPr>
              <w:ind w:left="460"/>
              <w:spacing w:after="0"/>
              <w:rPr>
                <w:sz w:val="20"/>
                <w:szCs w:val="20"/>
                <w:color w:val="auto"/>
              </w:rPr>
            </w:pPr>
            <w:r>
              <w:rPr>
                <w:rFonts w:ascii="Arial" w:cs="Arial" w:eastAsia="Arial" w:hAnsi="Arial"/>
                <w:sz w:val="18"/>
                <w:szCs w:val="18"/>
                <w:color w:val="auto"/>
              </w:rPr>
              <w:t>PT Cipta Persada Mulia</w:t>
            </w:r>
          </w:p>
        </w:tc>
        <w:tc>
          <w:tcPr>
            <w:tcW w:w="3860" w:type="dxa"/>
            <w:vAlign w:val="bottom"/>
            <w:tcBorders>
              <w:top w:val="single" w:sz="8" w:color="99CCFF"/>
              <w:right w:val="single" w:sz="8" w:color="99CCFF"/>
            </w:tcBorders>
          </w:tcPr>
          <w:p>
            <w:pPr>
              <w:jc w:val="center"/>
              <w:ind w:left="670"/>
              <w:spacing w:after="0"/>
              <w:rPr>
                <w:sz w:val="20"/>
                <w:szCs w:val="20"/>
                <w:color w:val="auto"/>
              </w:rPr>
            </w:pPr>
            <w:r>
              <w:rPr>
                <w:rFonts w:ascii="Arial" w:cs="Arial" w:eastAsia="Arial" w:hAnsi="Arial"/>
                <w:sz w:val="18"/>
                <w:szCs w:val="18"/>
                <w:color w:val="auto"/>
                <w:w w:val="98"/>
              </w:rPr>
              <w:t>INDONESIA</w:t>
            </w:r>
          </w:p>
        </w:tc>
      </w:tr>
      <w:tr>
        <w:trPr>
          <w:trHeight w:val="27"/>
        </w:trPr>
        <w:tc>
          <w:tcPr>
            <w:tcW w:w="1640" w:type="dxa"/>
            <w:vAlign w:val="bottom"/>
            <w:tcBorders>
              <w:left w:val="single" w:sz="8" w:color="99CCFF"/>
              <w:bottom w:val="single" w:sz="8" w:color="99CCFF"/>
            </w:tcBorders>
          </w:tcPr>
          <w:p>
            <w:pPr>
              <w:spacing w:after="0"/>
              <w:rPr>
                <w:sz w:val="2"/>
                <w:szCs w:val="2"/>
                <w:color w:val="auto"/>
              </w:rPr>
            </w:pPr>
          </w:p>
        </w:tc>
        <w:tc>
          <w:tcPr>
            <w:tcW w:w="59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640" w:type="dxa"/>
            <w:vAlign w:val="bottom"/>
            <w:tcBorders>
              <w:left w:val="single" w:sz="8" w:color="99CCFF"/>
              <w:bottom w:val="single" w:sz="8" w:color="CCFFFF"/>
            </w:tcBorders>
            <w:shd w:val="clear" w:color="auto" w:fill="CCFFFF"/>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bottom w:val="single" w:sz="8" w:color="CCFFFF"/>
            </w:tcBorders>
            <w:shd w:val="clear" w:color="auto" w:fill="CCFFFF"/>
          </w:tcPr>
          <w:p>
            <w:pPr>
              <w:ind w:left="460"/>
              <w:spacing w:after="0"/>
              <w:rPr>
                <w:sz w:val="20"/>
                <w:szCs w:val="20"/>
                <w:color w:val="auto"/>
              </w:rPr>
            </w:pPr>
            <w:r>
              <w:rPr>
                <w:rFonts w:ascii="Arial" w:cs="Arial" w:eastAsia="Arial" w:hAnsi="Arial"/>
                <w:sz w:val="18"/>
                <w:szCs w:val="18"/>
                <w:color w:val="auto"/>
              </w:rPr>
              <w:t>PT DS Jaya Abadi</w:t>
            </w:r>
          </w:p>
        </w:tc>
        <w:tc>
          <w:tcPr>
            <w:tcW w:w="3860" w:type="dxa"/>
            <w:vAlign w:val="bottom"/>
            <w:tcBorders>
              <w:bottom w:val="single" w:sz="8" w:color="CCFFFF"/>
              <w:right w:val="single" w:sz="8" w:color="99CCFF"/>
            </w:tcBorders>
            <w:shd w:val="clear" w:color="auto" w:fill="CCFFFF"/>
          </w:tcPr>
          <w:p>
            <w:pPr>
              <w:jc w:val="center"/>
              <w:ind w:left="670"/>
              <w:spacing w:after="0"/>
              <w:rPr>
                <w:sz w:val="20"/>
                <w:szCs w:val="20"/>
                <w:color w:val="auto"/>
              </w:rPr>
            </w:pPr>
            <w:r>
              <w:rPr>
                <w:rFonts w:ascii="Arial" w:cs="Arial" w:eastAsia="Arial" w:hAnsi="Arial"/>
                <w:sz w:val="18"/>
                <w:szCs w:val="18"/>
                <w:color w:val="auto"/>
                <w:w w:val="98"/>
              </w:rPr>
              <w:t>INDONESIA</w:t>
            </w:r>
          </w:p>
        </w:tc>
      </w:tr>
      <w:tr>
        <w:trPr>
          <w:trHeight w:val="237"/>
        </w:trPr>
        <w:tc>
          <w:tcPr>
            <w:tcW w:w="1640" w:type="dxa"/>
            <w:vAlign w:val="bottom"/>
            <w:tcBorders>
              <w:top w:val="single" w:sz="8" w:color="99CCFF"/>
              <w:left w:val="single" w:sz="8" w:color="99CCFF"/>
            </w:tcBorders>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top w:val="single" w:sz="8" w:color="99CCFF"/>
            </w:tcBorders>
          </w:tcPr>
          <w:p>
            <w:pPr>
              <w:ind w:left="460"/>
              <w:spacing w:after="0"/>
              <w:rPr>
                <w:sz w:val="20"/>
                <w:szCs w:val="20"/>
                <w:color w:val="auto"/>
              </w:rPr>
            </w:pPr>
            <w:r>
              <w:rPr>
                <w:rFonts w:ascii="Arial" w:cs="Arial" w:eastAsia="Arial" w:hAnsi="Arial"/>
                <w:sz w:val="18"/>
                <w:szCs w:val="18"/>
                <w:color w:val="auto"/>
              </w:rPr>
              <w:t>PT Eunindo Usaha Mandiri</w:t>
            </w:r>
          </w:p>
        </w:tc>
        <w:tc>
          <w:tcPr>
            <w:tcW w:w="3860" w:type="dxa"/>
            <w:vAlign w:val="bottom"/>
            <w:tcBorders>
              <w:top w:val="single" w:sz="8" w:color="99CCFF"/>
              <w:right w:val="single" w:sz="8" w:color="99CCFF"/>
            </w:tcBorders>
          </w:tcPr>
          <w:p>
            <w:pPr>
              <w:jc w:val="center"/>
              <w:ind w:left="670"/>
              <w:spacing w:after="0"/>
              <w:rPr>
                <w:sz w:val="20"/>
                <w:szCs w:val="20"/>
                <w:color w:val="auto"/>
              </w:rPr>
            </w:pPr>
            <w:r>
              <w:rPr>
                <w:rFonts w:ascii="Arial" w:cs="Arial" w:eastAsia="Arial" w:hAnsi="Arial"/>
                <w:sz w:val="18"/>
                <w:szCs w:val="18"/>
                <w:color w:val="auto"/>
                <w:w w:val="98"/>
              </w:rPr>
              <w:t>INDONESIA</w:t>
            </w:r>
          </w:p>
        </w:tc>
      </w:tr>
      <w:tr>
        <w:trPr>
          <w:trHeight w:val="27"/>
        </w:trPr>
        <w:tc>
          <w:tcPr>
            <w:tcW w:w="1640" w:type="dxa"/>
            <w:vAlign w:val="bottom"/>
            <w:tcBorders>
              <w:left w:val="single" w:sz="8" w:color="99CCFF"/>
              <w:bottom w:val="single" w:sz="8" w:color="99CCFF"/>
            </w:tcBorders>
          </w:tcPr>
          <w:p>
            <w:pPr>
              <w:spacing w:after="0"/>
              <w:rPr>
                <w:sz w:val="2"/>
                <w:szCs w:val="2"/>
                <w:color w:val="auto"/>
              </w:rPr>
            </w:pPr>
          </w:p>
        </w:tc>
        <w:tc>
          <w:tcPr>
            <w:tcW w:w="59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640" w:type="dxa"/>
            <w:vAlign w:val="bottom"/>
            <w:tcBorders>
              <w:left w:val="single" w:sz="8" w:color="99CCFF"/>
              <w:bottom w:val="single" w:sz="8" w:color="CCFFFF"/>
            </w:tcBorders>
            <w:shd w:val="clear" w:color="auto" w:fill="CCFFFF"/>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bottom w:val="single" w:sz="8" w:color="CCFFFF"/>
            </w:tcBorders>
            <w:shd w:val="clear" w:color="auto" w:fill="CCFFFF"/>
          </w:tcPr>
          <w:p>
            <w:pPr>
              <w:ind w:left="460"/>
              <w:spacing w:after="0"/>
              <w:rPr>
                <w:sz w:val="20"/>
                <w:szCs w:val="20"/>
                <w:color w:val="auto"/>
              </w:rPr>
            </w:pPr>
            <w:r>
              <w:rPr>
                <w:rFonts w:ascii="Arial" w:cs="Arial" w:eastAsia="Arial" w:hAnsi="Arial"/>
                <w:sz w:val="18"/>
                <w:szCs w:val="18"/>
                <w:color w:val="auto"/>
              </w:rPr>
              <w:t>PT Fang Di MulTindo</w:t>
            </w:r>
          </w:p>
        </w:tc>
        <w:tc>
          <w:tcPr>
            <w:tcW w:w="3860" w:type="dxa"/>
            <w:vAlign w:val="bottom"/>
            <w:tcBorders>
              <w:bottom w:val="single" w:sz="8" w:color="CCFFFF"/>
              <w:right w:val="single" w:sz="8" w:color="99CCFF"/>
            </w:tcBorders>
            <w:shd w:val="clear" w:color="auto" w:fill="CCFFFF"/>
          </w:tcPr>
          <w:p>
            <w:pPr>
              <w:jc w:val="center"/>
              <w:ind w:left="670"/>
              <w:spacing w:after="0"/>
              <w:rPr>
                <w:sz w:val="20"/>
                <w:szCs w:val="20"/>
                <w:color w:val="auto"/>
              </w:rPr>
            </w:pPr>
            <w:r>
              <w:rPr>
                <w:rFonts w:ascii="Arial" w:cs="Arial" w:eastAsia="Arial" w:hAnsi="Arial"/>
                <w:sz w:val="18"/>
                <w:szCs w:val="18"/>
                <w:color w:val="auto"/>
                <w:w w:val="98"/>
              </w:rPr>
              <w:t>INDONESIA</w:t>
            </w:r>
          </w:p>
        </w:tc>
      </w:tr>
      <w:tr>
        <w:trPr>
          <w:trHeight w:val="237"/>
        </w:trPr>
        <w:tc>
          <w:tcPr>
            <w:tcW w:w="1640" w:type="dxa"/>
            <w:vAlign w:val="bottom"/>
            <w:tcBorders>
              <w:top w:val="single" w:sz="8" w:color="99CCFF"/>
              <w:left w:val="single" w:sz="8" w:color="99CCFF"/>
            </w:tcBorders>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top w:val="single" w:sz="8" w:color="99CCFF"/>
            </w:tcBorders>
          </w:tcPr>
          <w:p>
            <w:pPr>
              <w:ind w:left="460"/>
              <w:spacing w:after="0"/>
              <w:rPr>
                <w:sz w:val="20"/>
                <w:szCs w:val="20"/>
                <w:color w:val="auto"/>
              </w:rPr>
            </w:pPr>
            <w:r>
              <w:rPr>
                <w:rFonts w:ascii="Arial" w:cs="Arial" w:eastAsia="Arial" w:hAnsi="Arial"/>
                <w:sz w:val="18"/>
                <w:szCs w:val="18"/>
                <w:color w:val="auto"/>
              </w:rPr>
              <w:t>Pt Inti Stania Prima</w:t>
            </w:r>
          </w:p>
        </w:tc>
        <w:tc>
          <w:tcPr>
            <w:tcW w:w="3860" w:type="dxa"/>
            <w:vAlign w:val="bottom"/>
            <w:tcBorders>
              <w:top w:val="single" w:sz="8" w:color="99CCFF"/>
              <w:right w:val="single" w:sz="8" w:color="99CCFF"/>
            </w:tcBorders>
          </w:tcPr>
          <w:p>
            <w:pPr>
              <w:jc w:val="center"/>
              <w:ind w:left="670"/>
              <w:spacing w:after="0"/>
              <w:rPr>
                <w:sz w:val="20"/>
                <w:szCs w:val="20"/>
                <w:color w:val="auto"/>
              </w:rPr>
            </w:pPr>
            <w:r>
              <w:rPr>
                <w:rFonts w:ascii="Arial" w:cs="Arial" w:eastAsia="Arial" w:hAnsi="Arial"/>
                <w:sz w:val="18"/>
                <w:szCs w:val="18"/>
                <w:color w:val="auto"/>
                <w:w w:val="98"/>
              </w:rPr>
              <w:t>INDONESIA</w:t>
            </w:r>
          </w:p>
        </w:tc>
      </w:tr>
      <w:tr>
        <w:trPr>
          <w:trHeight w:val="27"/>
        </w:trPr>
        <w:tc>
          <w:tcPr>
            <w:tcW w:w="1640" w:type="dxa"/>
            <w:vAlign w:val="bottom"/>
            <w:tcBorders>
              <w:left w:val="single" w:sz="8" w:color="99CCFF"/>
              <w:bottom w:val="single" w:sz="8" w:color="99CCFF"/>
            </w:tcBorders>
          </w:tcPr>
          <w:p>
            <w:pPr>
              <w:spacing w:after="0"/>
              <w:rPr>
                <w:sz w:val="2"/>
                <w:szCs w:val="2"/>
                <w:color w:val="auto"/>
              </w:rPr>
            </w:pPr>
          </w:p>
        </w:tc>
        <w:tc>
          <w:tcPr>
            <w:tcW w:w="59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640" w:type="dxa"/>
            <w:vAlign w:val="bottom"/>
            <w:tcBorders>
              <w:left w:val="single" w:sz="8" w:color="99CCFF"/>
              <w:bottom w:val="single" w:sz="8" w:color="CCFFFF"/>
            </w:tcBorders>
            <w:shd w:val="clear" w:color="auto" w:fill="CCFFFF"/>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bottom w:val="single" w:sz="8" w:color="CCFFFF"/>
            </w:tcBorders>
            <w:shd w:val="clear" w:color="auto" w:fill="CCFFFF"/>
          </w:tcPr>
          <w:p>
            <w:pPr>
              <w:ind w:left="460"/>
              <w:spacing w:after="0"/>
              <w:rPr>
                <w:sz w:val="20"/>
                <w:szCs w:val="20"/>
                <w:color w:val="auto"/>
              </w:rPr>
            </w:pPr>
            <w:r>
              <w:rPr>
                <w:rFonts w:ascii="Arial" w:cs="Arial" w:eastAsia="Arial" w:hAnsi="Arial"/>
                <w:sz w:val="18"/>
                <w:szCs w:val="18"/>
                <w:color w:val="auto"/>
              </w:rPr>
              <w:t>PT JusTindo</w:t>
            </w:r>
          </w:p>
        </w:tc>
        <w:tc>
          <w:tcPr>
            <w:tcW w:w="3860" w:type="dxa"/>
            <w:vAlign w:val="bottom"/>
            <w:tcBorders>
              <w:bottom w:val="single" w:sz="8" w:color="CCFFFF"/>
              <w:right w:val="single" w:sz="8" w:color="99CCFF"/>
            </w:tcBorders>
            <w:shd w:val="clear" w:color="auto" w:fill="CCFFFF"/>
          </w:tcPr>
          <w:p>
            <w:pPr>
              <w:jc w:val="center"/>
              <w:ind w:left="670"/>
              <w:spacing w:after="0"/>
              <w:rPr>
                <w:sz w:val="20"/>
                <w:szCs w:val="20"/>
                <w:color w:val="auto"/>
              </w:rPr>
            </w:pPr>
            <w:r>
              <w:rPr>
                <w:rFonts w:ascii="Arial" w:cs="Arial" w:eastAsia="Arial" w:hAnsi="Arial"/>
                <w:sz w:val="18"/>
                <w:szCs w:val="18"/>
                <w:color w:val="auto"/>
                <w:w w:val="98"/>
              </w:rPr>
              <w:t>INDONESIA</w:t>
            </w:r>
          </w:p>
        </w:tc>
      </w:tr>
      <w:tr>
        <w:trPr>
          <w:trHeight w:val="237"/>
        </w:trPr>
        <w:tc>
          <w:tcPr>
            <w:tcW w:w="1640" w:type="dxa"/>
            <w:vAlign w:val="bottom"/>
            <w:tcBorders>
              <w:top w:val="single" w:sz="8" w:color="99CCFF"/>
              <w:left w:val="single" w:sz="8" w:color="99CCFF"/>
            </w:tcBorders>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top w:val="single" w:sz="8" w:color="99CCFF"/>
            </w:tcBorders>
          </w:tcPr>
          <w:p>
            <w:pPr>
              <w:ind w:left="460"/>
              <w:spacing w:after="0"/>
              <w:rPr>
                <w:sz w:val="20"/>
                <w:szCs w:val="20"/>
                <w:color w:val="auto"/>
              </w:rPr>
            </w:pPr>
            <w:r>
              <w:rPr>
                <w:rFonts w:ascii="Arial" w:cs="Arial" w:eastAsia="Arial" w:hAnsi="Arial"/>
                <w:sz w:val="18"/>
                <w:szCs w:val="18"/>
                <w:color w:val="auto"/>
              </w:rPr>
              <w:t>PT Karimun Mining</w:t>
            </w:r>
          </w:p>
        </w:tc>
        <w:tc>
          <w:tcPr>
            <w:tcW w:w="3860" w:type="dxa"/>
            <w:vAlign w:val="bottom"/>
            <w:tcBorders>
              <w:top w:val="single" w:sz="8" w:color="99CCFF"/>
              <w:right w:val="single" w:sz="8" w:color="99CCFF"/>
            </w:tcBorders>
          </w:tcPr>
          <w:p>
            <w:pPr>
              <w:jc w:val="center"/>
              <w:ind w:left="670"/>
              <w:spacing w:after="0"/>
              <w:rPr>
                <w:sz w:val="20"/>
                <w:szCs w:val="20"/>
                <w:color w:val="auto"/>
              </w:rPr>
            </w:pPr>
            <w:r>
              <w:rPr>
                <w:rFonts w:ascii="Arial" w:cs="Arial" w:eastAsia="Arial" w:hAnsi="Arial"/>
                <w:sz w:val="18"/>
                <w:szCs w:val="18"/>
                <w:color w:val="auto"/>
                <w:w w:val="98"/>
              </w:rPr>
              <w:t>INDONESIA</w:t>
            </w:r>
          </w:p>
        </w:tc>
      </w:tr>
      <w:tr>
        <w:trPr>
          <w:trHeight w:val="27"/>
        </w:trPr>
        <w:tc>
          <w:tcPr>
            <w:tcW w:w="1640" w:type="dxa"/>
            <w:vAlign w:val="bottom"/>
            <w:tcBorders>
              <w:left w:val="single" w:sz="8" w:color="99CCFF"/>
              <w:bottom w:val="single" w:sz="8" w:color="99CCFF"/>
            </w:tcBorders>
          </w:tcPr>
          <w:p>
            <w:pPr>
              <w:spacing w:after="0"/>
              <w:rPr>
                <w:sz w:val="2"/>
                <w:szCs w:val="2"/>
                <w:color w:val="auto"/>
              </w:rPr>
            </w:pPr>
          </w:p>
        </w:tc>
        <w:tc>
          <w:tcPr>
            <w:tcW w:w="59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640" w:type="dxa"/>
            <w:vAlign w:val="bottom"/>
            <w:tcBorders>
              <w:left w:val="single" w:sz="8" w:color="99CCFF"/>
              <w:bottom w:val="single" w:sz="8" w:color="CCFFFF"/>
            </w:tcBorders>
            <w:shd w:val="clear" w:color="auto" w:fill="CCFFFF"/>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bottom w:val="single" w:sz="8" w:color="CCFFFF"/>
            </w:tcBorders>
            <w:shd w:val="clear" w:color="auto" w:fill="CCFFFF"/>
          </w:tcPr>
          <w:p>
            <w:pPr>
              <w:ind w:left="460"/>
              <w:spacing w:after="0"/>
              <w:rPr>
                <w:sz w:val="20"/>
                <w:szCs w:val="20"/>
                <w:color w:val="auto"/>
              </w:rPr>
            </w:pPr>
            <w:r>
              <w:rPr>
                <w:rFonts w:ascii="Arial" w:cs="Arial" w:eastAsia="Arial" w:hAnsi="Arial"/>
                <w:sz w:val="18"/>
                <w:szCs w:val="18"/>
                <w:color w:val="auto"/>
              </w:rPr>
              <w:t>PT Mitra Stania Prima</w:t>
            </w:r>
          </w:p>
        </w:tc>
        <w:tc>
          <w:tcPr>
            <w:tcW w:w="3860" w:type="dxa"/>
            <w:vAlign w:val="bottom"/>
            <w:tcBorders>
              <w:bottom w:val="single" w:sz="8" w:color="CCFFFF"/>
              <w:right w:val="single" w:sz="8" w:color="99CCFF"/>
            </w:tcBorders>
            <w:shd w:val="clear" w:color="auto" w:fill="CCFFFF"/>
          </w:tcPr>
          <w:p>
            <w:pPr>
              <w:jc w:val="center"/>
              <w:ind w:left="670"/>
              <w:spacing w:after="0"/>
              <w:rPr>
                <w:sz w:val="20"/>
                <w:szCs w:val="20"/>
                <w:color w:val="auto"/>
              </w:rPr>
            </w:pPr>
            <w:r>
              <w:rPr>
                <w:rFonts w:ascii="Arial" w:cs="Arial" w:eastAsia="Arial" w:hAnsi="Arial"/>
                <w:sz w:val="18"/>
                <w:szCs w:val="18"/>
                <w:color w:val="auto"/>
                <w:w w:val="98"/>
              </w:rPr>
              <w:t>INDONESIA</w:t>
            </w:r>
          </w:p>
        </w:tc>
      </w:tr>
      <w:tr>
        <w:trPr>
          <w:trHeight w:val="237"/>
        </w:trPr>
        <w:tc>
          <w:tcPr>
            <w:tcW w:w="1640" w:type="dxa"/>
            <w:vAlign w:val="bottom"/>
            <w:tcBorders>
              <w:top w:val="single" w:sz="8" w:color="99CCFF"/>
              <w:left w:val="single" w:sz="8" w:color="99CCFF"/>
            </w:tcBorders>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top w:val="single" w:sz="8" w:color="99CCFF"/>
            </w:tcBorders>
          </w:tcPr>
          <w:p>
            <w:pPr>
              <w:ind w:left="460"/>
              <w:spacing w:after="0"/>
              <w:rPr>
                <w:sz w:val="20"/>
                <w:szCs w:val="20"/>
                <w:color w:val="auto"/>
              </w:rPr>
            </w:pPr>
            <w:r>
              <w:rPr>
                <w:rFonts w:ascii="Arial" w:cs="Arial" w:eastAsia="Arial" w:hAnsi="Arial"/>
                <w:sz w:val="18"/>
                <w:szCs w:val="18"/>
                <w:color w:val="auto"/>
              </w:rPr>
              <w:t>PT Panca Mega Persada</w:t>
            </w:r>
          </w:p>
        </w:tc>
        <w:tc>
          <w:tcPr>
            <w:tcW w:w="3860" w:type="dxa"/>
            <w:vAlign w:val="bottom"/>
            <w:tcBorders>
              <w:top w:val="single" w:sz="8" w:color="99CCFF"/>
              <w:right w:val="single" w:sz="8" w:color="99CCFF"/>
            </w:tcBorders>
          </w:tcPr>
          <w:p>
            <w:pPr>
              <w:jc w:val="center"/>
              <w:ind w:left="670"/>
              <w:spacing w:after="0"/>
              <w:rPr>
                <w:sz w:val="20"/>
                <w:szCs w:val="20"/>
                <w:color w:val="auto"/>
              </w:rPr>
            </w:pPr>
            <w:r>
              <w:rPr>
                <w:rFonts w:ascii="Arial" w:cs="Arial" w:eastAsia="Arial" w:hAnsi="Arial"/>
                <w:sz w:val="18"/>
                <w:szCs w:val="18"/>
                <w:color w:val="auto"/>
                <w:w w:val="98"/>
              </w:rPr>
              <w:t>INDONESIA</w:t>
            </w:r>
          </w:p>
        </w:tc>
      </w:tr>
      <w:tr>
        <w:trPr>
          <w:trHeight w:val="27"/>
        </w:trPr>
        <w:tc>
          <w:tcPr>
            <w:tcW w:w="1640" w:type="dxa"/>
            <w:vAlign w:val="bottom"/>
            <w:tcBorders>
              <w:left w:val="single" w:sz="8" w:color="99CCFF"/>
              <w:bottom w:val="single" w:sz="8" w:color="99CCFF"/>
            </w:tcBorders>
          </w:tcPr>
          <w:p>
            <w:pPr>
              <w:spacing w:after="0"/>
              <w:rPr>
                <w:sz w:val="2"/>
                <w:szCs w:val="2"/>
                <w:color w:val="auto"/>
              </w:rPr>
            </w:pPr>
          </w:p>
        </w:tc>
        <w:tc>
          <w:tcPr>
            <w:tcW w:w="59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69"/>
        </w:trPr>
        <w:tc>
          <w:tcPr>
            <w:tcW w:w="1640" w:type="dxa"/>
            <w:vAlign w:val="bottom"/>
            <w:tcBorders>
              <w:left w:val="single" w:sz="8" w:color="99CCFF"/>
              <w:bottom w:val="single" w:sz="8" w:color="CCFFFF"/>
            </w:tcBorders>
            <w:shd w:val="clear" w:color="auto" w:fill="CCFFFF"/>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bottom w:val="single" w:sz="8" w:color="CCFFFF"/>
            </w:tcBorders>
            <w:shd w:val="clear" w:color="auto" w:fill="CCFFFF"/>
          </w:tcPr>
          <w:p>
            <w:pPr>
              <w:ind w:left="460"/>
              <w:spacing w:after="0"/>
              <w:rPr>
                <w:sz w:val="20"/>
                <w:szCs w:val="20"/>
                <w:color w:val="auto"/>
              </w:rPr>
            </w:pPr>
            <w:r>
              <w:rPr>
                <w:rFonts w:ascii="Arial" w:cs="Arial" w:eastAsia="Arial" w:hAnsi="Arial"/>
                <w:sz w:val="18"/>
                <w:szCs w:val="18"/>
                <w:color w:val="auto"/>
              </w:rPr>
              <w:t>PT Pelat Timah Nusantara Tbk</w:t>
            </w:r>
          </w:p>
        </w:tc>
        <w:tc>
          <w:tcPr>
            <w:tcW w:w="3860" w:type="dxa"/>
            <w:vAlign w:val="bottom"/>
            <w:tcBorders>
              <w:bottom w:val="single" w:sz="8" w:color="CCFFFF"/>
              <w:right w:val="single" w:sz="8" w:color="99CCFF"/>
            </w:tcBorders>
            <w:shd w:val="clear" w:color="auto" w:fill="CCFFFF"/>
          </w:tcPr>
          <w:p>
            <w:pPr>
              <w:jc w:val="center"/>
              <w:ind w:left="670"/>
              <w:spacing w:after="0"/>
              <w:rPr>
                <w:sz w:val="20"/>
                <w:szCs w:val="20"/>
                <w:color w:val="auto"/>
              </w:rPr>
            </w:pPr>
            <w:r>
              <w:rPr>
                <w:rFonts w:ascii="Arial" w:cs="Arial" w:eastAsia="Arial" w:hAnsi="Arial"/>
                <w:sz w:val="18"/>
                <w:szCs w:val="18"/>
                <w:color w:val="auto"/>
                <w:w w:val="98"/>
              </w:rPr>
              <w:t>INDONESIA</w:t>
            </w:r>
          </w:p>
        </w:tc>
      </w:tr>
      <w:tr>
        <w:trPr>
          <w:trHeight w:val="237"/>
        </w:trPr>
        <w:tc>
          <w:tcPr>
            <w:tcW w:w="1640" w:type="dxa"/>
            <w:vAlign w:val="bottom"/>
            <w:tcBorders>
              <w:top w:val="single" w:sz="8" w:color="99CCFF"/>
              <w:left w:val="single" w:sz="8" w:color="99CCFF"/>
            </w:tcBorders>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top w:val="single" w:sz="8" w:color="99CCFF"/>
            </w:tcBorders>
          </w:tcPr>
          <w:p>
            <w:pPr>
              <w:ind w:left="460"/>
              <w:spacing w:after="0"/>
              <w:rPr>
                <w:sz w:val="20"/>
                <w:szCs w:val="20"/>
                <w:color w:val="auto"/>
              </w:rPr>
            </w:pPr>
            <w:r>
              <w:rPr>
                <w:rFonts w:ascii="Arial" w:cs="Arial" w:eastAsia="Arial" w:hAnsi="Arial"/>
                <w:sz w:val="18"/>
                <w:szCs w:val="18"/>
                <w:color w:val="auto"/>
              </w:rPr>
              <w:t>PT Prima Timah Utama</w:t>
            </w:r>
          </w:p>
        </w:tc>
        <w:tc>
          <w:tcPr>
            <w:tcW w:w="3860" w:type="dxa"/>
            <w:vAlign w:val="bottom"/>
            <w:tcBorders>
              <w:top w:val="single" w:sz="8" w:color="99CCFF"/>
              <w:right w:val="single" w:sz="8" w:color="99CCFF"/>
            </w:tcBorders>
          </w:tcPr>
          <w:p>
            <w:pPr>
              <w:jc w:val="center"/>
              <w:ind w:left="670"/>
              <w:spacing w:after="0"/>
              <w:rPr>
                <w:sz w:val="20"/>
                <w:szCs w:val="20"/>
                <w:color w:val="auto"/>
              </w:rPr>
            </w:pPr>
            <w:r>
              <w:rPr>
                <w:rFonts w:ascii="Arial" w:cs="Arial" w:eastAsia="Arial" w:hAnsi="Arial"/>
                <w:sz w:val="18"/>
                <w:szCs w:val="18"/>
                <w:color w:val="auto"/>
                <w:w w:val="98"/>
              </w:rPr>
              <w:t>INDONESIA</w:t>
            </w:r>
          </w:p>
        </w:tc>
      </w:tr>
      <w:tr>
        <w:trPr>
          <w:trHeight w:val="27"/>
        </w:trPr>
        <w:tc>
          <w:tcPr>
            <w:tcW w:w="1640" w:type="dxa"/>
            <w:vAlign w:val="bottom"/>
            <w:tcBorders>
              <w:left w:val="single" w:sz="8" w:color="99CCFF"/>
              <w:bottom w:val="single" w:sz="8" w:color="99CCFF"/>
            </w:tcBorders>
          </w:tcPr>
          <w:p>
            <w:pPr>
              <w:spacing w:after="0"/>
              <w:rPr>
                <w:sz w:val="2"/>
                <w:szCs w:val="2"/>
                <w:color w:val="auto"/>
              </w:rPr>
            </w:pPr>
          </w:p>
        </w:tc>
        <w:tc>
          <w:tcPr>
            <w:tcW w:w="5940" w:type="dxa"/>
            <w:vAlign w:val="bottom"/>
            <w:tcBorders>
              <w:bottom w:val="single" w:sz="8" w:color="99CCFF"/>
            </w:tcBorders>
          </w:tcPr>
          <w:p>
            <w:pPr>
              <w:spacing w:after="0"/>
              <w:rPr>
                <w:sz w:val="2"/>
                <w:szCs w:val="2"/>
                <w:color w:val="auto"/>
              </w:rPr>
            </w:pPr>
          </w:p>
        </w:tc>
        <w:tc>
          <w:tcPr>
            <w:tcW w:w="3860" w:type="dxa"/>
            <w:vAlign w:val="bottom"/>
            <w:tcBorders>
              <w:bottom w:val="single" w:sz="8" w:color="99CCFF"/>
              <w:right w:val="single" w:sz="8" w:color="99CCFF"/>
            </w:tcBorders>
          </w:tcPr>
          <w:p>
            <w:pPr>
              <w:spacing w:after="0"/>
              <w:rPr>
                <w:sz w:val="2"/>
                <w:szCs w:val="2"/>
                <w:color w:val="auto"/>
              </w:rPr>
            </w:pPr>
          </w:p>
        </w:tc>
      </w:tr>
      <w:tr>
        <w:trPr>
          <w:trHeight w:val="244"/>
        </w:trPr>
        <w:tc>
          <w:tcPr>
            <w:tcW w:w="1640" w:type="dxa"/>
            <w:vAlign w:val="bottom"/>
            <w:tcBorders>
              <w:left w:val="single" w:sz="8" w:color="99CCFF"/>
              <w:bottom w:val="single" w:sz="8" w:color="CCFFFF"/>
            </w:tcBorders>
            <w:shd w:val="clear" w:color="auto" w:fill="CCFFFF"/>
          </w:tcPr>
          <w:p>
            <w:pPr>
              <w:ind w:left="920"/>
              <w:spacing w:after="0"/>
              <w:rPr>
                <w:sz w:val="20"/>
                <w:szCs w:val="20"/>
                <w:color w:val="auto"/>
              </w:rPr>
            </w:pPr>
            <w:r>
              <w:rPr>
                <w:rFonts w:ascii="Arial" w:cs="Arial" w:eastAsia="Arial" w:hAnsi="Arial"/>
                <w:sz w:val="18"/>
                <w:szCs w:val="18"/>
                <w:color w:val="auto"/>
              </w:rPr>
              <w:t>Tin</w:t>
            </w:r>
          </w:p>
        </w:tc>
        <w:tc>
          <w:tcPr>
            <w:tcW w:w="5940" w:type="dxa"/>
            <w:vAlign w:val="bottom"/>
            <w:tcBorders>
              <w:bottom w:val="single" w:sz="8" w:color="CCFFFF"/>
            </w:tcBorders>
            <w:shd w:val="clear" w:color="auto" w:fill="CCFFFF"/>
          </w:tcPr>
          <w:p>
            <w:pPr>
              <w:ind w:left="460"/>
              <w:spacing w:after="0"/>
              <w:rPr>
                <w:sz w:val="20"/>
                <w:szCs w:val="20"/>
                <w:color w:val="auto"/>
              </w:rPr>
            </w:pPr>
            <w:r>
              <w:rPr>
                <w:rFonts w:ascii="Arial" w:cs="Arial" w:eastAsia="Arial" w:hAnsi="Arial"/>
                <w:sz w:val="18"/>
                <w:szCs w:val="18"/>
                <w:color w:val="auto"/>
              </w:rPr>
              <w:t>PT Refined Bangka Tin</w:t>
            </w:r>
          </w:p>
        </w:tc>
        <w:tc>
          <w:tcPr>
            <w:tcW w:w="3860" w:type="dxa"/>
            <w:vAlign w:val="bottom"/>
            <w:tcBorders>
              <w:bottom w:val="single" w:sz="8" w:color="CCFFFF"/>
              <w:right w:val="single" w:sz="8" w:color="99CCFF"/>
            </w:tcBorders>
            <w:shd w:val="clear" w:color="auto" w:fill="CCFFFF"/>
          </w:tcPr>
          <w:p>
            <w:pPr>
              <w:jc w:val="center"/>
              <w:ind w:left="670"/>
              <w:spacing w:after="0"/>
              <w:rPr>
                <w:sz w:val="20"/>
                <w:szCs w:val="20"/>
                <w:color w:val="auto"/>
              </w:rPr>
            </w:pPr>
            <w:r>
              <w:rPr>
                <w:rFonts w:ascii="Arial" w:cs="Arial" w:eastAsia="Arial" w:hAnsi="Arial"/>
                <w:sz w:val="18"/>
                <w:szCs w:val="18"/>
                <w:color w:val="auto"/>
                <w:w w:val="98"/>
              </w:rPr>
              <w:t>INDONESIA</w:t>
            </w:r>
          </w:p>
        </w:tc>
      </w:tr>
      <w:tr>
        <w:trPr>
          <w:trHeight w:val="20"/>
        </w:trPr>
        <w:tc>
          <w:tcPr>
            <w:tcW w:w="1640" w:type="dxa"/>
            <w:vAlign w:val="bottom"/>
            <w:tcBorders>
              <w:left w:val="single" w:sz="8" w:color="99CCFF"/>
            </w:tcBorders>
            <w:shd w:val="clear" w:color="auto" w:fill="99CCFF"/>
          </w:tcPr>
          <w:p>
            <w:pPr>
              <w:spacing w:after="0" w:line="20" w:lineRule="exact"/>
              <w:rPr>
                <w:sz w:val="1"/>
                <w:szCs w:val="1"/>
                <w:color w:val="auto"/>
              </w:rPr>
            </w:pPr>
          </w:p>
        </w:tc>
        <w:tc>
          <w:tcPr>
            <w:tcW w:w="5940" w:type="dxa"/>
            <w:vAlign w:val="bottom"/>
            <w:shd w:val="clear" w:color="auto" w:fill="99CCFF"/>
          </w:tcPr>
          <w:p>
            <w:pPr>
              <w:spacing w:after="0" w:line="20" w:lineRule="exact"/>
              <w:rPr>
                <w:sz w:val="1"/>
                <w:szCs w:val="1"/>
                <w:color w:val="auto"/>
              </w:rPr>
            </w:pPr>
          </w:p>
        </w:tc>
        <w:tc>
          <w:tcPr>
            <w:tcW w:w="3860" w:type="dxa"/>
            <w:vAlign w:val="bottom"/>
            <w:tcBorders>
              <w:right w:val="single" w:sz="8" w:color="99CCFF"/>
            </w:tcBorders>
            <w:shd w:val="clear" w:color="auto" w:fill="99CCFF"/>
          </w:tcPr>
          <w:p>
            <w:pPr>
              <w:spacing w:after="0" w:line="20" w:lineRule="exact"/>
              <w:rPr>
                <w:sz w:val="1"/>
                <w:szCs w:val="1"/>
                <w:color w:val="auto"/>
              </w:rPr>
            </w:pPr>
          </w:p>
        </w:tc>
      </w:tr>
    </w:tbl>
    <w:p>
      <w:pPr>
        <w:sectPr>
          <w:pgSz w:w="11900" w:h="16838" w:orient="portrait"/>
          <w:cols w:equalWidth="0" w:num="1">
            <w:col w:w="11440"/>
          </w:cols>
          <w:pgMar w:left="240" w:top="714" w:right="21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5"/>
              </w:rPr>
              <w:t>Tin</w:t>
            </w:r>
          </w:p>
        </w:tc>
        <w:tc>
          <w:tcPr>
            <w:tcW w:w="610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PT Sariwiguna Binasentosa</w:t>
            </w:r>
          </w:p>
        </w:tc>
        <w:tc>
          <w:tcPr>
            <w:tcW w:w="3600" w:type="dxa"/>
            <w:vAlign w:val="bottom"/>
            <w:tcBorders>
              <w:top w:val="single" w:sz="8" w:color="99CCFF"/>
              <w:right w:val="single" w:sz="8" w:color="99CCFF"/>
            </w:tcBorders>
          </w:tcPr>
          <w:p>
            <w:pPr>
              <w:jc w:val="center"/>
              <w:ind w:left="410"/>
              <w:spacing w:after="0"/>
              <w:rPr>
                <w:sz w:val="20"/>
                <w:szCs w:val="20"/>
                <w:color w:val="auto"/>
              </w:rPr>
            </w:pPr>
            <w:r>
              <w:rPr>
                <w:rFonts w:ascii="Arial" w:cs="Arial" w:eastAsia="Arial" w:hAnsi="Arial"/>
                <w:sz w:val="18"/>
                <w:szCs w:val="18"/>
                <w:color w:val="auto"/>
                <w:w w:val="98"/>
              </w:rPr>
              <w:t>INDONESIA</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100" w:type="dxa"/>
            <w:vAlign w:val="bottom"/>
            <w:tcBorders>
              <w:bottom w:val="single" w:sz="8" w:color="99CCFF"/>
            </w:tcBorders>
          </w:tcPr>
          <w:p>
            <w:pPr>
              <w:spacing w:after="0"/>
              <w:rPr>
                <w:sz w:val="2"/>
                <w:szCs w:val="2"/>
                <w:color w:val="auto"/>
              </w:rPr>
            </w:pPr>
          </w:p>
        </w:tc>
        <w:tc>
          <w:tcPr>
            <w:tcW w:w="360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5"/>
              </w:rPr>
              <w:t>Tin</w:t>
            </w:r>
          </w:p>
        </w:tc>
        <w:tc>
          <w:tcPr>
            <w:tcW w:w="610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PT Seirama Tin investment</w:t>
            </w:r>
          </w:p>
        </w:tc>
        <w:tc>
          <w:tcPr>
            <w:tcW w:w="3600" w:type="dxa"/>
            <w:vAlign w:val="bottom"/>
            <w:tcBorders>
              <w:bottom w:val="single" w:sz="8" w:color="CCFFFF"/>
              <w:right w:val="single" w:sz="8" w:color="99CCFF"/>
            </w:tcBorders>
            <w:shd w:val="clear" w:color="auto" w:fill="CCFFFF"/>
          </w:tcPr>
          <w:p>
            <w:pPr>
              <w:jc w:val="center"/>
              <w:ind w:left="410"/>
              <w:spacing w:after="0"/>
              <w:rPr>
                <w:sz w:val="20"/>
                <w:szCs w:val="20"/>
                <w:color w:val="auto"/>
              </w:rPr>
            </w:pPr>
            <w:r>
              <w:rPr>
                <w:rFonts w:ascii="Arial" w:cs="Arial" w:eastAsia="Arial" w:hAnsi="Arial"/>
                <w:sz w:val="18"/>
                <w:szCs w:val="18"/>
                <w:color w:val="auto"/>
                <w:w w:val="98"/>
              </w:rPr>
              <w:t>INDONESIA</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5"/>
              </w:rPr>
              <w:t>Tin</w:t>
            </w:r>
          </w:p>
        </w:tc>
        <w:tc>
          <w:tcPr>
            <w:tcW w:w="610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PT Stanindo Inti Perkasa</w:t>
            </w:r>
          </w:p>
        </w:tc>
        <w:tc>
          <w:tcPr>
            <w:tcW w:w="3600" w:type="dxa"/>
            <w:vAlign w:val="bottom"/>
            <w:tcBorders>
              <w:top w:val="single" w:sz="8" w:color="99CCFF"/>
              <w:right w:val="single" w:sz="8" w:color="99CCFF"/>
            </w:tcBorders>
          </w:tcPr>
          <w:p>
            <w:pPr>
              <w:jc w:val="center"/>
              <w:ind w:left="410"/>
              <w:spacing w:after="0"/>
              <w:rPr>
                <w:sz w:val="20"/>
                <w:szCs w:val="20"/>
                <w:color w:val="auto"/>
              </w:rPr>
            </w:pPr>
            <w:r>
              <w:rPr>
                <w:rFonts w:ascii="Arial" w:cs="Arial" w:eastAsia="Arial" w:hAnsi="Arial"/>
                <w:sz w:val="18"/>
                <w:szCs w:val="18"/>
                <w:color w:val="auto"/>
                <w:w w:val="98"/>
              </w:rPr>
              <w:t>INDONESIA</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100" w:type="dxa"/>
            <w:vAlign w:val="bottom"/>
            <w:tcBorders>
              <w:bottom w:val="single" w:sz="8" w:color="99CCFF"/>
            </w:tcBorders>
          </w:tcPr>
          <w:p>
            <w:pPr>
              <w:spacing w:after="0"/>
              <w:rPr>
                <w:sz w:val="2"/>
                <w:szCs w:val="2"/>
                <w:color w:val="auto"/>
              </w:rPr>
            </w:pPr>
          </w:p>
        </w:tc>
        <w:tc>
          <w:tcPr>
            <w:tcW w:w="360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5"/>
              </w:rPr>
              <w:t>Tin</w:t>
            </w:r>
          </w:p>
        </w:tc>
        <w:tc>
          <w:tcPr>
            <w:tcW w:w="610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PT Sukses Inti Makmur</w:t>
            </w:r>
          </w:p>
        </w:tc>
        <w:tc>
          <w:tcPr>
            <w:tcW w:w="3600" w:type="dxa"/>
            <w:vAlign w:val="bottom"/>
            <w:tcBorders>
              <w:bottom w:val="single" w:sz="8" w:color="CCFFFF"/>
              <w:right w:val="single" w:sz="8" w:color="99CCFF"/>
            </w:tcBorders>
            <w:shd w:val="clear" w:color="auto" w:fill="CCFFFF"/>
          </w:tcPr>
          <w:p>
            <w:pPr>
              <w:jc w:val="center"/>
              <w:ind w:left="410"/>
              <w:spacing w:after="0"/>
              <w:rPr>
                <w:sz w:val="20"/>
                <w:szCs w:val="20"/>
                <w:color w:val="auto"/>
              </w:rPr>
            </w:pPr>
            <w:r>
              <w:rPr>
                <w:rFonts w:ascii="Arial" w:cs="Arial" w:eastAsia="Arial" w:hAnsi="Arial"/>
                <w:sz w:val="18"/>
                <w:szCs w:val="18"/>
                <w:color w:val="auto"/>
                <w:w w:val="98"/>
              </w:rPr>
              <w:t>INDONESIA</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5"/>
              </w:rPr>
              <w:t>Tin</w:t>
            </w:r>
          </w:p>
        </w:tc>
        <w:tc>
          <w:tcPr>
            <w:tcW w:w="610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PT Sumber Jaya Indah</w:t>
            </w:r>
          </w:p>
        </w:tc>
        <w:tc>
          <w:tcPr>
            <w:tcW w:w="3600" w:type="dxa"/>
            <w:vAlign w:val="bottom"/>
            <w:tcBorders>
              <w:top w:val="single" w:sz="8" w:color="99CCFF"/>
              <w:right w:val="single" w:sz="8" w:color="99CCFF"/>
            </w:tcBorders>
          </w:tcPr>
          <w:p>
            <w:pPr>
              <w:jc w:val="center"/>
              <w:ind w:left="410"/>
              <w:spacing w:after="0"/>
              <w:rPr>
                <w:sz w:val="20"/>
                <w:szCs w:val="20"/>
                <w:color w:val="auto"/>
              </w:rPr>
            </w:pPr>
            <w:r>
              <w:rPr>
                <w:rFonts w:ascii="Arial" w:cs="Arial" w:eastAsia="Arial" w:hAnsi="Arial"/>
                <w:sz w:val="18"/>
                <w:szCs w:val="18"/>
                <w:color w:val="auto"/>
                <w:w w:val="98"/>
              </w:rPr>
              <w:t>INDONESIA</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100" w:type="dxa"/>
            <w:vAlign w:val="bottom"/>
            <w:tcBorders>
              <w:bottom w:val="single" w:sz="8" w:color="99CCFF"/>
            </w:tcBorders>
          </w:tcPr>
          <w:p>
            <w:pPr>
              <w:spacing w:after="0"/>
              <w:rPr>
                <w:sz w:val="2"/>
                <w:szCs w:val="2"/>
                <w:color w:val="auto"/>
              </w:rPr>
            </w:pPr>
          </w:p>
        </w:tc>
        <w:tc>
          <w:tcPr>
            <w:tcW w:w="360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5"/>
              </w:rPr>
              <w:t>Tin</w:t>
            </w:r>
          </w:p>
        </w:tc>
        <w:tc>
          <w:tcPr>
            <w:tcW w:w="610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PT Timah (Persero) Tbk Kundur</w:t>
            </w:r>
          </w:p>
        </w:tc>
        <w:tc>
          <w:tcPr>
            <w:tcW w:w="3600" w:type="dxa"/>
            <w:vAlign w:val="bottom"/>
            <w:tcBorders>
              <w:bottom w:val="single" w:sz="8" w:color="CCFFFF"/>
              <w:right w:val="single" w:sz="8" w:color="99CCFF"/>
            </w:tcBorders>
            <w:shd w:val="clear" w:color="auto" w:fill="CCFFFF"/>
          </w:tcPr>
          <w:p>
            <w:pPr>
              <w:jc w:val="center"/>
              <w:ind w:left="410"/>
              <w:spacing w:after="0"/>
              <w:rPr>
                <w:sz w:val="20"/>
                <w:szCs w:val="20"/>
                <w:color w:val="auto"/>
              </w:rPr>
            </w:pPr>
            <w:r>
              <w:rPr>
                <w:rFonts w:ascii="Arial" w:cs="Arial" w:eastAsia="Arial" w:hAnsi="Arial"/>
                <w:sz w:val="18"/>
                <w:szCs w:val="18"/>
                <w:color w:val="auto"/>
                <w:w w:val="98"/>
              </w:rPr>
              <w:t>INDONESIA</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5"/>
              </w:rPr>
              <w:t>Tin</w:t>
            </w:r>
          </w:p>
        </w:tc>
        <w:tc>
          <w:tcPr>
            <w:tcW w:w="610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PT Timah (Persero) Tbk Mentok</w:t>
            </w:r>
          </w:p>
        </w:tc>
        <w:tc>
          <w:tcPr>
            <w:tcW w:w="3600" w:type="dxa"/>
            <w:vAlign w:val="bottom"/>
            <w:tcBorders>
              <w:top w:val="single" w:sz="8" w:color="99CCFF"/>
              <w:right w:val="single" w:sz="8" w:color="99CCFF"/>
            </w:tcBorders>
          </w:tcPr>
          <w:p>
            <w:pPr>
              <w:jc w:val="center"/>
              <w:ind w:left="410"/>
              <w:spacing w:after="0"/>
              <w:rPr>
                <w:sz w:val="20"/>
                <w:szCs w:val="20"/>
                <w:color w:val="auto"/>
              </w:rPr>
            </w:pPr>
            <w:r>
              <w:rPr>
                <w:rFonts w:ascii="Arial" w:cs="Arial" w:eastAsia="Arial" w:hAnsi="Arial"/>
                <w:sz w:val="18"/>
                <w:szCs w:val="18"/>
                <w:color w:val="auto"/>
                <w:w w:val="98"/>
              </w:rPr>
              <w:t>INDONESIA</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100" w:type="dxa"/>
            <w:vAlign w:val="bottom"/>
            <w:tcBorders>
              <w:bottom w:val="single" w:sz="8" w:color="99CCFF"/>
            </w:tcBorders>
          </w:tcPr>
          <w:p>
            <w:pPr>
              <w:spacing w:after="0"/>
              <w:rPr>
                <w:sz w:val="2"/>
                <w:szCs w:val="2"/>
                <w:color w:val="auto"/>
              </w:rPr>
            </w:pPr>
          </w:p>
        </w:tc>
        <w:tc>
          <w:tcPr>
            <w:tcW w:w="360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5"/>
              </w:rPr>
              <w:t>Tin</w:t>
            </w:r>
          </w:p>
        </w:tc>
        <w:tc>
          <w:tcPr>
            <w:tcW w:w="610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PT Tinindo Inter Nusa</w:t>
            </w:r>
          </w:p>
        </w:tc>
        <w:tc>
          <w:tcPr>
            <w:tcW w:w="3600" w:type="dxa"/>
            <w:vAlign w:val="bottom"/>
            <w:tcBorders>
              <w:bottom w:val="single" w:sz="8" w:color="CCFFFF"/>
              <w:right w:val="single" w:sz="8" w:color="99CCFF"/>
            </w:tcBorders>
            <w:shd w:val="clear" w:color="auto" w:fill="CCFFFF"/>
          </w:tcPr>
          <w:p>
            <w:pPr>
              <w:jc w:val="center"/>
              <w:ind w:left="410"/>
              <w:spacing w:after="0"/>
              <w:rPr>
                <w:sz w:val="20"/>
                <w:szCs w:val="20"/>
                <w:color w:val="auto"/>
              </w:rPr>
            </w:pPr>
            <w:r>
              <w:rPr>
                <w:rFonts w:ascii="Arial" w:cs="Arial" w:eastAsia="Arial" w:hAnsi="Arial"/>
                <w:sz w:val="18"/>
                <w:szCs w:val="18"/>
                <w:color w:val="auto"/>
                <w:w w:val="98"/>
              </w:rPr>
              <w:t>INDONESIA</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5"/>
              </w:rPr>
              <w:t>Tin</w:t>
            </w:r>
          </w:p>
        </w:tc>
        <w:tc>
          <w:tcPr>
            <w:tcW w:w="610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PT Tirus Putra Mandiri</w:t>
            </w:r>
          </w:p>
        </w:tc>
        <w:tc>
          <w:tcPr>
            <w:tcW w:w="3600" w:type="dxa"/>
            <w:vAlign w:val="bottom"/>
            <w:tcBorders>
              <w:top w:val="single" w:sz="8" w:color="99CCFF"/>
              <w:right w:val="single" w:sz="8" w:color="99CCFF"/>
            </w:tcBorders>
          </w:tcPr>
          <w:p>
            <w:pPr>
              <w:jc w:val="center"/>
              <w:ind w:left="410"/>
              <w:spacing w:after="0"/>
              <w:rPr>
                <w:sz w:val="20"/>
                <w:szCs w:val="20"/>
                <w:color w:val="auto"/>
              </w:rPr>
            </w:pPr>
            <w:r>
              <w:rPr>
                <w:rFonts w:ascii="Arial" w:cs="Arial" w:eastAsia="Arial" w:hAnsi="Arial"/>
                <w:sz w:val="18"/>
                <w:szCs w:val="18"/>
                <w:color w:val="auto"/>
                <w:w w:val="98"/>
              </w:rPr>
              <w:t>INDONESIA</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100" w:type="dxa"/>
            <w:vAlign w:val="bottom"/>
            <w:tcBorders>
              <w:bottom w:val="single" w:sz="8" w:color="99CCFF"/>
            </w:tcBorders>
          </w:tcPr>
          <w:p>
            <w:pPr>
              <w:spacing w:after="0"/>
              <w:rPr>
                <w:sz w:val="2"/>
                <w:szCs w:val="2"/>
                <w:color w:val="auto"/>
              </w:rPr>
            </w:pPr>
          </w:p>
        </w:tc>
        <w:tc>
          <w:tcPr>
            <w:tcW w:w="360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5"/>
              </w:rPr>
              <w:t>Tin</w:t>
            </w:r>
          </w:p>
        </w:tc>
        <w:tc>
          <w:tcPr>
            <w:tcW w:w="610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PT Tommy Utama</w:t>
            </w:r>
          </w:p>
        </w:tc>
        <w:tc>
          <w:tcPr>
            <w:tcW w:w="3600" w:type="dxa"/>
            <w:vAlign w:val="bottom"/>
            <w:tcBorders>
              <w:bottom w:val="single" w:sz="8" w:color="CCFFFF"/>
              <w:right w:val="single" w:sz="8" w:color="99CCFF"/>
            </w:tcBorders>
            <w:shd w:val="clear" w:color="auto" w:fill="CCFFFF"/>
          </w:tcPr>
          <w:p>
            <w:pPr>
              <w:jc w:val="center"/>
              <w:ind w:left="410"/>
              <w:spacing w:after="0"/>
              <w:rPr>
                <w:sz w:val="20"/>
                <w:szCs w:val="20"/>
                <w:color w:val="auto"/>
              </w:rPr>
            </w:pPr>
            <w:r>
              <w:rPr>
                <w:rFonts w:ascii="Arial" w:cs="Arial" w:eastAsia="Arial" w:hAnsi="Arial"/>
                <w:sz w:val="18"/>
                <w:szCs w:val="18"/>
                <w:color w:val="auto"/>
                <w:w w:val="98"/>
              </w:rPr>
              <w:t>INDONESIA</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5"/>
              </w:rPr>
              <w:t>Tin</w:t>
            </w:r>
          </w:p>
        </w:tc>
        <w:tc>
          <w:tcPr>
            <w:tcW w:w="610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PT Wahana Perkit Jaya</w:t>
            </w:r>
          </w:p>
        </w:tc>
        <w:tc>
          <w:tcPr>
            <w:tcW w:w="3600" w:type="dxa"/>
            <w:vAlign w:val="bottom"/>
            <w:tcBorders>
              <w:top w:val="single" w:sz="8" w:color="99CCFF"/>
              <w:right w:val="single" w:sz="8" w:color="99CCFF"/>
            </w:tcBorders>
          </w:tcPr>
          <w:p>
            <w:pPr>
              <w:jc w:val="center"/>
              <w:ind w:left="410"/>
              <w:spacing w:after="0"/>
              <w:rPr>
                <w:sz w:val="20"/>
                <w:szCs w:val="20"/>
                <w:color w:val="auto"/>
              </w:rPr>
            </w:pPr>
            <w:r>
              <w:rPr>
                <w:rFonts w:ascii="Arial" w:cs="Arial" w:eastAsia="Arial" w:hAnsi="Arial"/>
                <w:sz w:val="18"/>
                <w:szCs w:val="18"/>
                <w:color w:val="auto"/>
                <w:w w:val="98"/>
              </w:rPr>
              <w:t>INDONESIA</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100" w:type="dxa"/>
            <w:vAlign w:val="bottom"/>
            <w:tcBorders>
              <w:bottom w:val="single" w:sz="8" w:color="99CCFF"/>
            </w:tcBorders>
          </w:tcPr>
          <w:p>
            <w:pPr>
              <w:spacing w:after="0"/>
              <w:rPr>
                <w:sz w:val="2"/>
                <w:szCs w:val="2"/>
                <w:color w:val="auto"/>
              </w:rPr>
            </w:pPr>
          </w:p>
        </w:tc>
        <w:tc>
          <w:tcPr>
            <w:tcW w:w="360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5"/>
              </w:rPr>
              <w:t>Tin</w:t>
            </w:r>
          </w:p>
        </w:tc>
        <w:tc>
          <w:tcPr>
            <w:tcW w:w="610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Resind Indústria e Comércio Ltda.</w:t>
            </w:r>
          </w:p>
        </w:tc>
        <w:tc>
          <w:tcPr>
            <w:tcW w:w="3600" w:type="dxa"/>
            <w:vAlign w:val="bottom"/>
            <w:tcBorders>
              <w:bottom w:val="single" w:sz="8" w:color="CCFFFF"/>
              <w:right w:val="single" w:sz="8" w:color="99CCFF"/>
            </w:tcBorders>
            <w:shd w:val="clear" w:color="auto" w:fill="CCFFFF"/>
          </w:tcPr>
          <w:p>
            <w:pPr>
              <w:jc w:val="center"/>
              <w:ind w:left="390"/>
              <w:spacing w:after="0"/>
              <w:rPr>
                <w:sz w:val="20"/>
                <w:szCs w:val="20"/>
                <w:color w:val="auto"/>
              </w:rPr>
            </w:pPr>
            <w:r>
              <w:rPr>
                <w:rFonts w:ascii="Arial" w:cs="Arial" w:eastAsia="Arial" w:hAnsi="Arial"/>
                <w:sz w:val="18"/>
                <w:szCs w:val="18"/>
                <w:color w:val="auto"/>
              </w:rPr>
              <w:t>BRAZIL</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5"/>
              </w:rPr>
              <w:t>Tin</w:t>
            </w:r>
          </w:p>
        </w:tc>
        <w:tc>
          <w:tcPr>
            <w:tcW w:w="610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Rui Da Hung</w:t>
            </w:r>
          </w:p>
        </w:tc>
        <w:tc>
          <w:tcPr>
            <w:tcW w:w="3600" w:type="dxa"/>
            <w:vAlign w:val="bottom"/>
            <w:tcBorders>
              <w:top w:val="single" w:sz="8" w:color="99CCFF"/>
              <w:right w:val="single" w:sz="8" w:color="99CCFF"/>
            </w:tcBorders>
          </w:tcPr>
          <w:p>
            <w:pPr>
              <w:jc w:val="center"/>
              <w:ind w:left="390"/>
              <w:spacing w:after="0"/>
              <w:rPr>
                <w:sz w:val="20"/>
                <w:szCs w:val="20"/>
                <w:color w:val="auto"/>
              </w:rPr>
            </w:pPr>
            <w:r>
              <w:rPr>
                <w:rFonts w:ascii="Arial" w:cs="Arial" w:eastAsia="Arial" w:hAnsi="Arial"/>
                <w:sz w:val="18"/>
                <w:szCs w:val="18"/>
                <w:color w:val="auto"/>
                <w:w w:val="97"/>
              </w:rPr>
              <w:t>TAIWAN</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100" w:type="dxa"/>
            <w:vAlign w:val="bottom"/>
            <w:tcBorders>
              <w:bottom w:val="single" w:sz="8" w:color="99CCFF"/>
            </w:tcBorders>
          </w:tcPr>
          <w:p>
            <w:pPr>
              <w:spacing w:after="0"/>
              <w:rPr>
                <w:sz w:val="2"/>
                <w:szCs w:val="2"/>
                <w:color w:val="auto"/>
              </w:rPr>
            </w:pPr>
          </w:p>
        </w:tc>
        <w:tc>
          <w:tcPr>
            <w:tcW w:w="360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5"/>
              </w:rPr>
              <w:t>Tin</w:t>
            </w:r>
          </w:p>
        </w:tc>
        <w:tc>
          <w:tcPr>
            <w:tcW w:w="610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Soft Metais Ltda.</w:t>
            </w:r>
          </w:p>
        </w:tc>
        <w:tc>
          <w:tcPr>
            <w:tcW w:w="3600" w:type="dxa"/>
            <w:vAlign w:val="bottom"/>
            <w:tcBorders>
              <w:bottom w:val="single" w:sz="8" w:color="CCFFFF"/>
              <w:right w:val="single" w:sz="8" w:color="99CCFF"/>
            </w:tcBorders>
            <w:shd w:val="clear" w:color="auto" w:fill="CCFFFF"/>
          </w:tcPr>
          <w:p>
            <w:pPr>
              <w:jc w:val="center"/>
              <w:ind w:left="390"/>
              <w:spacing w:after="0"/>
              <w:rPr>
                <w:sz w:val="20"/>
                <w:szCs w:val="20"/>
                <w:color w:val="auto"/>
              </w:rPr>
            </w:pPr>
            <w:r>
              <w:rPr>
                <w:rFonts w:ascii="Arial" w:cs="Arial" w:eastAsia="Arial" w:hAnsi="Arial"/>
                <w:sz w:val="18"/>
                <w:szCs w:val="18"/>
                <w:color w:val="auto"/>
              </w:rPr>
              <w:t>BRAZIL</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5"/>
              </w:rPr>
              <w:t>Tin</w:t>
            </w:r>
          </w:p>
        </w:tc>
        <w:tc>
          <w:tcPr>
            <w:tcW w:w="610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Thaisarco</w:t>
            </w:r>
          </w:p>
        </w:tc>
        <w:tc>
          <w:tcPr>
            <w:tcW w:w="3600" w:type="dxa"/>
            <w:vAlign w:val="bottom"/>
            <w:tcBorders>
              <w:top w:val="single" w:sz="8" w:color="99CCFF"/>
              <w:right w:val="single" w:sz="8" w:color="99CCFF"/>
            </w:tcBorders>
          </w:tcPr>
          <w:p>
            <w:pPr>
              <w:jc w:val="center"/>
              <w:ind w:left="390"/>
              <w:spacing w:after="0"/>
              <w:rPr>
                <w:sz w:val="20"/>
                <w:szCs w:val="20"/>
                <w:color w:val="auto"/>
              </w:rPr>
            </w:pPr>
            <w:r>
              <w:rPr>
                <w:rFonts w:ascii="Arial" w:cs="Arial" w:eastAsia="Arial" w:hAnsi="Arial"/>
                <w:sz w:val="18"/>
                <w:szCs w:val="18"/>
                <w:color w:val="auto"/>
              </w:rPr>
              <w:t>THAILAND</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100" w:type="dxa"/>
            <w:vAlign w:val="bottom"/>
            <w:tcBorders>
              <w:bottom w:val="single" w:sz="8" w:color="99CCFF"/>
            </w:tcBorders>
          </w:tcPr>
          <w:p>
            <w:pPr>
              <w:spacing w:after="0"/>
              <w:rPr>
                <w:sz w:val="2"/>
                <w:szCs w:val="2"/>
                <w:color w:val="auto"/>
              </w:rPr>
            </w:pPr>
          </w:p>
        </w:tc>
        <w:tc>
          <w:tcPr>
            <w:tcW w:w="360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5"/>
              </w:rPr>
              <w:t>Tin</w:t>
            </w:r>
          </w:p>
        </w:tc>
        <w:tc>
          <w:tcPr>
            <w:tcW w:w="610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Tuyen Quang Non-Ferrous Metals Joint Stock Company</w:t>
            </w:r>
          </w:p>
        </w:tc>
        <w:tc>
          <w:tcPr>
            <w:tcW w:w="3600" w:type="dxa"/>
            <w:vAlign w:val="bottom"/>
            <w:tcBorders>
              <w:bottom w:val="single" w:sz="8" w:color="CCFFFF"/>
              <w:right w:val="single" w:sz="8" w:color="99CCFF"/>
            </w:tcBorders>
            <w:shd w:val="clear" w:color="auto" w:fill="CCFFFF"/>
          </w:tcPr>
          <w:p>
            <w:pPr>
              <w:jc w:val="center"/>
              <w:ind w:left="390"/>
              <w:spacing w:after="0"/>
              <w:rPr>
                <w:sz w:val="20"/>
                <w:szCs w:val="20"/>
                <w:color w:val="auto"/>
              </w:rPr>
            </w:pPr>
            <w:r>
              <w:rPr>
                <w:rFonts w:ascii="Arial" w:cs="Arial" w:eastAsia="Arial" w:hAnsi="Arial"/>
                <w:sz w:val="18"/>
                <w:szCs w:val="18"/>
                <w:color w:val="auto"/>
              </w:rPr>
              <w:t>VIET NAM</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5"/>
              </w:rPr>
              <w:t>Tin</w:t>
            </w:r>
          </w:p>
        </w:tc>
        <w:tc>
          <w:tcPr>
            <w:tcW w:w="610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VQB Mineral and Trading Group JSC</w:t>
            </w:r>
          </w:p>
        </w:tc>
        <w:tc>
          <w:tcPr>
            <w:tcW w:w="3600" w:type="dxa"/>
            <w:vAlign w:val="bottom"/>
            <w:tcBorders>
              <w:top w:val="single" w:sz="8" w:color="99CCFF"/>
              <w:right w:val="single" w:sz="8" w:color="99CCFF"/>
            </w:tcBorders>
          </w:tcPr>
          <w:p>
            <w:pPr>
              <w:jc w:val="center"/>
              <w:ind w:left="390"/>
              <w:spacing w:after="0"/>
              <w:rPr>
                <w:sz w:val="20"/>
                <w:szCs w:val="20"/>
                <w:color w:val="auto"/>
              </w:rPr>
            </w:pPr>
            <w:r>
              <w:rPr>
                <w:rFonts w:ascii="Arial" w:cs="Arial" w:eastAsia="Arial" w:hAnsi="Arial"/>
                <w:sz w:val="18"/>
                <w:szCs w:val="18"/>
                <w:color w:val="auto"/>
              </w:rPr>
              <w:t>VIET NAM</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100" w:type="dxa"/>
            <w:vAlign w:val="bottom"/>
            <w:tcBorders>
              <w:bottom w:val="single" w:sz="8" w:color="99CCFF"/>
            </w:tcBorders>
          </w:tcPr>
          <w:p>
            <w:pPr>
              <w:spacing w:after="0"/>
              <w:rPr>
                <w:sz w:val="2"/>
                <w:szCs w:val="2"/>
                <w:color w:val="auto"/>
              </w:rPr>
            </w:pPr>
          </w:p>
        </w:tc>
        <w:tc>
          <w:tcPr>
            <w:tcW w:w="360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5"/>
              </w:rPr>
              <w:t>Tin</w:t>
            </w:r>
          </w:p>
        </w:tc>
        <w:tc>
          <w:tcPr>
            <w:tcW w:w="610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White Solder Metalurgia e Mineração Ltda.</w:t>
            </w:r>
          </w:p>
        </w:tc>
        <w:tc>
          <w:tcPr>
            <w:tcW w:w="3600" w:type="dxa"/>
            <w:vAlign w:val="bottom"/>
            <w:tcBorders>
              <w:bottom w:val="single" w:sz="8" w:color="CCFFFF"/>
              <w:right w:val="single" w:sz="8" w:color="99CCFF"/>
            </w:tcBorders>
            <w:shd w:val="clear" w:color="auto" w:fill="CCFFFF"/>
          </w:tcPr>
          <w:p>
            <w:pPr>
              <w:jc w:val="center"/>
              <w:ind w:left="390"/>
              <w:spacing w:after="0"/>
              <w:rPr>
                <w:sz w:val="20"/>
                <w:szCs w:val="20"/>
                <w:color w:val="auto"/>
              </w:rPr>
            </w:pPr>
            <w:r>
              <w:rPr>
                <w:rFonts w:ascii="Arial" w:cs="Arial" w:eastAsia="Arial" w:hAnsi="Arial"/>
                <w:sz w:val="18"/>
                <w:szCs w:val="18"/>
                <w:color w:val="auto"/>
              </w:rPr>
              <w:t>BRAZIL</w:t>
            </w:r>
          </w:p>
        </w:tc>
      </w:tr>
      <w:tr>
        <w:trPr>
          <w:trHeight w:val="237"/>
        </w:trPr>
        <w:tc>
          <w:tcPr>
            <w:tcW w:w="1740" w:type="dxa"/>
            <w:vAlign w:val="bottom"/>
            <w:tcBorders>
              <w:top w:val="single" w:sz="8" w:color="99CCFF"/>
              <w:left w:val="single" w:sz="8" w:color="99CCFF"/>
            </w:tcBorders>
          </w:tcPr>
          <w:p>
            <w:pPr>
              <w:jc w:val="center"/>
              <w:ind w:left="250"/>
              <w:spacing w:after="0"/>
              <w:rPr>
                <w:sz w:val="20"/>
                <w:szCs w:val="20"/>
                <w:color w:val="auto"/>
              </w:rPr>
            </w:pPr>
            <w:r>
              <w:rPr>
                <w:rFonts w:ascii="Arial" w:cs="Arial" w:eastAsia="Arial" w:hAnsi="Arial"/>
                <w:sz w:val="18"/>
                <w:szCs w:val="18"/>
                <w:color w:val="auto"/>
                <w:w w:val="95"/>
              </w:rPr>
              <w:t>Tin</w:t>
            </w:r>
          </w:p>
        </w:tc>
        <w:tc>
          <w:tcPr>
            <w:tcW w:w="610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Yunnan Chengfeng Non-ferrous Metals Co., Ltd.</w:t>
            </w:r>
          </w:p>
        </w:tc>
        <w:tc>
          <w:tcPr>
            <w:tcW w:w="3600" w:type="dxa"/>
            <w:vAlign w:val="bottom"/>
            <w:tcBorders>
              <w:top w:val="single" w:sz="8" w:color="99CCFF"/>
              <w:right w:val="single" w:sz="8" w:color="99CCFF"/>
            </w:tcBorders>
          </w:tcPr>
          <w:p>
            <w:pPr>
              <w:jc w:val="center"/>
              <w:ind w:left="390"/>
              <w:spacing w:after="0"/>
              <w:rPr>
                <w:sz w:val="20"/>
                <w:szCs w:val="20"/>
                <w:color w:val="auto"/>
              </w:rPr>
            </w:pPr>
            <w:r>
              <w:rPr>
                <w:rFonts w:ascii="Arial" w:cs="Arial" w:eastAsia="Arial" w:hAnsi="Arial"/>
                <w:sz w:val="18"/>
                <w:szCs w:val="18"/>
                <w:color w:val="auto"/>
                <w:w w:val="99"/>
              </w:rPr>
              <w:t>CHINA</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100" w:type="dxa"/>
            <w:vAlign w:val="bottom"/>
            <w:tcBorders>
              <w:bottom w:val="single" w:sz="8" w:color="99CCFF"/>
            </w:tcBorders>
          </w:tcPr>
          <w:p>
            <w:pPr>
              <w:spacing w:after="0"/>
              <w:rPr>
                <w:sz w:val="2"/>
                <w:szCs w:val="2"/>
                <w:color w:val="auto"/>
              </w:rPr>
            </w:pPr>
          </w:p>
        </w:tc>
        <w:tc>
          <w:tcPr>
            <w:tcW w:w="360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50"/>
              <w:spacing w:after="0"/>
              <w:rPr>
                <w:sz w:val="20"/>
                <w:szCs w:val="20"/>
                <w:color w:val="auto"/>
              </w:rPr>
            </w:pPr>
            <w:r>
              <w:rPr>
                <w:rFonts w:ascii="Arial" w:cs="Arial" w:eastAsia="Arial" w:hAnsi="Arial"/>
                <w:sz w:val="18"/>
                <w:szCs w:val="18"/>
                <w:color w:val="auto"/>
                <w:w w:val="95"/>
              </w:rPr>
              <w:t>Tin</w:t>
            </w:r>
          </w:p>
        </w:tc>
        <w:tc>
          <w:tcPr>
            <w:tcW w:w="610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Yunnan Tin Company Limited</w:t>
            </w:r>
          </w:p>
        </w:tc>
        <w:tc>
          <w:tcPr>
            <w:tcW w:w="3600" w:type="dxa"/>
            <w:vAlign w:val="bottom"/>
            <w:tcBorders>
              <w:bottom w:val="single" w:sz="8" w:color="CCFFFF"/>
              <w:right w:val="single" w:sz="8" w:color="99CCFF"/>
            </w:tcBorders>
            <w:shd w:val="clear" w:color="auto" w:fill="CCFFFF"/>
          </w:tcPr>
          <w:p>
            <w:pPr>
              <w:jc w:val="center"/>
              <w:ind w:left="390"/>
              <w:spacing w:after="0"/>
              <w:rPr>
                <w:sz w:val="20"/>
                <w:szCs w:val="20"/>
                <w:color w:val="auto"/>
              </w:rPr>
            </w:pPr>
            <w:r>
              <w:rPr>
                <w:rFonts w:ascii="Arial" w:cs="Arial" w:eastAsia="Arial" w:hAnsi="Arial"/>
                <w:sz w:val="18"/>
                <w:szCs w:val="18"/>
                <w:color w:val="auto"/>
                <w:w w:val="99"/>
              </w:rPr>
              <w:t>CHINA</w:t>
            </w:r>
          </w:p>
        </w:tc>
      </w:tr>
      <w:tr>
        <w:trPr>
          <w:trHeight w:val="237"/>
        </w:trPr>
        <w:tc>
          <w:tcPr>
            <w:tcW w:w="1740" w:type="dxa"/>
            <w:vAlign w:val="bottom"/>
            <w:tcBorders>
              <w:top w:val="single" w:sz="8" w:color="99CCFF"/>
              <w:left w:val="single" w:sz="8" w:color="99CCFF"/>
            </w:tcBorders>
          </w:tcPr>
          <w:p>
            <w:pPr>
              <w:jc w:val="center"/>
              <w:ind w:left="270"/>
              <w:spacing w:after="0"/>
              <w:rPr>
                <w:sz w:val="20"/>
                <w:szCs w:val="20"/>
                <w:color w:val="auto"/>
              </w:rPr>
            </w:pPr>
            <w:r>
              <w:rPr>
                <w:rFonts w:ascii="Arial" w:cs="Arial" w:eastAsia="Arial" w:hAnsi="Arial"/>
                <w:sz w:val="18"/>
                <w:szCs w:val="18"/>
                <w:color w:val="auto"/>
                <w:w w:val="87"/>
              </w:rPr>
              <w:t>Tungsten</w:t>
            </w:r>
          </w:p>
        </w:tc>
        <w:tc>
          <w:tcPr>
            <w:tcW w:w="610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A.L.M.T. TUNGSTEN Corp.</w:t>
            </w:r>
          </w:p>
        </w:tc>
        <w:tc>
          <w:tcPr>
            <w:tcW w:w="3600" w:type="dxa"/>
            <w:vAlign w:val="bottom"/>
            <w:tcBorders>
              <w:top w:val="single" w:sz="8" w:color="99CCFF"/>
              <w:right w:val="single" w:sz="8" w:color="99CCFF"/>
            </w:tcBorders>
          </w:tcPr>
          <w:p>
            <w:pPr>
              <w:jc w:val="center"/>
              <w:ind w:left="390"/>
              <w:spacing w:after="0"/>
              <w:rPr>
                <w:sz w:val="20"/>
                <w:szCs w:val="20"/>
                <w:color w:val="auto"/>
              </w:rPr>
            </w:pPr>
            <w:r>
              <w:rPr>
                <w:rFonts w:ascii="Arial" w:cs="Arial" w:eastAsia="Arial" w:hAnsi="Arial"/>
                <w:sz w:val="18"/>
                <w:szCs w:val="18"/>
                <w:color w:val="auto"/>
                <w:w w:val="96"/>
              </w:rPr>
              <w:t>JAPAN</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100" w:type="dxa"/>
            <w:vAlign w:val="bottom"/>
            <w:tcBorders>
              <w:bottom w:val="single" w:sz="8" w:color="99CCFF"/>
            </w:tcBorders>
          </w:tcPr>
          <w:p>
            <w:pPr>
              <w:spacing w:after="0"/>
              <w:rPr>
                <w:sz w:val="2"/>
                <w:szCs w:val="2"/>
                <w:color w:val="auto"/>
              </w:rPr>
            </w:pPr>
          </w:p>
        </w:tc>
        <w:tc>
          <w:tcPr>
            <w:tcW w:w="360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70"/>
              <w:spacing w:after="0"/>
              <w:rPr>
                <w:sz w:val="20"/>
                <w:szCs w:val="20"/>
                <w:color w:val="auto"/>
              </w:rPr>
            </w:pPr>
            <w:r>
              <w:rPr>
                <w:rFonts w:ascii="Arial" w:cs="Arial" w:eastAsia="Arial" w:hAnsi="Arial"/>
                <w:sz w:val="18"/>
                <w:szCs w:val="18"/>
                <w:color w:val="auto"/>
                <w:w w:val="87"/>
              </w:rPr>
              <w:t>Tungsten</w:t>
            </w:r>
          </w:p>
        </w:tc>
        <w:tc>
          <w:tcPr>
            <w:tcW w:w="610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Asia Tungsten Products Vietnam Ltd.</w:t>
            </w:r>
          </w:p>
        </w:tc>
        <w:tc>
          <w:tcPr>
            <w:tcW w:w="3600" w:type="dxa"/>
            <w:vAlign w:val="bottom"/>
            <w:tcBorders>
              <w:bottom w:val="single" w:sz="8" w:color="CCFFFF"/>
              <w:right w:val="single" w:sz="8" w:color="99CCFF"/>
            </w:tcBorders>
            <w:shd w:val="clear" w:color="auto" w:fill="CCFFFF"/>
          </w:tcPr>
          <w:p>
            <w:pPr>
              <w:jc w:val="center"/>
              <w:ind w:left="390"/>
              <w:spacing w:after="0"/>
              <w:rPr>
                <w:sz w:val="20"/>
                <w:szCs w:val="20"/>
                <w:color w:val="auto"/>
              </w:rPr>
            </w:pPr>
            <w:r>
              <w:rPr>
                <w:rFonts w:ascii="Arial" w:cs="Arial" w:eastAsia="Arial" w:hAnsi="Arial"/>
                <w:sz w:val="18"/>
                <w:szCs w:val="18"/>
                <w:color w:val="auto"/>
              </w:rPr>
              <w:t>VIET NAM</w:t>
            </w:r>
          </w:p>
        </w:tc>
      </w:tr>
      <w:tr>
        <w:trPr>
          <w:trHeight w:val="237"/>
        </w:trPr>
        <w:tc>
          <w:tcPr>
            <w:tcW w:w="1740" w:type="dxa"/>
            <w:vAlign w:val="bottom"/>
            <w:tcBorders>
              <w:top w:val="single" w:sz="8" w:color="99CCFF"/>
              <w:left w:val="single" w:sz="8" w:color="99CCFF"/>
            </w:tcBorders>
          </w:tcPr>
          <w:p>
            <w:pPr>
              <w:jc w:val="center"/>
              <w:ind w:left="270"/>
              <w:spacing w:after="0"/>
              <w:rPr>
                <w:sz w:val="20"/>
                <w:szCs w:val="20"/>
                <w:color w:val="auto"/>
              </w:rPr>
            </w:pPr>
            <w:r>
              <w:rPr>
                <w:rFonts w:ascii="Arial" w:cs="Arial" w:eastAsia="Arial" w:hAnsi="Arial"/>
                <w:sz w:val="18"/>
                <w:szCs w:val="18"/>
                <w:color w:val="auto"/>
                <w:w w:val="87"/>
              </w:rPr>
              <w:t>Tungsten</w:t>
            </w:r>
          </w:p>
        </w:tc>
        <w:tc>
          <w:tcPr>
            <w:tcW w:w="610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Chenzhou Diamond Tungsten Products Co., Ltd.</w:t>
            </w:r>
          </w:p>
        </w:tc>
        <w:tc>
          <w:tcPr>
            <w:tcW w:w="3600" w:type="dxa"/>
            <w:vAlign w:val="bottom"/>
            <w:tcBorders>
              <w:top w:val="single" w:sz="8" w:color="99CCFF"/>
              <w:right w:val="single" w:sz="8" w:color="99CCFF"/>
            </w:tcBorders>
          </w:tcPr>
          <w:p>
            <w:pPr>
              <w:jc w:val="center"/>
              <w:ind w:left="390"/>
              <w:spacing w:after="0"/>
              <w:rPr>
                <w:sz w:val="20"/>
                <w:szCs w:val="20"/>
                <w:color w:val="auto"/>
              </w:rPr>
            </w:pPr>
            <w:r>
              <w:rPr>
                <w:rFonts w:ascii="Arial" w:cs="Arial" w:eastAsia="Arial" w:hAnsi="Arial"/>
                <w:sz w:val="18"/>
                <w:szCs w:val="18"/>
                <w:color w:val="auto"/>
                <w:w w:val="99"/>
              </w:rPr>
              <w:t>CHINA</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100" w:type="dxa"/>
            <w:vAlign w:val="bottom"/>
            <w:tcBorders>
              <w:bottom w:val="single" w:sz="8" w:color="99CCFF"/>
            </w:tcBorders>
          </w:tcPr>
          <w:p>
            <w:pPr>
              <w:spacing w:after="0"/>
              <w:rPr>
                <w:sz w:val="2"/>
                <w:szCs w:val="2"/>
                <w:color w:val="auto"/>
              </w:rPr>
            </w:pPr>
          </w:p>
        </w:tc>
        <w:tc>
          <w:tcPr>
            <w:tcW w:w="360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70"/>
              <w:spacing w:after="0"/>
              <w:rPr>
                <w:sz w:val="20"/>
                <w:szCs w:val="20"/>
                <w:color w:val="auto"/>
              </w:rPr>
            </w:pPr>
            <w:r>
              <w:rPr>
                <w:rFonts w:ascii="Arial" w:cs="Arial" w:eastAsia="Arial" w:hAnsi="Arial"/>
                <w:sz w:val="18"/>
                <w:szCs w:val="18"/>
                <w:color w:val="auto"/>
                <w:w w:val="87"/>
              </w:rPr>
              <w:t>Tungsten</w:t>
            </w:r>
          </w:p>
        </w:tc>
        <w:tc>
          <w:tcPr>
            <w:tcW w:w="610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Chongyi Zhangyuan Tungsten Co., Ltd.</w:t>
            </w:r>
          </w:p>
        </w:tc>
        <w:tc>
          <w:tcPr>
            <w:tcW w:w="3600" w:type="dxa"/>
            <w:vAlign w:val="bottom"/>
            <w:tcBorders>
              <w:bottom w:val="single" w:sz="8" w:color="CCFFFF"/>
              <w:right w:val="single" w:sz="8" w:color="99CCFF"/>
            </w:tcBorders>
            <w:shd w:val="clear" w:color="auto" w:fill="CCFFFF"/>
          </w:tcPr>
          <w:p>
            <w:pPr>
              <w:jc w:val="center"/>
              <w:ind w:left="390"/>
              <w:spacing w:after="0"/>
              <w:rPr>
                <w:sz w:val="20"/>
                <w:szCs w:val="20"/>
                <w:color w:val="auto"/>
              </w:rPr>
            </w:pPr>
            <w:r>
              <w:rPr>
                <w:rFonts w:ascii="Arial" w:cs="Arial" w:eastAsia="Arial" w:hAnsi="Arial"/>
                <w:sz w:val="18"/>
                <w:szCs w:val="18"/>
                <w:color w:val="auto"/>
                <w:w w:val="99"/>
              </w:rPr>
              <w:t>CHINA</w:t>
            </w:r>
          </w:p>
        </w:tc>
      </w:tr>
      <w:tr>
        <w:trPr>
          <w:trHeight w:val="237"/>
        </w:trPr>
        <w:tc>
          <w:tcPr>
            <w:tcW w:w="1740" w:type="dxa"/>
            <w:vAlign w:val="bottom"/>
            <w:tcBorders>
              <w:top w:val="single" w:sz="8" w:color="99CCFF"/>
              <w:left w:val="single" w:sz="8" w:color="99CCFF"/>
            </w:tcBorders>
          </w:tcPr>
          <w:p>
            <w:pPr>
              <w:jc w:val="center"/>
              <w:ind w:left="270"/>
              <w:spacing w:after="0"/>
              <w:rPr>
                <w:sz w:val="20"/>
                <w:szCs w:val="20"/>
                <w:color w:val="auto"/>
              </w:rPr>
            </w:pPr>
            <w:r>
              <w:rPr>
                <w:rFonts w:ascii="Arial" w:cs="Arial" w:eastAsia="Arial" w:hAnsi="Arial"/>
                <w:sz w:val="18"/>
                <w:szCs w:val="18"/>
                <w:color w:val="auto"/>
                <w:w w:val="87"/>
              </w:rPr>
              <w:t>Tungsten</w:t>
            </w:r>
          </w:p>
        </w:tc>
        <w:tc>
          <w:tcPr>
            <w:tcW w:w="610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Dayu Jincheng Tungsten Industry Co., Ltd.</w:t>
            </w:r>
          </w:p>
        </w:tc>
        <w:tc>
          <w:tcPr>
            <w:tcW w:w="3600" w:type="dxa"/>
            <w:vAlign w:val="bottom"/>
            <w:tcBorders>
              <w:top w:val="single" w:sz="8" w:color="99CCFF"/>
              <w:right w:val="single" w:sz="8" w:color="99CCFF"/>
            </w:tcBorders>
          </w:tcPr>
          <w:p>
            <w:pPr>
              <w:jc w:val="center"/>
              <w:ind w:left="390"/>
              <w:spacing w:after="0"/>
              <w:rPr>
                <w:sz w:val="20"/>
                <w:szCs w:val="20"/>
                <w:color w:val="auto"/>
              </w:rPr>
            </w:pPr>
            <w:r>
              <w:rPr>
                <w:rFonts w:ascii="Arial" w:cs="Arial" w:eastAsia="Arial" w:hAnsi="Arial"/>
                <w:sz w:val="18"/>
                <w:szCs w:val="18"/>
                <w:color w:val="auto"/>
                <w:w w:val="99"/>
              </w:rPr>
              <w:t>CHINA</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100" w:type="dxa"/>
            <w:vAlign w:val="bottom"/>
            <w:tcBorders>
              <w:bottom w:val="single" w:sz="8" w:color="99CCFF"/>
            </w:tcBorders>
          </w:tcPr>
          <w:p>
            <w:pPr>
              <w:spacing w:after="0"/>
              <w:rPr>
                <w:sz w:val="2"/>
                <w:szCs w:val="2"/>
                <w:color w:val="auto"/>
              </w:rPr>
            </w:pPr>
          </w:p>
        </w:tc>
        <w:tc>
          <w:tcPr>
            <w:tcW w:w="360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70"/>
              <w:spacing w:after="0"/>
              <w:rPr>
                <w:sz w:val="20"/>
                <w:szCs w:val="20"/>
                <w:color w:val="auto"/>
              </w:rPr>
            </w:pPr>
            <w:r>
              <w:rPr>
                <w:rFonts w:ascii="Arial" w:cs="Arial" w:eastAsia="Arial" w:hAnsi="Arial"/>
                <w:sz w:val="18"/>
                <w:szCs w:val="18"/>
                <w:color w:val="auto"/>
                <w:w w:val="87"/>
              </w:rPr>
              <w:t>Tungsten</w:t>
            </w:r>
          </w:p>
        </w:tc>
        <w:tc>
          <w:tcPr>
            <w:tcW w:w="610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Dayu Weiliang Tungsten Co., Ltd.</w:t>
            </w:r>
          </w:p>
        </w:tc>
        <w:tc>
          <w:tcPr>
            <w:tcW w:w="3600" w:type="dxa"/>
            <w:vAlign w:val="bottom"/>
            <w:tcBorders>
              <w:bottom w:val="single" w:sz="8" w:color="CCFFFF"/>
              <w:right w:val="single" w:sz="8" w:color="99CCFF"/>
            </w:tcBorders>
            <w:shd w:val="clear" w:color="auto" w:fill="CCFFFF"/>
          </w:tcPr>
          <w:p>
            <w:pPr>
              <w:jc w:val="center"/>
              <w:ind w:left="390"/>
              <w:spacing w:after="0"/>
              <w:rPr>
                <w:sz w:val="20"/>
                <w:szCs w:val="20"/>
                <w:color w:val="auto"/>
              </w:rPr>
            </w:pPr>
            <w:r>
              <w:rPr>
                <w:rFonts w:ascii="Arial" w:cs="Arial" w:eastAsia="Arial" w:hAnsi="Arial"/>
                <w:sz w:val="18"/>
                <w:szCs w:val="18"/>
                <w:color w:val="auto"/>
                <w:w w:val="99"/>
              </w:rPr>
              <w:t>CHINA</w:t>
            </w:r>
          </w:p>
        </w:tc>
      </w:tr>
      <w:tr>
        <w:trPr>
          <w:trHeight w:val="237"/>
        </w:trPr>
        <w:tc>
          <w:tcPr>
            <w:tcW w:w="1740" w:type="dxa"/>
            <w:vAlign w:val="bottom"/>
            <w:tcBorders>
              <w:top w:val="single" w:sz="8" w:color="99CCFF"/>
              <w:left w:val="single" w:sz="8" w:color="99CCFF"/>
            </w:tcBorders>
          </w:tcPr>
          <w:p>
            <w:pPr>
              <w:jc w:val="center"/>
              <w:ind w:left="270"/>
              <w:spacing w:after="0"/>
              <w:rPr>
                <w:sz w:val="20"/>
                <w:szCs w:val="20"/>
                <w:color w:val="auto"/>
              </w:rPr>
            </w:pPr>
            <w:r>
              <w:rPr>
                <w:rFonts w:ascii="Arial" w:cs="Arial" w:eastAsia="Arial" w:hAnsi="Arial"/>
                <w:sz w:val="18"/>
                <w:szCs w:val="18"/>
                <w:color w:val="auto"/>
                <w:w w:val="87"/>
              </w:rPr>
              <w:t>Tungsten</w:t>
            </w:r>
          </w:p>
        </w:tc>
        <w:tc>
          <w:tcPr>
            <w:tcW w:w="610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Fujian Jinxin Tungsten Co., Ltd.</w:t>
            </w:r>
          </w:p>
        </w:tc>
        <w:tc>
          <w:tcPr>
            <w:tcW w:w="3600" w:type="dxa"/>
            <w:vAlign w:val="bottom"/>
            <w:tcBorders>
              <w:top w:val="single" w:sz="8" w:color="99CCFF"/>
              <w:right w:val="single" w:sz="8" w:color="99CCFF"/>
            </w:tcBorders>
          </w:tcPr>
          <w:p>
            <w:pPr>
              <w:jc w:val="center"/>
              <w:ind w:left="390"/>
              <w:spacing w:after="0"/>
              <w:rPr>
                <w:sz w:val="20"/>
                <w:szCs w:val="20"/>
                <w:color w:val="auto"/>
              </w:rPr>
            </w:pPr>
            <w:r>
              <w:rPr>
                <w:rFonts w:ascii="Arial" w:cs="Arial" w:eastAsia="Arial" w:hAnsi="Arial"/>
                <w:sz w:val="18"/>
                <w:szCs w:val="18"/>
                <w:color w:val="auto"/>
                <w:w w:val="99"/>
              </w:rPr>
              <w:t>CHINA</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100" w:type="dxa"/>
            <w:vAlign w:val="bottom"/>
            <w:tcBorders>
              <w:bottom w:val="single" w:sz="8" w:color="99CCFF"/>
            </w:tcBorders>
          </w:tcPr>
          <w:p>
            <w:pPr>
              <w:spacing w:after="0"/>
              <w:rPr>
                <w:sz w:val="2"/>
                <w:szCs w:val="2"/>
                <w:color w:val="auto"/>
              </w:rPr>
            </w:pPr>
          </w:p>
        </w:tc>
        <w:tc>
          <w:tcPr>
            <w:tcW w:w="360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70"/>
              <w:spacing w:after="0"/>
              <w:rPr>
                <w:sz w:val="20"/>
                <w:szCs w:val="20"/>
                <w:color w:val="auto"/>
              </w:rPr>
            </w:pPr>
            <w:r>
              <w:rPr>
                <w:rFonts w:ascii="Arial" w:cs="Arial" w:eastAsia="Arial" w:hAnsi="Arial"/>
                <w:sz w:val="18"/>
                <w:szCs w:val="18"/>
                <w:color w:val="auto"/>
                <w:w w:val="87"/>
              </w:rPr>
              <w:t>Tungsten</w:t>
            </w:r>
          </w:p>
        </w:tc>
        <w:tc>
          <w:tcPr>
            <w:tcW w:w="610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Ganxian Shirui New Material Co., Ltd.</w:t>
            </w:r>
          </w:p>
        </w:tc>
        <w:tc>
          <w:tcPr>
            <w:tcW w:w="3600" w:type="dxa"/>
            <w:vAlign w:val="bottom"/>
            <w:tcBorders>
              <w:bottom w:val="single" w:sz="8" w:color="CCFFFF"/>
              <w:right w:val="single" w:sz="8" w:color="99CCFF"/>
            </w:tcBorders>
            <w:shd w:val="clear" w:color="auto" w:fill="CCFFFF"/>
          </w:tcPr>
          <w:p>
            <w:pPr>
              <w:jc w:val="center"/>
              <w:ind w:left="390"/>
              <w:spacing w:after="0"/>
              <w:rPr>
                <w:sz w:val="20"/>
                <w:szCs w:val="20"/>
                <w:color w:val="auto"/>
              </w:rPr>
            </w:pPr>
            <w:r>
              <w:rPr>
                <w:rFonts w:ascii="Arial" w:cs="Arial" w:eastAsia="Arial" w:hAnsi="Arial"/>
                <w:sz w:val="18"/>
                <w:szCs w:val="18"/>
                <w:color w:val="auto"/>
                <w:w w:val="99"/>
              </w:rPr>
              <w:t>CHINA</w:t>
            </w:r>
          </w:p>
        </w:tc>
      </w:tr>
      <w:tr>
        <w:trPr>
          <w:trHeight w:val="237"/>
        </w:trPr>
        <w:tc>
          <w:tcPr>
            <w:tcW w:w="1740" w:type="dxa"/>
            <w:vAlign w:val="bottom"/>
            <w:tcBorders>
              <w:top w:val="single" w:sz="8" w:color="99CCFF"/>
              <w:left w:val="single" w:sz="8" w:color="99CCFF"/>
            </w:tcBorders>
          </w:tcPr>
          <w:p>
            <w:pPr>
              <w:jc w:val="center"/>
              <w:ind w:left="270"/>
              <w:spacing w:after="0"/>
              <w:rPr>
                <w:sz w:val="20"/>
                <w:szCs w:val="20"/>
                <w:color w:val="auto"/>
              </w:rPr>
            </w:pPr>
            <w:r>
              <w:rPr>
                <w:rFonts w:ascii="Arial" w:cs="Arial" w:eastAsia="Arial" w:hAnsi="Arial"/>
                <w:sz w:val="18"/>
                <w:szCs w:val="18"/>
                <w:color w:val="auto"/>
                <w:w w:val="87"/>
              </w:rPr>
              <w:t>Tungsten</w:t>
            </w:r>
          </w:p>
        </w:tc>
        <w:tc>
          <w:tcPr>
            <w:tcW w:w="610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Ganzhou Huaxing Tungsten Products Co., Ltd.</w:t>
            </w:r>
          </w:p>
        </w:tc>
        <w:tc>
          <w:tcPr>
            <w:tcW w:w="3600" w:type="dxa"/>
            <w:vAlign w:val="bottom"/>
            <w:tcBorders>
              <w:top w:val="single" w:sz="8" w:color="99CCFF"/>
              <w:right w:val="single" w:sz="8" w:color="99CCFF"/>
            </w:tcBorders>
          </w:tcPr>
          <w:p>
            <w:pPr>
              <w:jc w:val="center"/>
              <w:ind w:left="390"/>
              <w:spacing w:after="0"/>
              <w:rPr>
                <w:sz w:val="20"/>
                <w:szCs w:val="20"/>
                <w:color w:val="auto"/>
              </w:rPr>
            </w:pPr>
            <w:r>
              <w:rPr>
                <w:rFonts w:ascii="Arial" w:cs="Arial" w:eastAsia="Arial" w:hAnsi="Arial"/>
                <w:sz w:val="18"/>
                <w:szCs w:val="18"/>
                <w:color w:val="auto"/>
                <w:w w:val="99"/>
              </w:rPr>
              <w:t>CHINA</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100" w:type="dxa"/>
            <w:vAlign w:val="bottom"/>
            <w:tcBorders>
              <w:bottom w:val="single" w:sz="8" w:color="99CCFF"/>
            </w:tcBorders>
          </w:tcPr>
          <w:p>
            <w:pPr>
              <w:spacing w:after="0"/>
              <w:rPr>
                <w:sz w:val="2"/>
                <w:szCs w:val="2"/>
                <w:color w:val="auto"/>
              </w:rPr>
            </w:pPr>
          </w:p>
        </w:tc>
        <w:tc>
          <w:tcPr>
            <w:tcW w:w="360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70"/>
              <w:spacing w:after="0"/>
              <w:rPr>
                <w:sz w:val="20"/>
                <w:szCs w:val="20"/>
                <w:color w:val="auto"/>
              </w:rPr>
            </w:pPr>
            <w:r>
              <w:rPr>
                <w:rFonts w:ascii="Arial" w:cs="Arial" w:eastAsia="Arial" w:hAnsi="Arial"/>
                <w:sz w:val="18"/>
                <w:szCs w:val="18"/>
                <w:color w:val="auto"/>
                <w:w w:val="87"/>
              </w:rPr>
              <w:t>Tungsten</w:t>
            </w:r>
          </w:p>
        </w:tc>
        <w:tc>
          <w:tcPr>
            <w:tcW w:w="610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Ganzhou Jiangwu Ferrotungsten Co., Ltd.</w:t>
            </w:r>
          </w:p>
        </w:tc>
        <w:tc>
          <w:tcPr>
            <w:tcW w:w="3600" w:type="dxa"/>
            <w:vAlign w:val="bottom"/>
            <w:tcBorders>
              <w:bottom w:val="single" w:sz="8" w:color="CCFFFF"/>
              <w:right w:val="single" w:sz="8" w:color="99CCFF"/>
            </w:tcBorders>
            <w:shd w:val="clear" w:color="auto" w:fill="CCFFFF"/>
          </w:tcPr>
          <w:p>
            <w:pPr>
              <w:jc w:val="center"/>
              <w:ind w:left="390"/>
              <w:spacing w:after="0"/>
              <w:rPr>
                <w:sz w:val="20"/>
                <w:szCs w:val="20"/>
                <w:color w:val="auto"/>
              </w:rPr>
            </w:pPr>
            <w:r>
              <w:rPr>
                <w:rFonts w:ascii="Arial" w:cs="Arial" w:eastAsia="Arial" w:hAnsi="Arial"/>
                <w:sz w:val="18"/>
                <w:szCs w:val="18"/>
                <w:color w:val="auto"/>
                <w:w w:val="99"/>
              </w:rPr>
              <w:t>CHINA</w:t>
            </w:r>
          </w:p>
        </w:tc>
      </w:tr>
      <w:tr>
        <w:trPr>
          <w:trHeight w:val="237"/>
        </w:trPr>
        <w:tc>
          <w:tcPr>
            <w:tcW w:w="1740" w:type="dxa"/>
            <w:vAlign w:val="bottom"/>
            <w:tcBorders>
              <w:top w:val="single" w:sz="8" w:color="99CCFF"/>
              <w:left w:val="single" w:sz="8" w:color="99CCFF"/>
            </w:tcBorders>
          </w:tcPr>
          <w:p>
            <w:pPr>
              <w:jc w:val="center"/>
              <w:ind w:left="270"/>
              <w:spacing w:after="0"/>
              <w:rPr>
                <w:sz w:val="20"/>
                <w:szCs w:val="20"/>
                <w:color w:val="auto"/>
              </w:rPr>
            </w:pPr>
            <w:r>
              <w:rPr>
                <w:rFonts w:ascii="Arial" w:cs="Arial" w:eastAsia="Arial" w:hAnsi="Arial"/>
                <w:sz w:val="18"/>
                <w:szCs w:val="18"/>
                <w:color w:val="auto"/>
                <w:w w:val="87"/>
              </w:rPr>
              <w:t>Tungsten</w:t>
            </w:r>
          </w:p>
        </w:tc>
        <w:tc>
          <w:tcPr>
            <w:tcW w:w="610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Ganzhou Non-ferrous Metals Smelting Co., Ltd.</w:t>
            </w:r>
          </w:p>
        </w:tc>
        <w:tc>
          <w:tcPr>
            <w:tcW w:w="3600" w:type="dxa"/>
            <w:vAlign w:val="bottom"/>
            <w:tcBorders>
              <w:top w:val="single" w:sz="8" w:color="99CCFF"/>
              <w:right w:val="single" w:sz="8" w:color="99CCFF"/>
            </w:tcBorders>
          </w:tcPr>
          <w:p>
            <w:pPr>
              <w:jc w:val="center"/>
              <w:ind w:left="390"/>
              <w:spacing w:after="0"/>
              <w:rPr>
                <w:sz w:val="20"/>
                <w:szCs w:val="20"/>
                <w:color w:val="auto"/>
              </w:rPr>
            </w:pPr>
            <w:r>
              <w:rPr>
                <w:rFonts w:ascii="Arial" w:cs="Arial" w:eastAsia="Arial" w:hAnsi="Arial"/>
                <w:sz w:val="18"/>
                <w:szCs w:val="18"/>
                <w:color w:val="auto"/>
                <w:w w:val="99"/>
              </w:rPr>
              <w:t>CHINA</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100" w:type="dxa"/>
            <w:vAlign w:val="bottom"/>
            <w:tcBorders>
              <w:bottom w:val="single" w:sz="8" w:color="99CCFF"/>
            </w:tcBorders>
          </w:tcPr>
          <w:p>
            <w:pPr>
              <w:spacing w:after="0"/>
              <w:rPr>
                <w:sz w:val="2"/>
                <w:szCs w:val="2"/>
                <w:color w:val="auto"/>
              </w:rPr>
            </w:pPr>
          </w:p>
        </w:tc>
        <w:tc>
          <w:tcPr>
            <w:tcW w:w="360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70"/>
              <w:spacing w:after="0"/>
              <w:rPr>
                <w:sz w:val="20"/>
                <w:szCs w:val="20"/>
                <w:color w:val="auto"/>
              </w:rPr>
            </w:pPr>
            <w:r>
              <w:rPr>
                <w:rFonts w:ascii="Arial" w:cs="Arial" w:eastAsia="Arial" w:hAnsi="Arial"/>
                <w:sz w:val="18"/>
                <w:szCs w:val="18"/>
                <w:color w:val="auto"/>
                <w:w w:val="87"/>
              </w:rPr>
              <w:t>Tungsten</w:t>
            </w:r>
          </w:p>
        </w:tc>
        <w:tc>
          <w:tcPr>
            <w:tcW w:w="610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Ganzhou Seadragon W &amp; Mo Co., Ltd.</w:t>
            </w:r>
          </w:p>
        </w:tc>
        <w:tc>
          <w:tcPr>
            <w:tcW w:w="3600" w:type="dxa"/>
            <w:vAlign w:val="bottom"/>
            <w:tcBorders>
              <w:bottom w:val="single" w:sz="8" w:color="CCFFFF"/>
              <w:right w:val="single" w:sz="8" w:color="99CCFF"/>
            </w:tcBorders>
            <w:shd w:val="clear" w:color="auto" w:fill="CCFFFF"/>
          </w:tcPr>
          <w:p>
            <w:pPr>
              <w:jc w:val="center"/>
              <w:ind w:left="390"/>
              <w:spacing w:after="0"/>
              <w:rPr>
                <w:sz w:val="20"/>
                <w:szCs w:val="20"/>
                <w:color w:val="auto"/>
              </w:rPr>
            </w:pPr>
            <w:r>
              <w:rPr>
                <w:rFonts w:ascii="Arial" w:cs="Arial" w:eastAsia="Arial" w:hAnsi="Arial"/>
                <w:sz w:val="18"/>
                <w:szCs w:val="18"/>
                <w:color w:val="auto"/>
                <w:w w:val="99"/>
              </w:rPr>
              <w:t>CHINA</w:t>
            </w:r>
          </w:p>
        </w:tc>
      </w:tr>
      <w:tr>
        <w:trPr>
          <w:trHeight w:val="237"/>
        </w:trPr>
        <w:tc>
          <w:tcPr>
            <w:tcW w:w="1740" w:type="dxa"/>
            <w:vAlign w:val="bottom"/>
            <w:tcBorders>
              <w:top w:val="single" w:sz="8" w:color="99CCFF"/>
              <w:left w:val="single" w:sz="8" w:color="99CCFF"/>
            </w:tcBorders>
          </w:tcPr>
          <w:p>
            <w:pPr>
              <w:jc w:val="center"/>
              <w:ind w:left="270"/>
              <w:spacing w:after="0"/>
              <w:rPr>
                <w:sz w:val="20"/>
                <w:szCs w:val="20"/>
                <w:color w:val="auto"/>
              </w:rPr>
            </w:pPr>
            <w:r>
              <w:rPr>
                <w:rFonts w:ascii="Arial" w:cs="Arial" w:eastAsia="Arial" w:hAnsi="Arial"/>
                <w:sz w:val="18"/>
                <w:szCs w:val="18"/>
                <w:color w:val="auto"/>
                <w:w w:val="87"/>
              </w:rPr>
              <w:t>Tungsten</w:t>
            </w:r>
          </w:p>
        </w:tc>
        <w:tc>
          <w:tcPr>
            <w:tcW w:w="610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Ganzhou Yatai Tungsten Co., Ltd.</w:t>
            </w:r>
          </w:p>
        </w:tc>
        <w:tc>
          <w:tcPr>
            <w:tcW w:w="3600" w:type="dxa"/>
            <w:vAlign w:val="bottom"/>
            <w:tcBorders>
              <w:top w:val="single" w:sz="8" w:color="99CCFF"/>
              <w:right w:val="single" w:sz="8" w:color="99CCFF"/>
            </w:tcBorders>
          </w:tcPr>
          <w:p>
            <w:pPr>
              <w:jc w:val="center"/>
              <w:ind w:left="390"/>
              <w:spacing w:after="0"/>
              <w:rPr>
                <w:sz w:val="20"/>
                <w:szCs w:val="20"/>
                <w:color w:val="auto"/>
              </w:rPr>
            </w:pPr>
            <w:r>
              <w:rPr>
                <w:rFonts w:ascii="Arial" w:cs="Arial" w:eastAsia="Arial" w:hAnsi="Arial"/>
                <w:sz w:val="18"/>
                <w:szCs w:val="18"/>
                <w:color w:val="auto"/>
                <w:w w:val="99"/>
              </w:rPr>
              <w:t>CHINA</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100" w:type="dxa"/>
            <w:vAlign w:val="bottom"/>
            <w:tcBorders>
              <w:bottom w:val="single" w:sz="8" w:color="99CCFF"/>
            </w:tcBorders>
          </w:tcPr>
          <w:p>
            <w:pPr>
              <w:spacing w:after="0"/>
              <w:rPr>
                <w:sz w:val="2"/>
                <w:szCs w:val="2"/>
                <w:color w:val="auto"/>
              </w:rPr>
            </w:pPr>
          </w:p>
        </w:tc>
        <w:tc>
          <w:tcPr>
            <w:tcW w:w="360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70"/>
              <w:spacing w:after="0"/>
              <w:rPr>
                <w:sz w:val="20"/>
                <w:szCs w:val="20"/>
                <w:color w:val="auto"/>
              </w:rPr>
            </w:pPr>
            <w:r>
              <w:rPr>
                <w:rFonts w:ascii="Arial" w:cs="Arial" w:eastAsia="Arial" w:hAnsi="Arial"/>
                <w:sz w:val="18"/>
                <w:szCs w:val="18"/>
                <w:color w:val="auto"/>
                <w:w w:val="87"/>
              </w:rPr>
              <w:t>Tungsten</w:t>
            </w:r>
          </w:p>
        </w:tc>
        <w:tc>
          <w:tcPr>
            <w:tcW w:w="610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Global Tungsten &amp; Powders Corp.</w:t>
            </w:r>
          </w:p>
        </w:tc>
        <w:tc>
          <w:tcPr>
            <w:tcW w:w="3600" w:type="dxa"/>
            <w:vAlign w:val="bottom"/>
            <w:tcBorders>
              <w:bottom w:val="single" w:sz="8" w:color="CCFFFF"/>
              <w:right w:val="single" w:sz="8" w:color="99CCFF"/>
            </w:tcBorders>
            <w:shd w:val="clear" w:color="auto" w:fill="CCFFFF"/>
          </w:tcPr>
          <w:p>
            <w:pPr>
              <w:jc w:val="center"/>
              <w:ind w:left="410"/>
              <w:spacing w:after="0"/>
              <w:rPr>
                <w:sz w:val="20"/>
                <w:szCs w:val="20"/>
                <w:color w:val="auto"/>
              </w:rPr>
            </w:pPr>
            <w:r>
              <w:rPr>
                <w:rFonts w:ascii="Arial" w:cs="Arial" w:eastAsia="Arial" w:hAnsi="Arial"/>
                <w:sz w:val="18"/>
                <w:szCs w:val="18"/>
                <w:color w:val="auto"/>
                <w:w w:val="94"/>
              </w:rPr>
              <w:t>UNITED STATES</w:t>
            </w:r>
          </w:p>
        </w:tc>
      </w:tr>
      <w:tr>
        <w:trPr>
          <w:trHeight w:val="237"/>
        </w:trPr>
        <w:tc>
          <w:tcPr>
            <w:tcW w:w="1740" w:type="dxa"/>
            <w:vAlign w:val="bottom"/>
            <w:tcBorders>
              <w:top w:val="single" w:sz="8" w:color="99CCFF"/>
              <w:left w:val="single" w:sz="8" w:color="99CCFF"/>
            </w:tcBorders>
          </w:tcPr>
          <w:p>
            <w:pPr>
              <w:jc w:val="center"/>
              <w:ind w:left="270"/>
              <w:spacing w:after="0"/>
              <w:rPr>
                <w:sz w:val="20"/>
                <w:szCs w:val="20"/>
                <w:color w:val="auto"/>
              </w:rPr>
            </w:pPr>
            <w:r>
              <w:rPr>
                <w:rFonts w:ascii="Arial" w:cs="Arial" w:eastAsia="Arial" w:hAnsi="Arial"/>
                <w:sz w:val="18"/>
                <w:szCs w:val="18"/>
                <w:color w:val="auto"/>
                <w:w w:val="87"/>
              </w:rPr>
              <w:t>Tungsten</w:t>
            </w:r>
          </w:p>
        </w:tc>
        <w:tc>
          <w:tcPr>
            <w:tcW w:w="610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Guangdong Xianglu Tungsten Co., Ltd.</w:t>
            </w:r>
          </w:p>
        </w:tc>
        <w:tc>
          <w:tcPr>
            <w:tcW w:w="3600" w:type="dxa"/>
            <w:vAlign w:val="bottom"/>
            <w:tcBorders>
              <w:top w:val="single" w:sz="8" w:color="99CCFF"/>
              <w:right w:val="single" w:sz="8" w:color="99CCFF"/>
            </w:tcBorders>
          </w:tcPr>
          <w:p>
            <w:pPr>
              <w:jc w:val="center"/>
              <w:ind w:left="390"/>
              <w:spacing w:after="0"/>
              <w:rPr>
                <w:sz w:val="20"/>
                <w:szCs w:val="20"/>
                <w:color w:val="auto"/>
              </w:rPr>
            </w:pPr>
            <w:r>
              <w:rPr>
                <w:rFonts w:ascii="Arial" w:cs="Arial" w:eastAsia="Arial" w:hAnsi="Arial"/>
                <w:sz w:val="18"/>
                <w:szCs w:val="18"/>
                <w:color w:val="auto"/>
                <w:w w:val="99"/>
              </w:rPr>
              <w:t>CHINA</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100" w:type="dxa"/>
            <w:vAlign w:val="bottom"/>
            <w:tcBorders>
              <w:bottom w:val="single" w:sz="8" w:color="99CCFF"/>
            </w:tcBorders>
          </w:tcPr>
          <w:p>
            <w:pPr>
              <w:spacing w:after="0"/>
              <w:rPr>
                <w:sz w:val="2"/>
                <w:szCs w:val="2"/>
                <w:color w:val="auto"/>
              </w:rPr>
            </w:pPr>
          </w:p>
        </w:tc>
        <w:tc>
          <w:tcPr>
            <w:tcW w:w="360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70"/>
              <w:spacing w:after="0"/>
              <w:rPr>
                <w:sz w:val="20"/>
                <w:szCs w:val="20"/>
                <w:color w:val="auto"/>
              </w:rPr>
            </w:pPr>
            <w:r>
              <w:rPr>
                <w:rFonts w:ascii="Arial" w:cs="Arial" w:eastAsia="Arial" w:hAnsi="Arial"/>
                <w:sz w:val="18"/>
                <w:szCs w:val="18"/>
                <w:color w:val="auto"/>
                <w:w w:val="87"/>
              </w:rPr>
              <w:t>Tungsten</w:t>
            </w:r>
          </w:p>
        </w:tc>
        <w:tc>
          <w:tcPr>
            <w:tcW w:w="610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H.C. Starck GmbH</w:t>
            </w:r>
          </w:p>
        </w:tc>
        <w:tc>
          <w:tcPr>
            <w:tcW w:w="3600" w:type="dxa"/>
            <w:vAlign w:val="bottom"/>
            <w:tcBorders>
              <w:bottom w:val="single" w:sz="8" w:color="CCFFFF"/>
              <w:right w:val="single" w:sz="8" w:color="99CCFF"/>
            </w:tcBorders>
            <w:shd w:val="clear" w:color="auto" w:fill="CCFFFF"/>
          </w:tcPr>
          <w:p>
            <w:pPr>
              <w:jc w:val="center"/>
              <w:ind w:left="390"/>
              <w:spacing w:after="0"/>
              <w:rPr>
                <w:sz w:val="20"/>
                <w:szCs w:val="20"/>
                <w:color w:val="auto"/>
              </w:rPr>
            </w:pPr>
            <w:r>
              <w:rPr>
                <w:rFonts w:ascii="Arial" w:cs="Arial" w:eastAsia="Arial" w:hAnsi="Arial"/>
                <w:sz w:val="18"/>
                <w:szCs w:val="18"/>
                <w:color w:val="auto"/>
              </w:rPr>
              <w:t>GERMANY</w:t>
            </w:r>
          </w:p>
        </w:tc>
      </w:tr>
      <w:tr>
        <w:trPr>
          <w:trHeight w:val="237"/>
        </w:trPr>
        <w:tc>
          <w:tcPr>
            <w:tcW w:w="1740" w:type="dxa"/>
            <w:vAlign w:val="bottom"/>
            <w:tcBorders>
              <w:top w:val="single" w:sz="8" w:color="99CCFF"/>
              <w:left w:val="single" w:sz="8" w:color="99CCFF"/>
            </w:tcBorders>
          </w:tcPr>
          <w:p>
            <w:pPr>
              <w:jc w:val="center"/>
              <w:ind w:left="270"/>
              <w:spacing w:after="0"/>
              <w:rPr>
                <w:sz w:val="20"/>
                <w:szCs w:val="20"/>
                <w:color w:val="auto"/>
              </w:rPr>
            </w:pPr>
            <w:r>
              <w:rPr>
                <w:rFonts w:ascii="Arial" w:cs="Arial" w:eastAsia="Arial" w:hAnsi="Arial"/>
                <w:sz w:val="18"/>
                <w:szCs w:val="18"/>
                <w:color w:val="auto"/>
                <w:w w:val="87"/>
              </w:rPr>
              <w:t>Tungsten</w:t>
            </w:r>
          </w:p>
        </w:tc>
        <w:tc>
          <w:tcPr>
            <w:tcW w:w="610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H.C. Starck Smelting GmbH &amp; Co.KG</w:t>
            </w:r>
          </w:p>
        </w:tc>
        <w:tc>
          <w:tcPr>
            <w:tcW w:w="3600" w:type="dxa"/>
            <w:vAlign w:val="bottom"/>
            <w:tcBorders>
              <w:top w:val="single" w:sz="8" w:color="99CCFF"/>
              <w:right w:val="single" w:sz="8" w:color="99CCFF"/>
            </w:tcBorders>
          </w:tcPr>
          <w:p>
            <w:pPr>
              <w:jc w:val="center"/>
              <w:ind w:left="390"/>
              <w:spacing w:after="0"/>
              <w:rPr>
                <w:sz w:val="20"/>
                <w:szCs w:val="20"/>
                <w:color w:val="auto"/>
              </w:rPr>
            </w:pPr>
            <w:r>
              <w:rPr>
                <w:rFonts w:ascii="Arial" w:cs="Arial" w:eastAsia="Arial" w:hAnsi="Arial"/>
                <w:sz w:val="18"/>
                <w:szCs w:val="18"/>
                <w:color w:val="auto"/>
              </w:rPr>
              <w:t>GERMANY</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100" w:type="dxa"/>
            <w:vAlign w:val="bottom"/>
            <w:tcBorders>
              <w:bottom w:val="single" w:sz="8" w:color="99CCFF"/>
            </w:tcBorders>
          </w:tcPr>
          <w:p>
            <w:pPr>
              <w:spacing w:after="0"/>
              <w:rPr>
                <w:sz w:val="2"/>
                <w:szCs w:val="2"/>
                <w:color w:val="auto"/>
              </w:rPr>
            </w:pPr>
          </w:p>
        </w:tc>
        <w:tc>
          <w:tcPr>
            <w:tcW w:w="360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70"/>
              <w:spacing w:after="0"/>
              <w:rPr>
                <w:sz w:val="20"/>
                <w:szCs w:val="20"/>
                <w:color w:val="auto"/>
              </w:rPr>
            </w:pPr>
            <w:r>
              <w:rPr>
                <w:rFonts w:ascii="Arial" w:cs="Arial" w:eastAsia="Arial" w:hAnsi="Arial"/>
                <w:sz w:val="18"/>
                <w:szCs w:val="18"/>
                <w:color w:val="auto"/>
                <w:w w:val="87"/>
              </w:rPr>
              <w:t>Tungsten</w:t>
            </w:r>
          </w:p>
        </w:tc>
        <w:tc>
          <w:tcPr>
            <w:tcW w:w="610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Hunan Chenzhou Mining Co., Ltd.</w:t>
            </w:r>
          </w:p>
        </w:tc>
        <w:tc>
          <w:tcPr>
            <w:tcW w:w="3600" w:type="dxa"/>
            <w:vAlign w:val="bottom"/>
            <w:tcBorders>
              <w:bottom w:val="single" w:sz="8" w:color="CCFFFF"/>
              <w:right w:val="single" w:sz="8" w:color="99CCFF"/>
            </w:tcBorders>
            <w:shd w:val="clear" w:color="auto" w:fill="CCFFFF"/>
          </w:tcPr>
          <w:p>
            <w:pPr>
              <w:jc w:val="center"/>
              <w:ind w:left="390"/>
              <w:spacing w:after="0"/>
              <w:rPr>
                <w:sz w:val="20"/>
                <w:szCs w:val="20"/>
                <w:color w:val="auto"/>
              </w:rPr>
            </w:pPr>
            <w:r>
              <w:rPr>
                <w:rFonts w:ascii="Arial" w:cs="Arial" w:eastAsia="Arial" w:hAnsi="Arial"/>
                <w:sz w:val="18"/>
                <w:szCs w:val="18"/>
                <w:color w:val="auto"/>
                <w:w w:val="99"/>
              </w:rPr>
              <w:t>CHINA</w:t>
            </w:r>
          </w:p>
        </w:tc>
      </w:tr>
      <w:tr>
        <w:trPr>
          <w:trHeight w:val="237"/>
        </w:trPr>
        <w:tc>
          <w:tcPr>
            <w:tcW w:w="1740" w:type="dxa"/>
            <w:vAlign w:val="bottom"/>
            <w:tcBorders>
              <w:top w:val="single" w:sz="8" w:color="99CCFF"/>
              <w:left w:val="single" w:sz="8" w:color="99CCFF"/>
            </w:tcBorders>
          </w:tcPr>
          <w:p>
            <w:pPr>
              <w:jc w:val="center"/>
              <w:ind w:left="270"/>
              <w:spacing w:after="0"/>
              <w:rPr>
                <w:sz w:val="20"/>
                <w:szCs w:val="20"/>
                <w:color w:val="auto"/>
              </w:rPr>
            </w:pPr>
            <w:r>
              <w:rPr>
                <w:rFonts w:ascii="Arial" w:cs="Arial" w:eastAsia="Arial" w:hAnsi="Arial"/>
                <w:sz w:val="18"/>
                <w:szCs w:val="18"/>
                <w:color w:val="auto"/>
                <w:w w:val="87"/>
              </w:rPr>
              <w:t>Tungsten</w:t>
            </w:r>
          </w:p>
        </w:tc>
        <w:tc>
          <w:tcPr>
            <w:tcW w:w="610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Hunan Chuangda Vanadium Tungsten Co., Ltd. Wuji</w:t>
            </w:r>
          </w:p>
        </w:tc>
        <w:tc>
          <w:tcPr>
            <w:tcW w:w="3600" w:type="dxa"/>
            <w:vAlign w:val="bottom"/>
            <w:tcBorders>
              <w:top w:val="single" w:sz="8" w:color="99CCFF"/>
              <w:right w:val="single" w:sz="8" w:color="99CCFF"/>
            </w:tcBorders>
          </w:tcPr>
          <w:p>
            <w:pPr>
              <w:jc w:val="center"/>
              <w:ind w:left="390"/>
              <w:spacing w:after="0"/>
              <w:rPr>
                <w:sz w:val="20"/>
                <w:szCs w:val="20"/>
                <w:color w:val="auto"/>
              </w:rPr>
            </w:pPr>
            <w:r>
              <w:rPr>
                <w:rFonts w:ascii="Arial" w:cs="Arial" w:eastAsia="Arial" w:hAnsi="Arial"/>
                <w:sz w:val="18"/>
                <w:szCs w:val="18"/>
                <w:color w:val="auto"/>
                <w:w w:val="99"/>
              </w:rPr>
              <w:t>CHINA</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100" w:type="dxa"/>
            <w:vAlign w:val="bottom"/>
            <w:tcBorders>
              <w:bottom w:val="single" w:sz="8" w:color="99CCFF"/>
            </w:tcBorders>
          </w:tcPr>
          <w:p>
            <w:pPr>
              <w:spacing w:after="0"/>
              <w:rPr>
                <w:sz w:val="2"/>
                <w:szCs w:val="2"/>
                <w:color w:val="auto"/>
              </w:rPr>
            </w:pPr>
          </w:p>
        </w:tc>
        <w:tc>
          <w:tcPr>
            <w:tcW w:w="360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70"/>
              <w:spacing w:after="0"/>
              <w:rPr>
                <w:sz w:val="20"/>
                <w:szCs w:val="20"/>
                <w:color w:val="auto"/>
              </w:rPr>
            </w:pPr>
            <w:r>
              <w:rPr>
                <w:rFonts w:ascii="Arial" w:cs="Arial" w:eastAsia="Arial" w:hAnsi="Arial"/>
                <w:sz w:val="18"/>
                <w:szCs w:val="18"/>
                <w:color w:val="auto"/>
                <w:w w:val="87"/>
              </w:rPr>
              <w:t>Tungsten</w:t>
            </w:r>
          </w:p>
        </w:tc>
        <w:tc>
          <w:tcPr>
            <w:tcW w:w="610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Hunan Chuangda Vanadium Tungsten Co., Ltd. Yanglin</w:t>
            </w:r>
          </w:p>
        </w:tc>
        <w:tc>
          <w:tcPr>
            <w:tcW w:w="3600" w:type="dxa"/>
            <w:vAlign w:val="bottom"/>
            <w:tcBorders>
              <w:bottom w:val="single" w:sz="8" w:color="CCFFFF"/>
              <w:right w:val="single" w:sz="8" w:color="99CCFF"/>
            </w:tcBorders>
            <w:shd w:val="clear" w:color="auto" w:fill="CCFFFF"/>
          </w:tcPr>
          <w:p>
            <w:pPr>
              <w:jc w:val="center"/>
              <w:ind w:left="390"/>
              <w:spacing w:after="0"/>
              <w:rPr>
                <w:sz w:val="20"/>
                <w:szCs w:val="20"/>
                <w:color w:val="auto"/>
              </w:rPr>
            </w:pPr>
            <w:r>
              <w:rPr>
                <w:rFonts w:ascii="Arial" w:cs="Arial" w:eastAsia="Arial" w:hAnsi="Arial"/>
                <w:sz w:val="18"/>
                <w:szCs w:val="18"/>
                <w:color w:val="auto"/>
                <w:w w:val="99"/>
              </w:rPr>
              <w:t>CHINA</w:t>
            </w:r>
          </w:p>
        </w:tc>
      </w:tr>
      <w:tr>
        <w:trPr>
          <w:trHeight w:val="237"/>
        </w:trPr>
        <w:tc>
          <w:tcPr>
            <w:tcW w:w="1740" w:type="dxa"/>
            <w:vAlign w:val="bottom"/>
            <w:tcBorders>
              <w:top w:val="single" w:sz="8" w:color="99CCFF"/>
              <w:left w:val="single" w:sz="8" w:color="99CCFF"/>
            </w:tcBorders>
          </w:tcPr>
          <w:p>
            <w:pPr>
              <w:jc w:val="center"/>
              <w:ind w:left="270"/>
              <w:spacing w:after="0"/>
              <w:rPr>
                <w:sz w:val="20"/>
                <w:szCs w:val="20"/>
                <w:color w:val="auto"/>
              </w:rPr>
            </w:pPr>
            <w:r>
              <w:rPr>
                <w:rFonts w:ascii="Arial" w:cs="Arial" w:eastAsia="Arial" w:hAnsi="Arial"/>
                <w:sz w:val="18"/>
                <w:szCs w:val="18"/>
                <w:color w:val="auto"/>
                <w:w w:val="87"/>
              </w:rPr>
              <w:t>Tungsten</w:t>
            </w:r>
          </w:p>
        </w:tc>
        <w:tc>
          <w:tcPr>
            <w:tcW w:w="610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Hunan Chunchang Nonferrous Metals Co., Ltd.</w:t>
            </w:r>
          </w:p>
        </w:tc>
        <w:tc>
          <w:tcPr>
            <w:tcW w:w="3600" w:type="dxa"/>
            <w:vAlign w:val="bottom"/>
            <w:tcBorders>
              <w:top w:val="single" w:sz="8" w:color="99CCFF"/>
              <w:right w:val="single" w:sz="8" w:color="99CCFF"/>
            </w:tcBorders>
          </w:tcPr>
          <w:p>
            <w:pPr>
              <w:jc w:val="center"/>
              <w:ind w:left="390"/>
              <w:spacing w:after="0"/>
              <w:rPr>
                <w:sz w:val="20"/>
                <w:szCs w:val="20"/>
                <w:color w:val="auto"/>
              </w:rPr>
            </w:pPr>
            <w:r>
              <w:rPr>
                <w:rFonts w:ascii="Arial" w:cs="Arial" w:eastAsia="Arial" w:hAnsi="Arial"/>
                <w:sz w:val="18"/>
                <w:szCs w:val="18"/>
                <w:color w:val="auto"/>
                <w:w w:val="99"/>
              </w:rPr>
              <w:t>CHINA</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100" w:type="dxa"/>
            <w:vAlign w:val="bottom"/>
            <w:tcBorders>
              <w:bottom w:val="single" w:sz="8" w:color="99CCFF"/>
            </w:tcBorders>
          </w:tcPr>
          <w:p>
            <w:pPr>
              <w:spacing w:after="0"/>
              <w:rPr>
                <w:sz w:val="2"/>
                <w:szCs w:val="2"/>
                <w:color w:val="auto"/>
              </w:rPr>
            </w:pPr>
          </w:p>
        </w:tc>
        <w:tc>
          <w:tcPr>
            <w:tcW w:w="360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70"/>
              <w:spacing w:after="0"/>
              <w:rPr>
                <w:sz w:val="20"/>
                <w:szCs w:val="20"/>
                <w:color w:val="auto"/>
              </w:rPr>
            </w:pPr>
            <w:r>
              <w:rPr>
                <w:rFonts w:ascii="Arial" w:cs="Arial" w:eastAsia="Arial" w:hAnsi="Arial"/>
                <w:sz w:val="18"/>
                <w:szCs w:val="18"/>
                <w:color w:val="auto"/>
                <w:w w:val="87"/>
              </w:rPr>
              <w:t>Tungsten</w:t>
            </w:r>
          </w:p>
        </w:tc>
        <w:tc>
          <w:tcPr>
            <w:tcW w:w="610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Hydrometallurg, JSC</w:t>
            </w:r>
          </w:p>
        </w:tc>
        <w:tc>
          <w:tcPr>
            <w:tcW w:w="3600" w:type="dxa"/>
            <w:vAlign w:val="bottom"/>
            <w:tcBorders>
              <w:bottom w:val="single" w:sz="8" w:color="CCFFFF"/>
              <w:right w:val="single" w:sz="8" w:color="99CCFF"/>
            </w:tcBorders>
            <w:shd w:val="clear" w:color="auto" w:fill="CCFFFF"/>
          </w:tcPr>
          <w:p>
            <w:pPr>
              <w:jc w:val="center"/>
              <w:ind w:left="390"/>
              <w:spacing w:after="0"/>
              <w:rPr>
                <w:sz w:val="20"/>
                <w:szCs w:val="20"/>
                <w:color w:val="auto"/>
              </w:rPr>
            </w:pPr>
            <w:r>
              <w:rPr>
                <w:rFonts w:ascii="Arial" w:cs="Arial" w:eastAsia="Arial" w:hAnsi="Arial"/>
                <w:sz w:val="18"/>
                <w:szCs w:val="18"/>
                <w:color w:val="auto"/>
                <w:w w:val="95"/>
              </w:rPr>
              <w:t>RUSSIAN FEDERATION</w:t>
            </w:r>
          </w:p>
        </w:tc>
      </w:tr>
      <w:tr>
        <w:trPr>
          <w:trHeight w:val="237"/>
        </w:trPr>
        <w:tc>
          <w:tcPr>
            <w:tcW w:w="1740" w:type="dxa"/>
            <w:vAlign w:val="bottom"/>
            <w:tcBorders>
              <w:top w:val="single" w:sz="8" w:color="99CCFF"/>
              <w:left w:val="single" w:sz="8" w:color="99CCFF"/>
            </w:tcBorders>
          </w:tcPr>
          <w:p>
            <w:pPr>
              <w:jc w:val="center"/>
              <w:ind w:left="270"/>
              <w:spacing w:after="0"/>
              <w:rPr>
                <w:sz w:val="20"/>
                <w:szCs w:val="20"/>
                <w:color w:val="auto"/>
              </w:rPr>
            </w:pPr>
            <w:r>
              <w:rPr>
                <w:rFonts w:ascii="Arial" w:cs="Arial" w:eastAsia="Arial" w:hAnsi="Arial"/>
                <w:sz w:val="18"/>
                <w:szCs w:val="18"/>
                <w:color w:val="auto"/>
                <w:w w:val="87"/>
              </w:rPr>
              <w:t>Tungsten</w:t>
            </w:r>
          </w:p>
        </w:tc>
        <w:tc>
          <w:tcPr>
            <w:tcW w:w="610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Japan New Metals Co., Ltd.</w:t>
            </w:r>
          </w:p>
        </w:tc>
        <w:tc>
          <w:tcPr>
            <w:tcW w:w="3600" w:type="dxa"/>
            <w:vAlign w:val="bottom"/>
            <w:tcBorders>
              <w:top w:val="single" w:sz="8" w:color="99CCFF"/>
              <w:right w:val="single" w:sz="8" w:color="99CCFF"/>
            </w:tcBorders>
          </w:tcPr>
          <w:p>
            <w:pPr>
              <w:jc w:val="center"/>
              <w:ind w:left="390"/>
              <w:spacing w:after="0"/>
              <w:rPr>
                <w:sz w:val="20"/>
                <w:szCs w:val="20"/>
                <w:color w:val="auto"/>
              </w:rPr>
            </w:pPr>
            <w:r>
              <w:rPr>
                <w:rFonts w:ascii="Arial" w:cs="Arial" w:eastAsia="Arial" w:hAnsi="Arial"/>
                <w:sz w:val="18"/>
                <w:szCs w:val="18"/>
                <w:color w:val="auto"/>
                <w:w w:val="96"/>
              </w:rPr>
              <w:t>JAPAN</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100" w:type="dxa"/>
            <w:vAlign w:val="bottom"/>
            <w:tcBorders>
              <w:bottom w:val="single" w:sz="8" w:color="99CCFF"/>
            </w:tcBorders>
          </w:tcPr>
          <w:p>
            <w:pPr>
              <w:spacing w:after="0"/>
              <w:rPr>
                <w:sz w:val="2"/>
                <w:szCs w:val="2"/>
                <w:color w:val="auto"/>
              </w:rPr>
            </w:pPr>
          </w:p>
        </w:tc>
        <w:tc>
          <w:tcPr>
            <w:tcW w:w="360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70"/>
              <w:spacing w:after="0"/>
              <w:rPr>
                <w:sz w:val="20"/>
                <w:szCs w:val="20"/>
                <w:color w:val="auto"/>
              </w:rPr>
            </w:pPr>
            <w:r>
              <w:rPr>
                <w:rFonts w:ascii="Arial" w:cs="Arial" w:eastAsia="Arial" w:hAnsi="Arial"/>
                <w:sz w:val="18"/>
                <w:szCs w:val="18"/>
                <w:color w:val="auto"/>
                <w:w w:val="87"/>
              </w:rPr>
              <w:t>Tungsten</w:t>
            </w:r>
          </w:p>
        </w:tc>
        <w:tc>
          <w:tcPr>
            <w:tcW w:w="610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Jiangwu H.C. Starck Tungsten Products Co., Ltd.</w:t>
            </w:r>
          </w:p>
        </w:tc>
        <w:tc>
          <w:tcPr>
            <w:tcW w:w="3600" w:type="dxa"/>
            <w:vAlign w:val="bottom"/>
            <w:tcBorders>
              <w:bottom w:val="single" w:sz="8" w:color="CCFFFF"/>
              <w:right w:val="single" w:sz="8" w:color="99CCFF"/>
            </w:tcBorders>
            <w:shd w:val="clear" w:color="auto" w:fill="CCFFFF"/>
          </w:tcPr>
          <w:p>
            <w:pPr>
              <w:jc w:val="center"/>
              <w:ind w:left="390"/>
              <w:spacing w:after="0"/>
              <w:rPr>
                <w:sz w:val="20"/>
                <w:szCs w:val="20"/>
                <w:color w:val="auto"/>
              </w:rPr>
            </w:pPr>
            <w:r>
              <w:rPr>
                <w:rFonts w:ascii="Arial" w:cs="Arial" w:eastAsia="Arial" w:hAnsi="Arial"/>
                <w:sz w:val="18"/>
                <w:szCs w:val="18"/>
                <w:color w:val="auto"/>
                <w:w w:val="99"/>
              </w:rPr>
              <w:t>CHINA</w:t>
            </w:r>
          </w:p>
        </w:tc>
      </w:tr>
      <w:tr>
        <w:trPr>
          <w:trHeight w:val="237"/>
        </w:trPr>
        <w:tc>
          <w:tcPr>
            <w:tcW w:w="1740" w:type="dxa"/>
            <w:vAlign w:val="bottom"/>
            <w:tcBorders>
              <w:top w:val="single" w:sz="8" w:color="99CCFF"/>
              <w:left w:val="single" w:sz="8" w:color="99CCFF"/>
            </w:tcBorders>
          </w:tcPr>
          <w:p>
            <w:pPr>
              <w:jc w:val="center"/>
              <w:ind w:left="270"/>
              <w:spacing w:after="0"/>
              <w:rPr>
                <w:sz w:val="20"/>
                <w:szCs w:val="20"/>
                <w:color w:val="auto"/>
              </w:rPr>
            </w:pPr>
            <w:r>
              <w:rPr>
                <w:rFonts w:ascii="Arial" w:cs="Arial" w:eastAsia="Arial" w:hAnsi="Arial"/>
                <w:sz w:val="18"/>
                <w:szCs w:val="18"/>
                <w:color w:val="auto"/>
                <w:w w:val="87"/>
              </w:rPr>
              <w:t>Tungsten</w:t>
            </w:r>
          </w:p>
        </w:tc>
        <w:tc>
          <w:tcPr>
            <w:tcW w:w="610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Jiangxi Gan Bei Tungsten Co., Ltd.</w:t>
            </w:r>
          </w:p>
        </w:tc>
        <w:tc>
          <w:tcPr>
            <w:tcW w:w="3600" w:type="dxa"/>
            <w:vAlign w:val="bottom"/>
            <w:tcBorders>
              <w:top w:val="single" w:sz="8" w:color="99CCFF"/>
              <w:right w:val="single" w:sz="8" w:color="99CCFF"/>
            </w:tcBorders>
          </w:tcPr>
          <w:p>
            <w:pPr>
              <w:jc w:val="center"/>
              <w:ind w:left="390"/>
              <w:spacing w:after="0"/>
              <w:rPr>
                <w:sz w:val="20"/>
                <w:szCs w:val="20"/>
                <w:color w:val="auto"/>
              </w:rPr>
            </w:pPr>
            <w:r>
              <w:rPr>
                <w:rFonts w:ascii="Arial" w:cs="Arial" w:eastAsia="Arial" w:hAnsi="Arial"/>
                <w:sz w:val="18"/>
                <w:szCs w:val="18"/>
                <w:color w:val="auto"/>
                <w:w w:val="99"/>
              </w:rPr>
              <w:t>CHINA</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100" w:type="dxa"/>
            <w:vAlign w:val="bottom"/>
            <w:tcBorders>
              <w:bottom w:val="single" w:sz="8" w:color="99CCFF"/>
            </w:tcBorders>
          </w:tcPr>
          <w:p>
            <w:pPr>
              <w:spacing w:after="0"/>
              <w:rPr>
                <w:sz w:val="2"/>
                <w:szCs w:val="2"/>
                <w:color w:val="auto"/>
              </w:rPr>
            </w:pPr>
          </w:p>
        </w:tc>
        <w:tc>
          <w:tcPr>
            <w:tcW w:w="360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70"/>
              <w:spacing w:after="0"/>
              <w:rPr>
                <w:sz w:val="20"/>
                <w:szCs w:val="20"/>
                <w:color w:val="auto"/>
              </w:rPr>
            </w:pPr>
            <w:r>
              <w:rPr>
                <w:rFonts w:ascii="Arial" w:cs="Arial" w:eastAsia="Arial" w:hAnsi="Arial"/>
                <w:sz w:val="18"/>
                <w:szCs w:val="18"/>
                <w:color w:val="auto"/>
                <w:w w:val="87"/>
              </w:rPr>
              <w:t>Tungsten</w:t>
            </w:r>
          </w:p>
        </w:tc>
        <w:tc>
          <w:tcPr>
            <w:tcW w:w="610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Jiangxi Minmetals Gao'an Non-ferrous Metals Co., Ltd.</w:t>
            </w:r>
          </w:p>
        </w:tc>
        <w:tc>
          <w:tcPr>
            <w:tcW w:w="3600" w:type="dxa"/>
            <w:vAlign w:val="bottom"/>
            <w:tcBorders>
              <w:bottom w:val="single" w:sz="8" w:color="CCFFFF"/>
              <w:right w:val="single" w:sz="8" w:color="99CCFF"/>
            </w:tcBorders>
            <w:shd w:val="clear" w:color="auto" w:fill="CCFFFF"/>
          </w:tcPr>
          <w:p>
            <w:pPr>
              <w:jc w:val="center"/>
              <w:ind w:left="390"/>
              <w:spacing w:after="0"/>
              <w:rPr>
                <w:sz w:val="20"/>
                <w:szCs w:val="20"/>
                <w:color w:val="auto"/>
              </w:rPr>
            </w:pPr>
            <w:r>
              <w:rPr>
                <w:rFonts w:ascii="Arial" w:cs="Arial" w:eastAsia="Arial" w:hAnsi="Arial"/>
                <w:sz w:val="18"/>
                <w:szCs w:val="18"/>
                <w:color w:val="auto"/>
                <w:w w:val="99"/>
              </w:rPr>
              <w:t>CHINA</w:t>
            </w:r>
          </w:p>
        </w:tc>
      </w:tr>
      <w:tr>
        <w:trPr>
          <w:trHeight w:val="237"/>
        </w:trPr>
        <w:tc>
          <w:tcPr>
            <w:tcW w:w="1740" w:type="dxa"/>
            <w:vAlign w:val="bottom"/>
            <w:tcBorders>
              <w:top w:val="single" w:sz="8" w:color="99CCFF"/>
              <w:left w:val="single" w:sz="8" w:color="99CCFF"/>
            </w:tcBorders>
          </w:tcPr>
          <w:p>
            <w:pPr>
              <w:jc w:val="center"/>
              <w:ind w:left="270"/>
              <w:spacing w:after="0"/>
              <w:rPr>
                <w:sz w:val="20"/>
                <w:szCs w:val="20"/>
                <w:color w:val="auto"/>
              </w:rPr>
            </w:pPr>
            <w:r>
              <w:rPr>
                <w:rFonts w:ascii="Arial" w:cs="Arial" w:eastAsia="Arial" w:hAnsi="Arial"/>
                <w:sz w:val="18"/>
                <w:szCs w:val="18"/>
                <w:color w:val="auto"/>
                <w:w w:val="87"/>
              </w:rPr>
              <w:t>Tungsten</w:t>
            </w:r>
          </w:p>
        </w:tc>
        <w:tc>
          <w:tcPr>
            <w:tcW w:w="610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Jiangxi Tonggu Non-ferrous Metallurgical &amp; Chemical Co., Ltd.</w:t>
            </w:r>
          </w:p>
        </w:tc>
        <w:tc>
          <w:tcPr>
            <w:tcW w:w="3600" w:type="dxa"/>
            <w:vAlign w:val="bottom"/>
            <w:tcBorders>
              <w:top w:val="single" w:sz="8" w:color="99CCFF"/>
              <w:right w:val="single" w:sz="8" w:color="99CCFF"/>
            </w:tcBorders>
          </w:tcPr>
          <w:p>
            <w:pPr>
              <w:jc w:val="center"/>
              <w:ind w:left="390"/>
              <w:spacing w:after="0"/>
              <w:rPr>
                <w:sz w:val="20"/>
                <w:szCs w:val="20"/>
                <w:color w:val="auto"/>
              </w:rPr>
            </w:pPr>
            <w:r>
              <w:rPr>
                <w:rFonts w:ascii="Arial" w:cs="Arial" w:eastAsia="Arial" w:hAnsi="Arial"/>
                <w:sz w:val="18"/>
                <w:szCs w:val="18"/>
                <w:color w:val="auto"/>
                <w:w w:val="99"/>
              </w:rPr>
              <w:t>CHINA</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100" w:type="dxa"/>
            <w:vAlign w:val="bottom"/>
            <w:tcBorders>
              <w:bottom w:val="single" w:sz="8" w:color="99CCFF"/>
            </w:tcBorders>
          </w:tcPr>
          <w:p>
            <w:pPr>
              <w:spacing w:after="0"/>
              <w:rPr>
                <w:sz w:val="2"/>
                <w:szCs w:val="2"/>
                <w:color w:val="auto"/>
              </w:rPr>
            </w:pPr>
          </w:p>
        </w:tc>
        <w:tc>
          <w:tcPr>
            <w:tcW w:w="360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jc w:val="center"/>
              <w:ind w:left="270"/>
              <w:spacing w:after="0"/>
              <w:rPr>
                <w:sz w:val="20"/>
                <w:szCs w:val="20"/>
                <w:color w:val="auto"/>
              </w:rPr>
            </w:pPr>
            <w:r>
              <w:rPr>
                <w:rFonts w:ascii="Arial" w:cs="Arial" w:eastAsia="Arial" w:hAnsi="Arial"/>
                <w:sz w:val="18"/>
                <w:szCs w:val="18"/>
                <w:color w:val="auto"/>
                <w:w w:val="87"/>
              </w:rPr>
              <w:t>Tungsten</w:t>
            </w:r>
          </w:p>
        </w:tc>
        <w:tc>
          <w:tcPr>
            <w:tcW w:w="610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Jiangxi Xinsheng Tungsten Industry Co., Ltd.</w:t>
            </w:r>
          </w:p>
        </w:tc>
        <w:tc>
          <w:tcPr>
            <w:tcW w:w="3600" w:type="dxa"/>
            <w:vAlign w:val="bottom"/>
            <w:tcBorders>
              <w:bottom w:val="single" w:sz="8" w:color="CCFFFF"/>
              <w:right w:val="single" w:sz="8" w:color="99CCFF"/>
            </w:tcBorders>
            <w:shd w:val="clear" w:color="auto" w:fill="CCFFFF"/>
          </w:tcPr>
          <w:p>
            <w:pPr>
              <w:jc w:val="center"/>
              <w:ind w:left="390"/>
              <w:spacing w:after="0"/>
              <w:rPr>
                <w:sz w:val="20"/>
                <w:szCs w:val="20"/>
                <w:color w:val="auto"/>
              </w:rPr>
            </w:pPr>
            <w:r>
              <w:rPr>
                <w:rFonts w:ascii="Arial" w:cs="Arial" w:eastAsia="Arial" w:hAnsi="Arial"/>
                <w:sz w:val="18"/>
                <w:szCs w:val="18"/>
                <w:color w:val="auto"/>
                <w:w w:val="99"/>
              </w:rPr>
              <w:t>CHINA</w:t>
            </w:r>
          </w:p>
        </w:tc>
      </w:tr>
      <w:tr>
        <w:trPr>
          <w:trHeight w:val="237"/>
        </w:trPr>
        <w:tc>
          <w:tcPr>
            <w:tcW w:w="1740" w:type="dxa"/>
            <w:vAlign w:val="bottom"/>
            <w:tcBorders>
              <w:top w:val="single" w:sz="8" w:color="99CCFF"/>
              <w:left w:val="single" w:sz="8" w:color="99CCFF"/>
            </w:tcBorders>
          </w:tcPr>
          <w:p>
            <w:pPr>
              <w:jc w:val="center"/>
              <w:ind w:left="270"/>
              <w:spacing w:after="0"/>
              <w:rPr>
                <w:sz w:val="20"/>
                <w:szCs w:val="20"/>
                <w:color w:val="auto"/>
              </w:rPr>
            </w:pPr>
            <w:r>
              <w:rPr>
                <w:rFonts w:ascii="Arial" w:cs="Arial" w:eastAsia="Arial" w:hAnsi="Arial"/>
                <w:sz w:val="18"/>
                <w:szCs w:val="18"/>
                <w:color w:val="auto"/>
                <w:w w:val="87"/>
              </w:rPr>
              <w:t>Tungsten</w:t>
            </w:r>
          </w:p>
        </w:tc>
        <w:tc>
          <w:tcPr>
            <w:tcW w:w="610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Jiangxi Xiushui Xianggan Nonferrous Metals Co., Ltd.</w:t>
            </w:r>
          </w:p>
        </w:tc>
        <w:tc>
          <w:tcPr>
            <w:tcW w:w="3600" w:type="dxa"/>
            <w:vAlign w:val="bottom"/>
            <w:tcBorders>
              <w:top w:val="single" w:sz="8" w:color="99CCFF"/>
              <w:right w:val="single" w:sz="8" w:color="99CCFF"/>
            </w:tcBorders>
          </w:tcPr>
          <w:p>
            <w:pPr>
              <w:jc w:val="center"/>
              <w:ind w:left="390"/>
              <w:spacing w:after="0"/>
              <w:rPr>
                <w:sz w:val="20"/>
                <w:szCs w:val="20"/>
                <w:color w:val="auto"/>
              </w:rPr>
            </w:pPr>
            <w:r>
              <w:rPr>
                <w:rFonts w:ascii="Arial" w:cs="Arial" w:eastAsia="Arial" w:hAnsi="Arial"/>
                <w:sz w:val="18"/>
                <w:szCs w:val="18"/>
                <w:color w:val="auto"/>
                <w:w w:val="99"/>
              </w:rPr>
              <w:t>CHINA</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100" w:type="dxa"/>
            <w:vAlign w:val="bottom"/>
            <w:tcBorders>
              <w:bottom w:val="single" w:sz="8" w:color="99CCFF"/>
            </w:tcBorders>
          </w:tcPr>
          <w:p>
            <w:pPr>
              <w:spacing w:after="0"/>
              <w:rPr>
                <w:sz w:val="2"/>
                <w:szCs w:val="2"/>
                <w:color w:val="auto"/>
              </w:rPr>
            </w:pPr>
          </w:p>
        </w:tc>
        <w:tc>
          <w:tcPr>
            <w:tcW w:w="3600" w:type="dxa"/>
            <w:vAlign w:val="bottom"/>
            <w:tcBorders>
              <w:bottom w:val="single" w:sz="8" w:color="99CCFF"/>
              <w:right w:val="single" w:sz="8" w:color="99CCFF"/>
            </w:tcBorders>
          </w:tcPr>
          <w:p>
            <w:pPr>
              <w:spacing w:after="0"/>
              <w:rPr>
                <w:sz w:val="2"/>
                <w:szCs w:val="2"/>
                <w:color w:val="auto"/>
              </w:rPr>
            </w:pPr>
          </w:p>
        </w:tc>
      </w:tr>
      <w:tr>
        <w:trPr>
          <w:trHeight w:val="244"/>
        </w:trPr>
        <w:tc>
          <w:tcPr>
            <w:tcW w:w="1740" w:type="dxa"/>
            <w:vAlign w:val="bottom"/>
            <w:tcBorders>
              <w:left w:val="single" w:sz="8" w:color="99CCFF"/>
              <w:bottom w:val="single" w:sz="8" w:color="CCFFFF"/>
            </w:tcBorders>
            <w:shd w:val="clear" w:color="auto" w:fill="CCFFFF"/>
          </w:tcPr>
          <w:p>
            <w:pPr>
              <w:jc w:val="center"/>
              <w:ind w:left="270"/>
              <w:spacing w:after="0"/>
              <w:rPr>
                <w:sz w:val="20"/>
                <w:szCs w:val="20"/>
                <w:color w:val="auto"/>
              </w:rPr>
            </w:pPr>
            <w:r>
              <w:rPr>
                <w:rFonts w:ascii="Arial" w:cs="Arial" w:eastAsia="Arial" w:hAnsi="Arial"/>
                <w:sz w:val="18"/>
                <w:szCs w:val="18"/>
                <w:color w:val="auto"/>
                <w:w w:val="87"/>
              </w:rPr>
              <w:t>Tungsten</w:t>
            </w:r>
          </w:p>
        </w:tc>
        <w:tc>
          <w:tcPr>
            <w:tcW w:w="610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Jiangxi Yaosheng Tungsten Co., Ltd.</w:t>
            </w:r>
          </w:p>
        </w:tc>
        <w:tc>
          <w:tcPr>
            <w:tcW w:w="3600" w:type="dxa"/>
            <w:vAlign w:val="bottom"/>
            <w:tcBorders>
              <w:bottom w:val="single" w:sz="8" w:color="CCFFFF"/>
              <w:right w:val="single" w:sz="8" w:color="99CCFF"/>
            </w:tcBorders>
            <w:shd w:val="clear" w:color="auto" w:fill="CCFFFF"/>
          </w:tcPr>
          <w:p>
            <w:pPr>
              <w:jc w:val="center"/>
              <w:ind w:left="390"/>
              <w:spacing w:after="0"/>
              <w:rPr>
                <w:sz w:val="20"/>
                <w:szCs w:val="20"/>
                <w:color w:val="auto"/>
              </w:rPr>
            </w:pPr>
            <w:r>
              <w:rPr>
                <w:rFonts w:ascii="Arial" w:cs="Arial" w:eastAsia="Arial" w:hAnsi="Arial"/>
                <w:sz w:val="18"/>
                <w:szCs w:val="18"/>
                <w:color w:val="auto"/>
                <w:w w:val="99"/>
              </w:rPr>
              <w:t>CHINA</w:t>
            </w:r>
          </w:p>
        </w:tc>
      </w:tr>
      <w:tr>
        <w:trPr>
          <w:trHeight w:val="20"/>
        </w:trPr>
        <w:tc>
          <w:tcPr>
            <w:tcW w:w="1740" w:type="dxa"/>
            <w:vAlign w:val="bottom"/>
            <w:tcBorders>
              <w:left w:val="single" w:sz="8" w:color="99CCFF"/>
            </w:tcBorders>
            <w:shd w:val="clear" w:color="auto" w:fill="99CCFF"/>
          </w:tcPr>
          <w:p>
            <w:pPr>
              <w:spacing w:after="0" w:line="20" w:lineRule="exact"/>
              <w:rPr>
                <w:sz w:val="1"/>
                <w:szCs w:val="1"/>
                <w:color w:val="auto"/>
              </w:rPr>
            </w:pPr>
          </w:p>
        </w:tc>
        <w:tc>
          <w:tcPr>
            <w:tcW w:w="6100" w:type="dxa"/>
            <w:vAlign w:val="bottom"/>
            <w:shd w:val="clear" w:color="auto" w:fill="99CCFF"/>
          </w:tcPr>
          <w:p>
            <w:pPr>
              <w:spacing w:after="0" w:line="20" w:lineRule="exact"/>
              <w:rPr>
                <w:sz w:val="1"/>
                <w:szCs w:val="1"/>
                <w:color w:val="auto"/>
              </w:rPr>
            </w:pPr>
          </w:p>
        </w:tc>
        <w:tc>
          <w:tcPr>
            <w:tcW w:w="3600" w:type="dxa"/>
            <w:vAlign w:val="bottom"/>
            <w:tcBorders>
              <w:right w:val="single" w:sz="8" w:color="99CCFF"/>
            </w:tcBorders>
            <w:shd w:val="clear" w:color="auto" w:fill="99CCFF"/>
          </w:tcPr>
          <w:p>
            <w:pPr>
              <w:spacing w:after="0" w:line="20" w:lineRule="exact"/>
              <w:rPr>
                <w:sz w:val="1"/>
                <w:szCs w:val="1"/>
                <w:color w:val="auto"/>
              </w:rPr>
            </w:pPr>
          </w:p>
        </w:tc>
      </w:tr>
    </w:tbl>
    <w:p>
      <w:pPr>
        <w:sectPr>
          <w:pgSz w:w="11900" w:h="16838" w:orient="portrait"/>
          <w:cols w:equalWidth="0" w:num="1">
            <w:col w:w="11440"/>
          </w:cols>
          <w:pgMar w:left="240" w:top="714" w:right="21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740" w:type="dxa"/>
            <w:vAlign w:val="bottom"/>
            <w:tcBorders>
              <w:top w:val="single" w:sz="8" w:color="99CCFF"/>
              <w:left w:val="single" w:sz="8" w:color="99CCFF"/>
            </w:tcBorders>
          </w:tcPr>
          <w:p>
            <w:pPr>
              <w:ind w:left="720"/>
              <w:spacing w:after="0"/>
              <w:rPr>
                <w:sz w:val="20"/>
                <w:szCs w:val="20"/>
                <w:color w:val="auto"/>
              </w:rPr>
            </w:pPr>
            <w:r>
              <w:rPr>
                <w:rFonts w:ascii="Arial" w:cs="Arial" w:eastAsia="Arial" w:hAnsi="Arial"/>
                <w:sz w:val="18"/>
                <w:szCs w:val="18"/>
                <w:color w:val="auto"/>
              </w:rPr>
              <w:t>Tungsten</w:t>
            </w:r>
          </w:p>
        </w:tc>
        <w:tc>
          <w:tcPr>
            <w:tcW w:w="606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Kennametal Fallon</w:t>
            </w:r>
          </w:p>
        </w:tc>
        <w:tc>
          <w:tcPr>
            <w:tcW w:w="3640" w:type="dxa"/>
            <w:vAlign w:val="bottom"/>
            <w:tcBorders>
              <w:top w:val="single" w:sz="8" w:color="99CCFF"/>
              <w:right w:val="single" w:sz="8" w:color="99CCFF"/>
            </w:tcBorders>
          </w:tcPr>
          <w:p>
            <w:pPr>
              <w:jc w:val="center"/>
              <w:ind w:left="450"/>
              <w:spacing w:after="0"/>
              <w:rPr>
                <w:sz w:val="20"/>
                <w:szCs w:val="20"/>
                <w:color w:val="auto"/>
              </w:rPr>
            </w:pPr>
            <w:r>
              <w:rPr>
                <w:rFonts w:ascii="Arial" w:cs="Arial" w:eastAsia="Arial" w:hAnsi="Arial"/>
                <w:sz w:val="18"/>
                <w:szCs w:val="18"/>
                <w:color w:val="auto"/>
                <w:w w:val="94"/>
              </w:rPr>
              <w:t>UNITED STATES</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060" w:type="dxa"/>
            <w:vAlign w:val="bottom"/>
            <w:tcBorders>
              <w:bottom w:val="single" w:sz="8" w:color="99CCFF"/>
            </w:tcBorders>
          </w:tcPr>
          <w:p>
            <w:pPr>
              <w:spacing w:after="0"/>
              <w:rPr>
                <w:sz w:val="2"/>
                <w:szCs w:val="2"/>
                <w:color w:val="auto"/>
              </w:rPr>
            </w:pPr>
          </w:p>
        </w:tc>
        <w:tc>
          <w:tcPr>
            <w:tcW w:w="364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ind w:left="720"/>
              <w:spacing w:after="0"/>
              <w:rPr>
                <w:sz w:val="20"/>
                <w:szCs w:val="20"/>
                <w:color w:val="auto"/>
              </w:rPr>
            </w:pPr>
            <w:r>
              <w:rPr>
                <w:rFonts w:ascii="Arial" w:cs="Arial" w:eastAsia="Arial" w:hAnsi="Arial"/>
                <w:sz w:val="18"/>
                <w:szCs w:val="18"/>
                <w:color w:val="auto"/>
              </w:rPr>
              <w:t>Tungsten</w:t>
            </w:r>
          </w:p>
        </w:tc>
        <w:tc>
          <w:tcPr>
            <w:tcW w:w="606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Kennametal Huntsville</w:t>
            </w:r>
          </w:p>
        </w:tc>
        <w:tc>
          <w:tcPr>
            <w:tcW w:w="3640" w:type="dxa"/>
            <w:vAlign w:val="bottom"/>
            <w:tcBorders>
              <w:bottom w:val="single" w:sz="8" w:color="CCFFFF"/>
              <w:right w:val="single" w:sz="8" w:color="99CCFF"/>
            </w:tcBorders>
            <w:shd w:val="clear" w:color="auto" w:fill="CCFFFF"/>
          </w:tcPr>
          <w:p>
            <w:pPr>
              <w:jc w:val="center"/>
              <w:ind w:left="450"/>
              <w:spacing w:after="0"/>
              <w:rPr>
                <w:sz w:val="20"/>
                <w:szCs w:val="20"/>
                <w:color w:val="auto"/>
              </w:rPr>
            </w:pPr>
            <w:r>
              <w:rPr>
                <w:rFonts w:ascii="Arial" w:cs="Arial" w:eastAsia="Arial" w:hAnsi="Arial"/>
                <w:sz w:val="18"/>
                <w:szCs w:val="18"/>
                <w:color w:val="auto"/>
                <w:w w:val="94"/>
              </w:rPr>
              <w:t>UNITED STATES</w:t>
            </w:r>
          </w:p>
        </w:tc>
      </w:tr>
      <w:tr>
        <w:trPr>
          <w:trHeight w:val="237"/>
        </w:trPr>
        <w:tc>
          <w:tcPr>
            <w:tcW w:w="1740" w:type="dxa"/>
            <w:vAlign w:val="bottom"/>
            <w:tcBorders>
              <w:top w:val="single" w:sz="8" w:color="99CCFF"/>
              <w:left w:val="single" w:sz="8" w:color="99CCFF"/>
            </w:tcBorders>
          </w:tcPr>
          <w:p>
            <w:pPr>
              <w:ind w:left="720"/>
              <w:spacing w:after="0"/>
              <w:rPr>
                <w:sz w:val="20"/>
                <w:szCs w:val="20"/>
                <w:color w:val="auto"/>
              </w:rPr>
            </w:pPr>
            <w:r>
              <w:rPr>
                <w:rFonts w:ascii="Arial" w:cs="Arial" w:eastAsia="Arial" w:hAnsi="Arial"/>
                <w:sz w:val="18"/>
                <w:szCs w:val="18"/>
                <w:color w:val="auto"/>
              </w:rPr>
              <w:t>Tungsten</w:t>
            </w:r>
          </w:p>
        </w:tc>
        <w:tc>
          <w:tcPr>
            <w:tcW w:w="606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Malipo Haiyu Tungsten Co., Ltd.</w:t>
            </w:r>
          </w:p>
        </w:tc>
        <w:tc>
          <w:tcPr>
            <w:tcW w:w="3640" w:type="dxa"/>
            <w:vAlign w:val="bottom"/>
            <w:tcBorders>
              <w:top w:val="single" w:sz="8" w:color="99CCFF"/>
              <w:right w:val="single" w:sz="8" w:color="99CCFF"/>
            </w:tcBorders>
          </w:tcPr>
          <w:p>
            <w:pPr>
              <w:jc w:val="center"/>
              <w:ind w:left="430"/>
              <w:spacing w:after="0"/>
              <w:rPr>
                <w:sz w:val="20"/>
                <w:szCs w:val="20"/>
                <w:color w:val="auto"/>
              </w:rPr>
            </w:pPr>
            <w:r>
              <w:rPr>
                <w:rFonts w:ascii="Arial" w:cs="Arial" w:eastAsia="Arial" w:hAnsi="Arial"/>
                <w:sz w:val="18"/>
                <w:szCs w:val="18"/>
                <w:color w:val="auto"/>
                <w:w w:val="99"/>
              </w:rPr>
              <w:t>CHINA</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060" w:type="dxa"/>
            <w:vAlign w:val="bottom"/>
            <w:tcBorders>
              <w:bottom w:val="single" w:sz="8" w:color="99CCFF"/>
            </w:tcBorders>
          </w:tcPr>
          <w:p>
            <w:pPr>
              <w:spacing w:after="0"/>
              <w:rPr>
                <w:sz w:val="2"/>
                <w:szCs w:val="2"/>
                <w:color w:val="auto"/>
              </w:rPr>
            </w:pPr>
          </w:p>
        </w:tc>
        <w:tc>
          <w:tcPr>
            <w:tcW w:w="364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ind w:left="720"/>
              <w:spacing w:after="0"/>
              <w:rPr>
                <w:sz w:val="20"/>
                <w:szCs w:val="20"/>
                <w:color w:val="auto"/>
              </w:rPr>
            </w:pPr>
            <w:r>
              <w:rPr>
                <w:rFonts w:ascii="Arial" w:cs="Arial" w:eastAsia="Arial" w:hAnsi="Arial"/>
                <w:sz w:val="18"/>
                <w:szCs w:val="18"/>
                <w:color w:val="auto"/>
              </w:rPr>
              <w:t>Tungsten</w:t>
            </w:r>
          </w:p>
        </w:tc>
        <w:tc>
          <w:tcPr>
            <w:tcW w:w="606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Niagara Refining LLC</w:t>
            </w:r>
          </w:p>
        </w:tc>
        <w:tc>
          <w:tcPr>
            <w:tcW w:w="3640" w:type="dxa"/>
            <w:vAlign w:val="bottom"/>
            <w:tcBorders>
              <w:bottom w:val="single" w:sz="8" w:color="CCFFFF"/>
              <w:right w:val="single" w:sz="8" w:color="99CCFF"/>
            </w:tcBorders>
            <w:shd w:val="clear" w:color="auto" w:fill="CCFFFF"/>
          </w:tcPr>
          <w:p>
            <w:pPr>
              <w:jc w:val="center"/>
              <w:ind w:left="450"/>
              <w:spacing w:after="0"/>
              <w:rPr>
                <w:sz w:val="20"/>
                <w:szCs w:val="20"/>
                <w:color w:val="auto"/>
              </w:rPr>
            </w:pPr>
            <w:r>
              <w:rPr>
                <w:rFonts w:ascii="Arial" w:cs="Arial" w:eastAsia="Arial" w:hAnsi="Arial"/>
                <w:sz w:val="18"/>
                <w:szCs w:val="18"/>
                <w:color w:val="auto"/>
                <w:w w:val="94"/>
              </w:rPr>
              <w:t>UNITED STATES</w:t>
            </w:r>
          </w:p>
        </w:tc>
      </w:tr>
      <w:tr>
        <w:trPr>
          <w:trHeight w:val="237"/>
        </w:trPr>
        <w:tc>
          <w:tcPr>
            <w:tcW w:w="1740" w:type="dxa"/>
            <w:vAlign w:val="bottom"/>
            <w:tcBorders>
              <w:top w:val="single" w:sz="8" w:color="99CCFF"/>
              <w:left w:val="single" w:sz="8" w:color="99CCFF"/>
            </w:tcBorders>
          </w:tcPr>
          <w:p>
            <w:pPr>
              <w:ind w:left="720"/>
              <w:spacing w:after="0"/>
              <w:rPr>
                <w:sz w:val="20"/>
                <w:szCs w:val="20"/>
                <w:color w:val="auto"/>
              </w:rPr>
            </w:pPr>
            <w:r>
              <w:rPr>
                <w:rFonts w:ascii="Arial" w:cs="Arial" w:eastAsia="Arial" w:hAnsi="Arial"/>
                <w:sz w:val="18"/>
                <w:szCs w:val="18"/>
                <w:color w:val="auto"/>
              </w:rPr>
              <w:t>Tungsten</w:t>
            </w:r>
          </w:p>
        </w:tc>
        <w:tc>
          <w:tcPr>
            <w:tcW w:w="606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Nui Phao H.C. Starck Tungsten Chemicals Manufacturing LLC</w:t>
            </w:r>
          </w:p>
        </w:tc>
        <w:tc>
          <w:tcPr>
            <w:tcW w:w="3640" w:type="dxa"/>
            <w:vAlign w:val="bottom"/>
            <w:tcBorders>
              <w:top w:val="single" w:sz="8" w:color="99CCFF"/>
              <w:right w:val="single" w:sz="8" w:color="99CCFF"/>
            </w:tcBorders>
          </w:tcPr>
          <w:p>
            <w:pPr>
              <w:jc w:val="center"/>
              <w:ind w:left="430"/>
              <w:spacing w:after="0"/>
              <w:rPr>
                <w:sz w:val="20"/>
                <w:szCs w:val="20"/>
                <w:color w:val="auto"/>
              </w:rPr>
            </w:pPr>
            <w:r>
              <w:rPr>
                <w:rFonts w:ascii="Arial" w:cs="Arial" w:eastAsia="Arial" w:hAnsi="Arial"/>
                <w:sz w:val="18"/>
                <w:szCs w:val="18"/>
                <w:color w:val="auto"/>
              </w:rPr>
              <w:t>VIET NAM</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060" w:type="dxa"/>
            <w:vAlign w:val="bottom"/>
            <w:tcBorders>
              <w:bottom w:val="single" w:sz="8" w:color="99CCFF"/>
            </w:tcBorders>
          </w:tcPr>
          <w:p>
            <w:pPr>
              <w:spacing w:after="0"/>
              <w:rPr>
                <w:sz w:val="2"/>
                <w:szCs w:val="2"/>
                <w:color w:val="auto"/>
              </w:rPr>
            </w:pPr>
          </w:p>
        </w:tc>
        <w:tc>
          <w:tcPr>
            <w:tcW w:w="364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ind w:left="720"/>
              <w:spacing w:after="0"/>
              <w:rPr>
                <w:sz w:val="20"/>
                <w:szCs w:val="20"/>
                <w:color w:val="auto"/>
              </w:rPr>
            </w:pPr>
            <w:r>
              <w:rPr>
                <w:rFonts w:ascii="Arial" w:cs="Arial" w:eastAsia="Arial" w:hAnsi="Arial"/>
                <w:sz w:val="18"/>
                <w:szCs w:val="18"/>
                <w:color w:val="auto"/>
              </w:rPr>
              <w:t>Tungsten</w:t>
            </w:r>
          </w:p>
        </w:tc>
        <w:tc>
          <w:tcPr>
            <w:tcW w:w="606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Pobedit, JSC</w:t>
            </w:r>
          </w:p>
        </w:tc>
        <w:tc>
          <w:tcPr>
            <w:tcW w:w="3640" w:type="dxa"/>
            <w:vAlign w:val="bottom"/>
            <w:tcBorders>
              <w:bottom w:val="single" w:sz="8" w:color="CCFFFF"/>
              <w:right w:val="single" w:sz="8" w:color="99CCFF"/>
            </w:tcBorders>
            <w:shd w:val="clear" w:color="auto" w:fill="CCFFFF"/>
          </w:tcPr>
          <w:p>
            <w:pPr>
              <w:jc w:val="center"/>
              <w:ind w:left="430"/>
              <w:spacing w:after="0"/>
              <w:rPr>
                <w:sz w:val="20"/>
                <w:szCs w:val="20"/>
                <w:color w:val="auto"/>
              </w:rPr>
            </w:pPr>
            <w:r>
              <w:rPr>
                <w:rFonts w:ascii="Arial" w:cs="Arial" w:eastAsia="Arial" w:hAnsi="Arial"/>
                <w:sz w:val="18"/>
                <w:szCs w:val="18"/>
                <w:color w:val="auto"/>
                <w:w w:val="95"/>
              </w:rPr>
              <w:t>RUSSIAN FEDERATION</w:t>
            </w:r>
          </w:p>
        </w:tc>
      </w:tr>
      <w:tr>
        <w:trPr>
          <w:trHeight w:val="237"/>
        </w:trPr>
        <w:tc>
          <w:tcPr>
            <w:tcW w:w="1740" w:type="dxa"/>
            <w:vAlign w:val="bottom"/>
            <w:tcBorders>
              <w:top w:val="single" w:sz="8" w:color="99CCFF"/>
              <w:left w:val="single" w:sz="8" w:color="99CCFF"/>
            </w:tcBorders>
          </w:tcPr>
          <w:p>
            <w:pPr>
              <w:ind w:left="720"/>
              <w:spacing w:after="0"/>
              <w:rPr>
                <w:sz w:val="20"/>
                <w:szCs w:val="20"/>
                <w:color w:val="auto"/>
              </w:rPr>
            </w:pPr>
            <w:r>
              <w:rPr>
                <w:rFonts w:ascii="Arial" w:cs="Arial" w:eastAsia="Arial" w:hAnsi="Arial"/>
                <w:sz w:val="18"/>
                <w:szCs w:val="18"/>
                <w:color w:val="auto"/>
              </w:rPr>
              <w:t>Tungsten</w:t>
            </w:r>
          </w:p>
        </w:tc>
        <w:tc>
          <w:tcPr>
            <w:tcW w:w="606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Sanher Tungsten Vietnam Co., Ltd.</w:t>
            </w:r>
          </w:p>
        </w:tc>
        <w:tc>
          <w:tcPr>
            <w:tcW w:w="3640" w:type="dxa"/>
            <w:vAlign w:val="bottom"/>
            <w:tcBorders>
              <w:top w:val="single" w:sz="8" w:color="99CCFF"/>
              <w:right w:val="single" w:sz="8" w:color="99CCFF"/>
            </w:tcBorders>
          </w:tcPr>
          <w:p>
            <w:pPr>
              <w:jc w:val="center"/>
              <w:ind w:left="430"/>
              <w:spacing w:after="0"/>
              <w:rPr>
                <w:sz w:val="20"/>
                <w:szCs w:val="20"/>
                <w:color w:val="auto"/>
              </w:rPr>
            </w:pPr>
            <w:r>
              <w:rPr>
                <w:rFonts w:ascii="Arial" w:cs="Arial" w:eastAsia="Arial" w:hAnsi="Arial"/>
                <w:sz w:val="18"/>
                <w:szCs w:val="18"/>
                <w:color w:val="auto"/>
              </w:rPr>
              <w:t>VIET NAM</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060" w:type="dxa"/>
            <w:vAlign w:val="bottom"/>
            <w:tcBorders>
              <w:bottom w:val="single" w:sz="8" w:color="99CCFF"/>
            </w:tcBorders>
          </w:tcPr>
          <w:p>
            <w:pPr>
              <w:spacing w:after="0"/>
              <w:rPr>
                <w:sz w:val="2"/>
                <w:szCs w:val="2"/>
                <w:color w:val="auto"/>
              </w:rPr>
            </w:pPr>
          </w:p>
        </w:tc>
        <w:tc>
          <w:tcPr>
            <w:tcW w:w="364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ind w:left="720"/>
              <w:spacing w:after="0"/>
              <w:rPr>
                <w:sz w:val="20"/>
                <w:szCs w:val="20"/>
                <w:color w:val="auto"/>
              </w:rPr>
            </w:pPr>
            <w:r>
              <w:rPr>
                <w:rFonts w:ascii="Arial" w:cs="Arial" w:eastAsia="Arial" w:hAnsi="Arial"/>
                <w:sz w:val="18"/>
                <w:szCs w:val="18"/>
                <w:color w:val="auto"/>
              </w:rPr>
              <w:t>Tungsten</w:t>
            </w:r>
          </w:p>
        </w:tc>
        <w:tc>
          <w:tcPr>
            <w:tcW w:w="606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Tejing (Vietnam) Tungsten Co., Ltd.</w:t>
            </w:r>
          </w:p>
        </w:tc>
        <w:tc>
          <w:tcPr>
            <w:tcW w:w="3640" w:type="dxa"/>
            <w:vAlign w:val="bottom"/>
            <w:tcBorders>
              <w:bottom w:val="single" w:sz="8" w:color="CCFFFF"/>
              <w:right w:val="single" w:sz="8" w:color="99CCFF"/>
            </w:tcBorders>
            <w:shd w:val="clear" w:color="auto" w:fill="CCFFFF"/>
          </w:tcPr>
          <w:p>
            <w:pPr>
              <w:jc w:val="center"/>
              <w:ind w:left="430"/>
              <w:spacing w:after="0"/>
              <w:rPr>
                <w:sz w:val="20"/>
                <w:szCs w:val="20"/>
                <w:color w:val="auto"/>
              </w:rPr>
            </w:pPr>
            <w:r>
              <w:rPr>
                <w:rFonts w:ascii="Arial" w:cs="Arial" w:eastAsia="Arial" w:hAnsi="Arial"/>
                <w:sz w:val="18"/>
                <w:szCs w:val="18"/>
                <w:color w:val="auto"/>
              </w:rPr>
              <w:t>VIET NAM</w:t>
            </w:r>
          </w:p>
        </w:tc>
      </w:tr>
      <w:tr>
        <w:trPr>
          <w:trHeight w:val="237"/>
        </w:trPr>
        <w:tc>
          <w:tcPr>
            <w:tcW w:w="1740" w:type="dxa"/>
            <w:vAlign w:val="bottom"/>
            <w:tcBorders>
              <w:top w:val="single" w:sz="8" w:color="99CCFF"/>
              <w:left w:val="single" w:sz="8" w:color="99CCFF"/>
            </w:tcBorders>
          </w:tcPr>
          <w:p>
            <w:pPr>
              <w:ind w:left="720"/>
              <w:spacing w:after="0"/>
              <w:rPr>
                <w:sz w:val="20"/>
                <w:szCs w:val="20"/>
                <w:color w:val="auto"/>
              </w:rPr>
            </w:pPr>
            <w:r>
              <w:rPr>
                <w:rFonts w:ascii="Arial" w:cs="Arial" w:eastAsia="Arial" w:hAnsi="Arial"/>
                <w:sz w:val="18"/>
                <w:szCs w:val="18"/>
                <w:color w:val="auto"/>
              </w:rPr>
              <w:t>Tungsten</w:t>
            </w:r>
          </w:p>
        </w:tc>
        <w:tc>
          <w:tcPr>
            <w:tcW w:w="606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Vietnam Youngsun Tungsten Industry Co., Ltd.</w:t>
            </w:r>
          </w:p>
        </w:tc>
        <w:tc>
          <w:tcPr>
            <w:tcW w:w="3640" w:type="dxa"/>
            <w:vAlign w:val="bottom"/>
            <w:tcBorders>
              <w:top w:val="single" w:sz="8" w:color="99CCFF"/>
              <w:right w:val="single" w:sz="8" w:color="99CCFF"/>
            </w:tcBorders>
          </w:tcPr>
          <w:p>
            <w:pPr>
              <w:jc w:val="center"/>
              <w:ind w:left="430"/>
              <w:spacing w:after="0"/>
              <w:rPr>
                <w:sz w:val="20"/>
                <w:szCs w:val="20"/>
                <w:color w:val="auto"/>
              </w:rPr>
            </w:pPr>
            <w:r>
              <w:rPr>
                <w:rFonts w:ascii="Arial" w:cs="Arial" w:eastAsia="Arial" w:hAnsi="Arial"/>
                <w:sz w:val="18"/>
                <w:szCs w:val="18"/>
                <w:color w:val="auto"/>
              </w:rPr>
              <w:t>VIET NAM</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060" w:type="dxa"/>
            <w:vAlign w:val="bottom"/>
            <w:tcBorders>
              <w:bottom w:val="single" w:sz="8" w:color="99CCFF"/>
            </w:tcBorders>
          </w:tcPr>
          <w:p>
            <w:pPr>
              <w:spacing w:after="0"/>
              <w:rPr>
                <w:sz w:val="2"/>
                <w:szCs w:val="2"/>
                <w:color w:val="auto"/>
              </w:rPr>
            </w:pPr>
          </w:p>
        </w:tc>
        <w:tc>
          <w:tcPr>
            <w:tcW w:w="364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ind w:left="720"/>
              <w:spacing w:after="0"/>
              <w:rPr>
                <w:sz w:val="20"/>
                <w:szCs w:val="20"/>
                <w:color w:val="auto"/>
              </w:rPr>
            </w:pPr>
            <w:r>
              <w:rPr>
                <w:rFonts w:ascii="Arial" w:cs="Arial" w:eastAsia="Arial" w:hAnsi="Arial"/>
                <w:sz w:val="18"/>
                <w:szCs w:val="18"/>
                <w:color w:val="auto"/>
              </w:rPr>
              <w:t>Tungsten</w:t>
            </w:r>
          </w:p>
        </w:tc>
        <w:tc>
          <w:tcPr>
            <w:tcW w:w="606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Wolfram Bergbau und Hütten AG</w:t>
            </w:r>
          </w:p>
        </w:tc>
        <w:tc>
          <w:tcPr>
            <w:tcW w:w="3640" w:type="dxa"/>
            <w:vAlign w:val="bottom"/>
            <w:tcBorders>
              <w:bottom w:val="single" w:sz="8" w:color="CCFFFF"/>
              <w:right w:val="single" w:sz="8" w:color="99CCFF"/>
            </w:tcBorders>
            <w:shd w:val="clear" w:color="auto" w:fill="CCFFFF"/>
          </w:tcPr>
          <w:p>
            <w:pPr>
              <w:jc w:val="center"/>
              <w:ind w:left="450"/>
              <w:spacing w:after="0"/>
              <w:rPr>
                <w:sz w:val="20"/>
                <w:szCs w:val="20"/>
                <w:color w:val="auto"/>
              </w:rPr>
            </w:pPr>
            <w:r>
              <w:rPr>
                <w:rFonts w:ascii="Arial" w:cs="Arial" w:eastAsia="Arial" w:hAnsi="Arial"/>
                <w:sz w:val="18"/>
                <w:szCs w:val="18"/>
                <w:color w:val="auto"/>
                <w:w w:val="99"/>
              </w:rPr>
              <w:t>AUSTRIA</w:t>
            </w:r>
          </w:p>
        </w:tc>
      </w:tr>
      <w:tr>
        <w:trPr>
          <w:trHeight w:val="237"/>
        </w:trPr>
        <w:tc>
          <w:tcPr>
            <w:tcW w:w="1740" w:type="dxa"/>
            <w:vAlign w:val="bottom"/>
            <w:tcBorders>
              <w:top w:val="single" w:sz="8" w:color="99CCFF"/>
              <w:left w:val="single" w:sz="8" w:color="99CCFF"/>
            </w:tcBorders>
          </w:tcPr>
          <w:p>
            <w:pPr>
              <w:ind w:left="720"/>
              <w:spacing w:after="0"/>
              <w:rPr>
                <w:sz w:val="20"/>
                <w:szCs w:val="20"/>
                <w:color w:val="auto"/>
              </w:rPr>
            </w:pPr>
            <w:r>
              <w:rPr>
                <w:rFonts w:ascii="Arial" w:cs="Arial" w:eastAsia="Arial" w:hAnsi="Arial"/>
                <w:sz w:val="18"/>
                <w:szCs w:val="18"/>
                <w:color w:val="auto"/>
              </w:rPr>
              <w:t>Tungsten</w:t>
            </w:r>
          </w:p>
        </w:tc>
        <w:tc>
          <w:tcPr>
            <w:tcW w:w="606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Xiamen Tungsten (H.C.) Co., Ltd.</w:t>
            </w:r>
          </w:p>
        </w:tc>
        <w:tc>
          <w:tcPr>
            <w:tcW w:w="3640" w:type="dxa"/>
            <w:vAlign w:val="bottom"/>
            <w:tcBorders>
              <w:top w:val="single" w:sz="8" w:color="99CCFF"/>
              <w:right w:val="single" w:sz="8" w:color="99CCFF"/>
            </w:tcBorders>
          </w:tcPr>
          <w:p>
            <w:pPr>
              <w:jc w:val="center"/>
              <w:ind w:left="430"/>
              <w:spacing w:after="0"/>
              <w:rPr>
                <w:sz w:val="20"/>
                <w:szCs w:val="20"/>
                <w:color w:val="auto"/>
              </w:rPr>
            </w:pPr>
            <w:r>
              <w:rPr>
                <w:rFonts w:ascii="Arial" w:cs="Arial" w:eastAsia="Arial" w:hAnsi="Arial"/>
                <w:sz w:val="18"/>
                <w:szCs w:val="18"/>
                <w:color w:val="auto"/>
                <w:w w:val="99"/>
              </w:rPr>
              <w:t>CHINA</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060" w:type="dxa"/>
            <w:vAlign w:val="bottom"/>
            <w:tcBorders>
              <w:bottom w:val="single" w:sz="8" w:color="99CCFF"/>
            </w:tcBorders>
          </w:tcPr>
          <w:p>
            <w:pPr>
              <w:spacing w:after="0"/>
              <w:rPr>
                <w:sz w:val="2"/>
                <w:szCs w:val="2"/>
                <w:color w:val="auto"/>
              </w:rPr>
            </w:pPr>
          </w:p>
        </w:tc>
        <w:tc>
          <w:tcPr>
            <w:tcW w:w="3640" w:type="dxa"/>
            <w:vAlign w:val="bottom"/>
            <w:tcBorders>
              <w:bottom w:val="single" w:sz="8" w:color="99CCFF"/>
              <w:right w:val="single" w:sz="8" w:color="99CCFF"/>
            </w:tcBorders>
          </w:tcPr>
          <w:p>
            <w:pPr>
              <w:spacing w:after="0"/>
              <w:rPr>
                <w:sz w:val="2"/>
                <w:szCs w:val="2"/>
                <w:color w:val="auto"/>
              </w:rPr>
            </w:pPr>
          </w:p>
        </w:tc>
      </w:tr>
      <w:tr>
        <w:trPr>
          <w:trHeight w:val="269"/>
        </w:trPr>
        <w:tc>
          <w:tcPr>
            <w:tcW w:w="1740" w:type="dxa"/>
            <w:vAlign w:val="bottom"/>
            <w:tcBorders>
              <w:left w:val="single" w:sz="8" w:color="99CCFF"/>
              <w:bottom w:val="single" w:sz="8" w:color="CCFFFF"/>
            </w:tcBorders>
            <w:shd w:val="clear" w:color="auto" w:fill="CCFFFF"/>
          </w:tcPr>
          <w:p>
            <w:pPr>
              <w:ind w:left="720"/>
              <w:spacing w:after="0"/>
              <w:rPr>
                <w:sz w:val="20"/>
                <w:szCs w:val="20"/>
                <w:color w:val="auto"/>
              </w:rPr>
            </w:pPr>
            <w:r>
              <w:rPr>
                <w:rFonts w:ascii="Arial" w:cs="Arial" w:eastAsia="Arial" w:hAnsi="Arial"/>
                <w:sz w:val="18"/>
                <w:szCs w:val="18"/>
                <w:color w:val="auto"/>
              </w:rPr>
              <w:t>Tungsten</w:t>
            </w:r>
          </w:p>
        </w:tc>
        <w:tc>
          <w:tcPr>
            <w:tcW w:w="6060" w:type="dxa"/>
            <w:vAlign w:val="bottom"/>
            <w:tcBorders>
              <w:bottom w:val="single" w:sz="8" w:color="CCFFFF"/>
            </w:tcBorders>
            <w:shd w:val="clear" w:color="auto" w:fill="CCFFFF"/>
          </w:tcPr>
          <w:p>
            <w:pPr>
              <w:ind w:left="360"/>
              <w:spacing w:after="0"/>
              <w:rPr>
                <w:sz w:val="20"/>
                <w:szCs w:val="20"/>
                <w:color w:val="auto"/>
              </w:rPr>
            </w:pPr>
            <w:r>
              <w:rPr>
                <w:rFonts w:ascii="Arial" w:cs="Arial" w:eastAsia="Arial" w:hAnsi="Arial"/>
                <w:sz w:val="18"/>
                <w:szCs w:val="18"/>
                <w:color w:val="auto"/>
              </w:rPr>
              <w:t>Xiamen Tungsten Co., Ltd.</w:t>
            </w:r>
          </w:p>
        </w:tc>
        <w:tc>
          <w:tcPr>
            <w:tcW w:w="3640" w:type="dxa"/>
            <w:vAlign w:val="bottom"/>
            <w:tcBorders>
              <w:bottom w:val="single" w:sz="8" w:color="CCFFFF"/>
              <w:right w:val="single" w:sz="8" w:color="99CCFF"/>
            </w:tcBorders>
            <w:shd w:val="clear" w:color="auto" w:fill="CCFFFF"/>
          </w:tcPr>
          <w:p>
            <w:pPr>
              <w:jc w:val="center"/>
              <w:ind w:left="430"/>
              <w:spacing w:after="0"/>
              <w:rPr>
                <w:sz w:val="20"/>
                <w:szCs w:val="20"/>
                <w:color w:val="auto"/>
              </w:rPr>
            </w:pPr>
            <w:r>
              <w:rPr>
                <w:rFonts w:ascii="Arial" w:cs="Arial" w:eastAsia="Arial" w:hAnsi="Arial"/>
                <w:sz w:val="18"/>
                <w:szCs w:val="18"/>
                <w:color w:val="auto"/>
                <w:w w:val="99"/>
              </w:rPr>
              <w:t>CHINA</w:t>
            </w:r>
          </w:p>
        </w:tc>
      </w:tr>
      <w:tr>
        <w:trPr>
          <w:trHeight w:val="237"/>
        </w:trPr>
        <w:tc>
          <w:tcPr>
            <w:tcW w:w="1740" w:type="dxa"/>
            <w:vAlign w:val="bottom"/>
            <w:tcBorders>
              <w:top w:val="single" w:sz="8" w:color="99CCFF"/>
              <w:left w:val="single" w:sz="8" w:color="99CCFF"/>
            </w:tcBorders>
          </w:tcPr>
          <w:p>
            <w:pPr>
              <w:ind w:left="720"/>
              <w:spacing w:after="0"/>
              <w:rPr>
                <w:sz w:val="20"/>
                <w:szCs w:val="20"/>
                <w:color w:val="auto"/>
              </w:rPr>
            </w:pPr>
            <w:r>
              <w:rPr>
                <w:rFonts w:ascii="Arial" w:cs="Arial" w:eastAsia="Arial" w:hAnsi="Arial"/>
                <w:sz w:val="18"/>
                <w:szCs w:val="18"/>
                <w:color w:val="auto"/>
              </w:rPr>
              <w:t>Tungsten</w:t>
            </w:r>
          </w:p>
        </w:tc>
        <w:tc>
          <w:tcPr>
            <w:tcW w:w="6060" w:type="dxa"/>
            <w:vAlign w:val="bottom"/>
            <w:tcBorders>
              <w:top w:val="single" w:sz="8" w:color="99CCFF"/>
            </w:tcBorders>
          </w:tcPr>
          <w:p>
            <w:pPr>
              <w:ind w:left="360"/>
              <w:spacing w:after="0"/>
              <w:rPr>
                <w:sz w:val="20"/>
                <w:szCs w:val="20"/>
                <w:color w:val="auto"/>
              </w:rPr>
            </w:pPr>
            <w:r>
              <w:rPr>
                <w:rFonts w:ascii="Arial" w:cs="Arial" w:eastAsia="Arial" w:hAnsi="Arial"/>
                <w:sz w:val="18"/>
                <w:szCs w:val="18"/>
                <w:color w:val="auto"/>
              </w:rPr>
              <w:t>Xinhai Rendan Shaoguan Tungsten Co., Ltd.</w:t>
            </w:r>
          </w:p>
        </w:tc>
        <w:tc>
          <w:tcPr>
            <w:tcW w:w="3640" w:type="dxa"/>
            <w:vAlign w:val="bottom"/>
            <w:tcBorders>
              <w:top w:val="single" w:sz="8" w:color="99CCFF"/>
              <w:right w:val="single" w:sz="8" w:color="99CCFF"/>
            </w:tcBorders>
          </w:tcPr>
          <w:p>
            <w:pPr>
              <w:jc w:val="center"/>
              <w:ind w:left="430"/>
              <w:spacing w:after="0"/>
              <w:rPr>
                <w:sz w:val="20"/>
                <w:szCs w:val="20"/>
                <w:color w:val="auto"/>
              </w:rPr>
            </w:pPr>
            <w:r>
              <w:rPr>
                <w:rFonts w:ascii="Arial" w:cs="Arial" w:eastAsia="Arial" w:hAnsi="Arial"/>
                <w:sz w:val="18"/>
                <w:szCs w:val="18"/>
                <w:color w:val="auto"/>
                <w:w w:val="99"/>
              </w:rPr>
              <w:t>CHINA</w:t>
            </w:r>
          </w:p>
        </w:tc>
      </w:tr>
      <w:tr>
        <w:trPr>
          <w:trHeight w:val="27"/>
        </w:trPr>
        <w:tc>
          <w:tcPr>
            <w:tcW w:w="1740" w:type="dxa"/>
            <w:vAlign w:val="bottom"/>
            <w:tcBorders>
              <w:left w:val="single" w:sz="8" w:color="99CCFF"/>
              <w:bottom w:val="single" w:sz="8" w:color="99CCFF"/>
            </w:tcBorders>
          </w:tcPr>
          <w:p>
            <w:pPr>
              <w:spacing w:after="0"/>
              <w:rPr>
                <w:sz w:val="2"/>
                <w:szCs w:val="2"/>
                <w:color w:val="auto"/>
              </w:rPr>
            </w:pPr>
          </w:p>
        </w:tc>
        <w:tc>
          <w:tcPr>
            <w:tcW w:w="6060" w:type="dxa"/>
            <w:vAlign w:val="bottom"/>
            <w:tcBorders>
              <w:bottom w:val="single" w:sz="8" w:color="99CCFF"/>
            </w:tcBorders>
          </w:tcPr>
          <w:p>
            <w:pPr>
              <w:spacing w:after="0"/>
              <w:rPr>
                <w:sz w:val="2"/>
                <w:szCs w:val="2"/>
                <w:color w:val="auto"/>
              </w:rPr>
            </w:pPr>
          </w:p>
        </w:tc>
        <w:tc>
          <w:tcPr>
            <w:tcW w:w="3640" w:type="dxa"/>
            <w:vAlign w:val="bottom"/>
            <w:tcBorders>
              <w:bottom w:val="single" w:sz="8" w:color="99CCFF"/>
              <w:right w:val="single" w:sz="8" w:color="99CCFF"/>
            </w:tcBorders>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440"/>
      </w:cols>
      <w:pgMar w:left="240" w:top="714"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2019-12-05T21:43:45Z</dcterms:created>
  <dcterms:modified xsi:type="dcterms:W3CDTF">2019-12-05T21:43:45Z</dcterms:modified>
</cp:coreProperties>
</file>